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288D1" w14:textId="77777777" w:rsidR="00484C1A" w:rsidRPr="00A523B6" w:rsidRDefault="00484C1A">
      <w:pPr>
        <w:widowControl w:val="0"/>
        <w:autoSpaceDE w:val="0"/>
        <w:autoSpaceDN w:val="0"/>
        <w:adjustRightInd w:val="0"/>
        <w:spacing w:after="0" w:line="240" w:lineRule="auto"/>
        <w:jc w:val="center"/>
        <w:outlineLvl w:val="0"/>
        <w:rPr>
          <w:rFonts w:ascii="Times New Roman" w:hAnsi="Times New Roman" w:cs="Times New Roman"/>
          <w:b/>
          <w:bCs/>
          <w:i/>
          <w:sz w:val="28"/>
          <w:szCs w:val="28"/>
        </w:rPr>
      </w:pPr>
      <w:bookmarkStart w:id="0" w:name="Par1"/>
      <w:bookmarkEnd w:id="0"/>
      <w:r w:rsidRPr="00A523B6">
        <w:rPr>
          <w:rFonts w:ascii="Times New Roman" w:hAnsi="Times New Roman" w:cs="Times New Roman"/>
          <w:b/>
          <w:bCs/>
          <w:noProof/>
          <w:sz w:val="28"/>
          <w:szCs w:val="28"/>
          <w:lang w:eastAsia="ru-RU"/>
        </w:rPr>
        <w:drawing>
          <wp:anchor distT="0" distB="0" distL="114300" distR="114300" simplePos="0" relativeHeight="251657216" behindDoc="0" locked="0" layoutInCell="1" allowOverlap="1" wp14:anchorId="7F1A65A5" wp14:editId="23399765">
            <wp:simplePos x="0" y="0"/>
            <wp:positionH relativeFrom="column">
              <wp:posOffset>2743200</wp:posOffset>
            </wp:positionH>
            <wp:positionV relativeFrom="paragraph">
              <wp:posOffset>-471805</wp:posOffset>
            </wp:positionV>
            <wp:extent cx="487680" cy="711200"/>
            <wp:effectExtent l="0" t="0" r="0" b="0"/>
            <wp:wrapNone/>
            <wp:docPr id="1" name="Рисунок 1"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new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a:ln>
                      <a:noFill/>
                    </a:ln>
                  </pic:spPr>
                </pic:pic>
              </a:graphicData>
            </a:graphic>
          </wp:anchor>
        </w:drawing>
      </w:r>
    </w:p>
    <w:p w14:paraId="2DE77C63" w14:textId="77777777" w:rsidR="00906697" w:rsidRPr="00A523B6" w:rsidRDefault="00906697" w:rsidP="00F023C3">
      <w:pPr>
        <w:widowControl w:val="0"/>
        <w:autoSpaceDE w:val="0"/>
        <w:autoSpaceDN w:val="0"/>
        <w:adjustRightInd w:val="0"/>
        <w:spacing w:after="0" w:line="240" w:lineRule="auto"/>
        <w:jc w:val="center"/>
        <w:rPr>
          <w:rFonts w:ascii="Times New Roman" w:hAnsi="Times New Roman" w:cs="Times New Roman"/>
          <w:b/>
          <w:bCs/>
          <w:sz w:val="16"/>
          <w:szCs w:val="16"/>
        </w:rPr>
      </w:pPr>
    </w:p>
    <w:p w14:paraId="249BC03A" w14:textId="77777777" w:rsidR="00484C1A" w:rsidRPr="00A523B6" w:rsidRDefault="00484C1A" w:rsidP="00F023C3">
      <w:pPr>
        <w:widowControl w:val="0"/>
        <w:autoSpaceDE w:val="0"/>
        <w:autoSpaceDN w:val="0"/>
        <w:adjustRightInd w:val="0"/>
        <w:spacing w:after="0" w:line="240" w:lineRule="auto"/>
        <w:jc w:val="center"/>
        <w:rPr>
          <w:rFonts w:ascii="Times New Roman" w:hAnsi="Times New Roman" w:cs="Times New Roman"/>
          <w:b/>
          <w:bCs/>
          <w:sz w:val="32"/>
          <w:szCs w:val="32"/>
        </w:rPr>
      </w:pPr>
      <w:r w:rsidRPr="00A523B6">
        <w:rPr>
          <w:rFonts w:ascii="Times New Roman" w:hAnsi="Times New Roman" w:cs="Times New Roman"/>
          <w:b/>
          <w:bCs/>
          <w:sz w:val="32"/>
          <w:szCs w:val="32"/>
        </w:rPr>
        <w:t>РЕШЕНИЕ</w:t>
      </w:r>
    </w:p>
    <w:p w14:paraId="062A37E2" w14:textId="77777777" w:rsidR="00484C1A" w:rsidRPr="00A523B6" w:rsidRDefault="00484C1A">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14:paraId="1CAE7F2B" w14:textId="77777777" w:rsidR="0015346C" w:rsidRPr="00A523B6" w:rsidRDefault="00865B74">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A523B6">
        <w:rPr>
          <w:rFonts w:ascii="Times New Roman" w:hAnsi="Times New Roman" w:cs="Times New Roman"/>
          <w:b/>
          <w:bCs/>
          <w:sz w:val="28"/>
          <w:szCs w:val="28"/>
        </w:rPr>
        <w:t>ГОРОДСКОЙ ДУМЫ</w:t>
      </w:r>
      <w:r w:rsidR="0015346C" w:rsidRPr="00A523B6">
        <w:rPr>
          <w:rFonts w:ascii="Times New Roman" w:hAnsi="Times New Roman" w:cs="Times New Roman"/>
          <w:b/>
          <w:bCs/>
          <w:sz w:val="28"/>
          <w:szCs w:val="28"/>
        </w:rPr>
        <w:t xml:space="preserve"> МУНИЦИПАЛЬНОГО ОБРАЗОВАНИЯ</w:t>
      </w:r>
    </w:p>
    <w:p w14:paraId="6D515296" w14:textId="77777777" w:rsidR="0015346C" w:rsidRPr="00A523B6" w:rsidRDefault="0015346C">
      <w:pPr>
        <w:widowControl w:val="0"/>
        <w:autoSpaceDE w:val="0"/>
        <w:autoSpaceDN w:val="0"/>
        <w:adjustRightInd w:val="0"/>
        <w:spacing w:after="0" w:line="240" w:lineRule="auto"/>
        <w:jc w:val="center"/>
        <w:rPr>
          <w:rFonts w:ascii="Times New Roman" w:hAnsi="Times New Roman" w:cs="Times New Roman"/>
          <w:b/>
          <w:bCs/>
          <w:sz w:val="28"/>
          <w:szCs w:val="28"/>
        </w:rPr>
      </w:pPr>
      <w:r w:rsidRPr="00A523B6">
        <w:rPr>
          <w:rFonts w:ascii="Times New Roman" w:hAnsi="Times New Roman" w:cs="Times New Roman"/>
          <w:b/>
          <w:bCs/>
          <w:sz w:val="28"/>
          <w:szCs w:val="28"/>
        </w:rPr>
        <w:t>ГОРОД НОВОРОССИЙСК</w:t>
      </w:r>
    </w:p>
    <w:p w14:paraId="63DA26A5" w14:textId="77777777" w:rsidR="0015346C" w:rsidRPr="00A523B6" w:rsidRDefault="0015346C">
      <w:pPr>
        <w:widowControl w:val="0"/>
        <w:autoSpaceDE w:val="0"/>
        <w:autoSpaceDN w:val="0"/>
        <w:adjustRightInd w:val="0"/>
        <w:spacing w:after="0" w:line="240" w:lineRule="auto"/>
        <w:jc w:val="center"/>
        <w:rPr>
          <w:rFonts w:ascii="Times New Roman" w:hAnsi="Times New Roman" w:cs="Times New Roman"/>
          <w:b/>
          <w:bCs/>
          <w:sz w:val="28"/>
          <w:szCs w:val="28"/>
        </w:rPr>
      </w:pPr>
    </w:p>
    <w:p w14:paraId="43098658" w14:textId="77777777" w:rsidR="003F71C0" w:rsidRPr="00A523B6" w:rsidRDefault="0015346C" w:rsidP="003F71C0">
      <w:pPr>
        <w:widowControl w:val="0"/>
        <w:autoSpaceDE w:val="0"/>
        <w:autoSpaceDN w:val="0"/>
        <w:adjustRightInd w:val="0"/>
        <w:spacing w:after="0" w:line="240" w:lineRule="auto"/>
        <w:rPr>
          <w:rFonts w:ascii="Times New Roman" w:hAnsi="Times New Roman" w:cs="Times New Roman"/>
          <w:bCs/>
          <w:sz w:val="28"/>
          <w:szCs w:val="28"/>
        </w:rPr>
      </w:pPr>
      <w:r w:rsidRPr="00A523B6">
        <w:rPr>
          <w:rFonts w:ascii="Times New Roman" w:hAnsi="Times New Roman" w:cs="Times New Roman"/>
          <w:bCs/>
          <w:sz w:val="28"/>
          <w:szCs w:val="28"/>
        </w:rPr>
        <w:t>от</w:t>
      </w:r>
      <w:r w:rsidR="00783110" w:rsidRPr="00A523B6">
        <w:rPr>
          <w:rFonts w:ascii="Times New Roman" w:hAnsi="Times New Roman" w:cs="Times New Roman"/>
          <w:bCs/>
          <w:sz w:val="28"/>
          <w:szCs w:val="28"/>
        </w:rPr>
        <w:t>_________________</w:t>
      </w:r>
      <w:r w:rsidR="00783110" w:rsidRPr="00A523B6">
        <w:rPr>
          <w:rFonts w:ascii="Times New Roman" w:hAnsi="Times New Roman" w:cs="Times New Roman"/>
          <w:bCs/>
          <w:sz w:val="28"/>
          <w:szCs w:val="28"/>
        </w:rPr>
        <w:tab/>
      </w:r>
      <w:r w:rsidR="00783110" w:rsidRPr="00A523B6">
        <w:rPr>
          <w:rFonts w:ascii="Times New Roman" w:hAnsi="Times New Roman" w:cs="Times New Roman"/>
          <w:bCs/>
          <w:sz w:val="28"/>
          <w:szCs w:val="28"/>
        </w:rPr>
        <w:tab/>
      </w:r>
      <w:r w:rsidR="00783110" w:rsidRPr="00A523B6">
        <w:rPr>
          <w:rFonts w:ascii="Times New Roman" w:hAnsi="Times New Roman" w:cs="Times New Roman"/>
          <w:bCs/>
          <w:sz w:val="28"/>
          <w:szCs w:val="28"/>
        </w:rPr>
        <w:tab/>
      </w:r>
      <w:r w:rsidR="00783110" w:rsidRPr="00A523B6">
        <w:rPr>
          <w:rFonts w:ascii="Times New Roman" w:hAnsi="Times New Roman" w:cs="Times New Roman"/>
          <w:bCs/>
          <w:sz w:val="28"/>
          <w:szCs w:val="28"/>
        </w:rPr>
        <w:tab/>
      </w:r>
      <w:r w:rsidR="00783110" w:rsidRPr="00A523B6">
        <w:rPr>
          <w:rFonts w:ascii="Times New Roman" w:hAnsi="Times New Roman" w:cs="Times New Roman"/>
          <w:bCs/>
          <w:sz w:val="28"/>
          <w:szCs w:val="28"/>
        </w:rPr>
        <w:tab/>
      </w:r>
      <w:r w:rsidR="00783110" w:rsidRPr="00A523B6">
        <w:rPr>
          <w:rFonts w:ascii="Times New Roman" w:hAnsi="Times New Roman" w:cs="Times New Roman"/>
          <w:bCs/>
          <w:sz w:val="28"/>
          <w:szCs w:val="28"/>
        </w:rPr>
        <w:tab/>
      </w:r>
      <w:r w:rsidR="00783110" w:rsidRPr="00A523B6">
        <w:rPr>
          <w:rFonts w:ascii="Times New Roman" w:hAnsi="Times New Roman" w:cs="Times New Roman"/>
          <w:bCs/>
          <w:sz w:val="28"/>
          <w:szCs w:val="28"/>
        </w:rPr>
        <w:tab/>
      </w:r>
      <w:r w:rsidR="00783110" w:rsidRPr="00A523B6">
        <w:rPr>
          <w:rFonts w:ascii="Times New Roman" w:hAnsi="Times New Roman" w:cs="Times New Roman"/>
          <w:bCs/>
          <w:sz w:val="28"/>
          <w:szCs w:val="28"/>
        </w:rPr>
        <w:tab/>
      </w:r>
      <w:r w:rsidR="005B2207" w:rsidRPr="00A523B6">
        <w:rPr>
          <w:rFonts w:ascii="Times New Roman" w:hAnsi="Times New Roman" w:cs="Times New Roman"/>
          <w:bCs/>
          <w:sz w:val="28"/>
          <w:szCs w:val="28"/>
        </w:rPr>
        <w:t>№</w:t>
      </w:r>
      <w:r w:rsidR="003F71C0" w:rsidRPr="00A523B6">
        <w:rPr>
          <w:rFonts w:ascii="Times New Roman" w:hAnsi="Times New Roman" w:cs="Times New Roman"/>
          <w:bCs/>
          <w:sz w:val="28"/>
          <w:szCs w:val="28"/>
        </w:rPr>
        <w:t>_______</w:t>
      </w:r>
    </w:p>
    <w:p w14:paraId="5F73C837" w14:textId="77777777" w:rsidR="00484C1A" w:rsidRPr="00A523B6" w:rsidRDefault="00484C1A" w:rsidP="003F71C0">
      <w:pPr>
        <w:widowControl w:val="0"/>
        <w:autoSpaceDE w:val="0"/>
        <w:autoSpaceDN w:val="0"/>
        <w:adjustRightInd w:val="0"/>
        <w:spacing w:after="0" w:line="240" w:lineRule="auto"/>
        <w:jc w:val="center"/>
        <w:rPr>
          <w:rFonts w:ascii="Times New Roman" w:hAnsi="Times New Roman" w:cs="Times New Roman"/>
          <w:b/>
          <w:bCs/>
        </w:rPr>
      </w:pPr>
      <w:r w:rsidRPr="00A523B6">
        <w:rPr>
          <w:rFonts w:ascii="Times New Roman" w:hAnsi="Times New Roman" w:cs="Times New Roman"/>
        </w:rPr>
        <w:t>г. Новороссийск</w:t>
      </w:r>
    </w:p>
    <w:p w14:paraId="77D4D58C" w14:textId="77777777" w:rsidR="0015346C" w:rsidRPr="00A523B6" w:rsidRDefault="0015346C">
      <w:pPr>
        <w:widowControl w:val="0"/>
        <w:autoSpaceDE w:val="0"/>
        <w:autoSpaceDN w:val="0"/>
        <w:adjustRightInd w:val="0"/>
        <w:spacing w:after="0" w:line="240" w:lineRule="auto"/>
        <w:jc w:val="center"/>
        <w:rPr>
          <w:rFonts w:ascii="Times New Roman" w:hAnsi="Times New Roman" w:cs="Times New Roman"/>
          <w:bCs/>
          <w:sz w:val="28"/>
          <w:szCs w:val="28"/>
        </w:rPr>
      </w:pPr>
    </w:p>
    <w:p w14:paraId="3B114775" w14:textId="12CD4827" w:rsidR="008D2747" w:rsidRPr="00A523B6" w:rsidRDefault="008D2747">
      <w:pPr>
        <w:widowControl w:val="0"/>
        <w:autoSpaceDE w:val="0"/>
        <w:autoSpaceDN w:val="0"/>
        <w:adjustRightInd w:val="0"/>
        <w:spacing w:after="0" w:line="240" w:lineRule="auto"/>
        <w:jc w:val="center"/>
        <w:rPr>
          <w:rFonts w:ascii="Times New Roman" w:hAnsi="Times New Roman" w:cs="Times New Roman"/>
          <w:bCs/>
          <w:sz w:val="28"/>
          <w:szCs w:val="28"/>
        </w:rPr>
      </w:pPr>
    </w:p>
    <w:p w14:paraId="20EF270D" w14:textId="01EA38AB" w:rsidR="00EC57B6" w:rsidRPr="00A523B6" w:rsidRDefault="00EC57B6" w:rsidP="00C3388A">
      <w:pPr>
        <w:spacing w:after="0" w:line="240" w:lineRule="auto"/>
        <w:jc w:val="center"/>
        <w:rPr>
          <w:rFonts w:ascii="Times New Roman" w:eastAsia="Times New Roman" w:hAnsi="Times New Roman" w:cs="Times New Roman"/>
          <w:b/>
          <w:bCs/>
          <w:sz w:val="28"/>
          <w:szCs w:val="28"/>
          <w:lang w:eastAsia="ru-RU"/>
        </w:rPr>
      </w:pPr>
      <w:r w:rsidRPr="00A523B6">
        <w:rPr>
          <w:rFonts w:ascii="Times New Roman" w:eastAsia="Times New Roman" w:hAnsi="Times New Roman" w:cs="Times New Roman"/>
          <w:b/>
          <w:bCs/>
          <w:sz w:val="28"/>
          <w:szCs w:val="28"/>
          <w:lang w:eastAsia="ru-RU"/>
        </w:rPr>
        <w:t xml:space="preserve">О </w:t>
      </w:r>
      <w:r w:rsidR="00C3388A" w:rsidRPr="00A523B6">
        <w:rPr>
          <w:rFonts w:ascii="Times New Roman" w:eastAsia="Times New Roman" w:hAnsi="Times New Roman" w:cs="Times New Roman"/>
          <w:b/>
          <w:bCs/>
          <w:sz w:val="28"/>
          <w:szCs w:val="28"/>
          <w:lang w:eastAsia="ru-RU"/>
        </w:rPr>
        <w:t>внесении изменений в решение городской Думы муниципального образования город Новороссийск от 2</w:t>
      </w:r>
      <w:r w:rsidR="00236E3A" w:rsidRPr="00A523B6">
        <w:rPr>
          <w:rFonts w:ascii="Times New Roman" w:eastAsia="Times New Roman" w:hAnsi="Times New Roman" w:cs="Times New Roman"/>
          <w:b/>
          <w:bCs/>
          <w:sz w:val="28"/>
          <w:szCs w:val="28"/>
          <w:lang w:eastAsia="ru-RU"/>
        </w:rPr>
        <w:t>0 апреля</w:t>
      </w:r>
      <w:r w:rsidR="00C3388A" w:rsidRPr="00A523B6">
        <w:rPr>
          <w:rFonts w:ascii="Times New Roman" w:eastAsia="Times New Roman" w:hAnsi="Times New Roman" w:cs="Times New Roman"/>
          <w:b/>
          <w:bCs/>
          <w:sz w:val="28"/>
          <w:szCs w:val="28"/>
          <w:lang w:eastAsia="ru-RU"/>
        </w:rPr>
        <w:t xml:space="preserve"> 20</w:t>
      </w:r>
      <w:r w:rsidR="00236E3A" w:rsidRPr="00A523B6">
        <w:rPr>
          <w:rFonts w:ascii="Times New Roman" w:eastAsia="Times New Roman" w:hAnsi="Times New Roman" w:cs="Times New Roman"/>
          <w:b/>
          <w:bCs/>
          <w:sz w:val="28"/>
          <w:szCs w:val="28"/>
          <w:lang w:eastAsia="ru-RU"/>
        </w:rPr>
        <w:t>21</w:t>
      </w:r>
      <w:r w:rsidR="00C3388A" w:rsidRPr="00A523B6">
        <w:rPr>
          <w:rFonts w:ascii="Times New Roman" w:eastAsia="Times New Roman" w:hAnsi="Times New Roman" w:cs="Times New Roman"/>
          <w:b/>
          <w:bCs/>
          <w:sz w:val="28"/>
          <w:szCs w:val="28"/>
          <w:lang w:eastAsia="ru-RU"/>
        </w:rPr>
        <w:t xml:space="preserve"> года № </w:t>
      </w:r>
      <w:r w:rsidR="00236E3A" w:rsidRPr="00A523B6">
        <w:rPr>
          <w:rFonts w:ascii="Times New Roman" w:eastAsia="Times New Roman" w:hAnsi="Times New Roman" w:cs="Times New Roman"/>
          <w:b/>
          <w:bCs/>
          <w:sz w:val="28"/>
          <w:szCs w:val="28"/>
          <w:lang w:eastAsia="ru-RU"/>
        </w:rPr>
        <w:t>97</w:t>
      </w:r>
      <w:r w:rsidR="00C3388A" w:rsidRPr="00A523B6">
        <w:rPr>
          <w:rFonts w:ascii="Times New Roman" w:eastAsia="Times New Roman" w:hAnsi="Times New Roman" w:cs="Times New Roman"/>
          <w:b/>
          <w:bCs/>
          <w:sz w:val="28"/>
          <w:szCs w:val="28"/>
          <w:lang w:eastAsia="ru-RU"/>
        </w:rPr>
        <w:t xml:space="preserve"> «</w:t>
      </w:r>
      <w:bookmarkStart w:id="1" w:name="_Hlk77695242"/>
      <w:r w:rsidR="00236E3A" w:rsidRPr="00A523B6">
        <w:rPr>
          <w:rFonts w:ascii="Times New Roman" w:eastAsia="Times New Roman" w:hAnsi="Times New Roman" w:cs="Times New Roman"/>
          <w:b/>
          <w:bCs/>
          <w:sz w:val="28"/>
          <w:szCs w:val="28"/>
          <w:lang w:eastAsia="ru-RU"/>
        </w:rPr>
        <w:t>Об утверждении Порядка применения инициативного бюджетирования в муниципальном образовании город Новороссийск</w:t>
      </w:r>
      <w:bookmarkEnd w:id="1"/>
      <w:r w:rsidR="00C3388A" w:rsidRPr="00A523B6">
        <w:rPr>
          <w:rFonts w:ascii="Times New Roman" w:eastAsia="Times New Roman" w:hAnsi="Times New Roman" w:cs="Times New Roman"/>
          <w:b/>
          <w:bCs/>
          <w:sz w:val="28"/>
          <w:szCs w:val="28"/>
          <w:lang w:eastAsia="ru-RU"/>
        </w:rPr>
        <w:t>»</w:t>
      </w:r>
    </w:p>
    <w:p w14:paraId="23A66027" w14:textId="5A24FFD9" w:rsidR="00783110" w:rsidRPr="00A523B6" w:rsidRDefault="00783110">
      <w:pPr>
        <w:widowControl w:val="0"/>
        <w:autoSpaceDE w:val="0"/>
        <w:autoSpaceDN w:val="0"/>
        <w:adjustRightInd w:val="0"/>
        <w:spacing w:after="0" w:line="240" w:lineRule="auto"/>
        <w:jc w:val="both"/>
        <w:rPr>
          <w:rFonts w:ascii="Times New Roman" w:hAnsi="Times New Roman" w:cs="Times New Roman"/>
          <w:sz w:val="28"/>
          <w:szCs w:val="28"/>
        </w:rPr>
      </w:pPr>
    </w:p>
    <w:p w14:paraId="58781BBF" w14:textId="77777777" w:rsidR="004F1C59" w:rsidRPr="00A523B6" w:rsidRDefault="004F1C59">
      <w:pPr>
        <w:widowControl w:val="0"/>
        <w:autoSpaceDE w:val="0"/>
        <w:autoSpaceDN w:val="0"/>
        <w:adjustRightInd w:val="0"/>
        <w:spacing w:after="0" w:line="240" w:lineRule="auto"/>
        <w:jc w:val="both"/>
        <w:rPr>
          <w:rFonts w:ascii="Times New Roman" w:hAnsi="Times New Roman" w:cs="Times New Roman"/>
          <w:sz w:val="28"/>
          <w:szCs w:val="28"/>
        </w:rPr>
      </w:pPr>
    </w:p>
    <w:p w14:paraId="70293F70" w14:textId="3DC7F02B" w:rsidR="001F7E38" w:rsidRPr="00A523B6" w:rsidRDefault="001F7E38"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город Новороссийск, городская</w:t>
      </w:r>
      <w:r w:rsidR="00BB1F62" w:rsidRPr="00A523B6">
        <w:rPr>
          <w:rFonts w:ascii="Times New Roman" w:hAnsi="Times New Roman" w:cs="Times New Roman"/>
          <w:sz w:val="28"/>
          <w:szCs w:val="28"/>
        </w:rPr>
        <w:t xml:space="preserve"> </w:t>
      </w:r>
      <w:r w:rsidRPr="00A523B6">
        <w:rPr>
          <w:rFonts w:ascii="Times New Roman" w:hAnsi="Times New Roman" w:cs="Times New Roman"/>
          <w:sz w:val="28"/>
          <w:szCs w:val="28"/>
        </w:rPr>
        <w:t>Дума</w:t>
      </w:r>
      <w:r w:rsidR="00BB1F62" w:rsidRPr="00A523B6">
        <w:rPr>
          <w:rFonts w:ascii="Times New Roman" w:hAnsi="Times New Roman" w:cs="Times New Roman"/>
          <w:sz w:val="28"/>
          <w:szCs w:val="28"/>
        </w:rPr>
        <w:t xml:space="preserve"> </w:t>
      </w:r>
      <w:r w:rsidRPr="00A523B6">
        <w:rPr>
          <w:rFonts w:ascii="Times New Roman" w:hAnsi="Times New Roman" w:cs="Times New Roman"/>
          <w:sz w:val="28"/>
          <w:szCs w:val="28"/>
        </w:rPr>
        <w:t>муниципального</w:t>
      </w:r>
      <w:r w:rsidR="00BB1F62" w:rsidRPr="00A523B6">
        <w:rPr>
          <w:rFonts w:ascii="Times New Roman" w:hAnsi="Times New Roman" w:cs="Times New Roman"/>
          <w:sz w:val="28"/>
          <w:szCs w:val="28"/>
        </w:rPr>
        <w:t xml:space="preserve"> </w:t>
      </w:r>
      <w:r w:rsidRPr="00A523B6">
        <w:rPr>
          <w:rFonts w:ascii="Times New Roman" w:hAnsi="Times New Roman" w:cs="Times New Roman"/>
          <w:sz w:val="28"/>
          <w:szCs w:val="28"/>
        </w:rPr>
        <w:t>образования</w:t>
      </w:r>
      <w:r w:rsidR="00BB1F62" w:rsidRPr="00A523B6">
        <w:rPr>
          <w:rFonts w:ascii="Times New Roman" w:hAnsi="Times New Roman" w:cs="Times New Roman"/>
          <w:sz w:val="28"/>
          <w:szCs w:val="28"/>
        </w:rPr>
        <w:t xml:space="preserve"> </w:t>
      </w:r>
      <w:r w:rsidRPr="00A523B6">
        <w:rPr>
          <w:rFonts w:ascii="Times New Roman" w:hAnsi="Times New Roman" w:cs="Times New Roman"/>
          <w:sz w:val="28"/>
          <w:szCs w:val="28"/>
        </w:rPr>
        <w:t>город</w:t>
      </w:r>
      <w:r w:rsidR="00BB1F62" w:rsidRPr="00A523B6">
        <w:rPr>
          <w:rFonts w:ascii="Times New Roman" w:hAnsi="Times New Roman" w:cs="Times New Roman"/>
          <w:sz w:val="28"/>
          <w:szCs w:val="28"/>
        </w:rPr>
        <w:t xml:space="preserve"> </w:t>
      </w:r>
      <w:r w:rsidRPr="00A523B6">
        <w:rPr>
          <w:rFonts w:ascii="Times New Roman" w:hAnsi="Times New Roman" w:cs="Times New Roman"/>
          <w:sz w:val="28"/>
          <w:szCs w:val="28"/>
        </w:rPr>
        <w:t xml:space="preserve">Новороссийск </w:t>
      </w:r>
      <w:r w:rsidR="00BB1F62" w:rsidRPr="00A523B6">
        <w:rPr>
          <w:rFonts w:ascii="Times New Roman" w:hAnsi="Times New Roman" w:cs="Times New Roman"/>
          <w:sz w:val="28"/>
          <w:szCs w:val="28"/>
        </w:rPr>
        <w:t xml:space="preserve">                    </w:t>
      </w:r>
      <w:r w:rsidRPr="00A523B6">
        <w:rPr>
          <w:rFonts w:ascii="Times New Roman" w:hAnsi="Times New Roman" w:cs="Times New Roman"/>
          <w:sz w:val="28"/>
          <w:szCs w:val="28"/>
        </w:rPr>
        <w:t>р е ш и л а:</w:t>
      </w:r>
    </w:p>
    <w:p w14:paraId="7973A9A4" w14:textId="77777777" w:rsidR="001F7E38" w:rsidRPr="00A523B6" w:rsidRDefault="001F7E38" w:rsidP="008952EF">
      <w:pPr>
        <w:autoSpaceDE w:val="0"/>
        <w:autoSpaceDN w:val="0"/>
        <w:adjustRightInd w:val="0"/>
        <w:spacing w:after="0" w:line="240" w:lineRule="auto"/>
        <w:ind w:firstLine="709"/>
        <w:jc w:val="both"/>
        <w:rPr>
          <w:rFonts w:ascii="Times New Roman" w:hAnsi="Times New Roman" w:cs="Times New Roman"/>
          <w:sz w:val="28"/>
          <w:szCs w:val="28"/>
        </w:rPr>
      </w:pPr>
    </w:p>
    <w:p w14:paraId="653FDF74" w14:textId="36CB1098" w:rsidR="001F7E38" w:rsidRDefault="001F7E38" w:rsidP="008952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A76D9">
        <w:rPr>
          <w:rFonts w:ascii="Times New Roman" w:hAnsi="Times New Roman" w:cs="Times New Roman"/>
          <w:color w:val="000000" w:themeColor="text1"/>
          <w:sz w:val="28"/>
          <w:szCs w:val="28"/>
        </w:rPr>
        <w:t>1.</w:t>
      </w:r>
      <w:r w:rsidR="00BB1F62" w:rsidRPr="009A76D9">
        <w:rPr>
          <w:rFonts w:ascii="Times New Roman" w:hAnsi="Times New Roman" w:cs="Times New Roman"/>
          <w:color w:val="000000" w:themeColor="text1"/>
          <w:sz w:val="28"/>
          <w:szCs w:val="28"/>
        </w:rPr>
        <w:t> </w:t>
      </w:r>
      <w:r w:rsidRPr="009A76D9">
        <w:rPr>
          <w:rFonts w:ascii="Times New Roman" w:hAnsi="Times New Roman" w:cs="Times New Roman"/>
          <w:color w:val="000000" w:themeColor="text1"/>
          <w:sz w:val="28"/>
          <w:szCs w:val="28"/>
        </w:rPr>
        <w:t xml:space="preserve">Внести в решение городской Думы муниципального образования город Новороссийск от 20 апреля 2021 года № 97 «Об утверждении Порядка применения инициативного бюджетирования в муниципальном образовании город Новороссийск» </w:t>
      </w:r>
      <w:r w:rsidR="001F2414" w:rsidRPr="009A76D9">
        <w:rPr>
          <w:rFonts w:ascii="Times New Roman" w:hAnsi="Times New Roman" w:cs="Times New Roman"/>
          <w:color w:val="000000" w:themeColor="text1"/>
          <w:sz w:val="28"/>
          <w:szCs w:val="28"/>
        </w:rPr>
        <w:t xml:space="preserve">(в редакции изменений, принятых решением </w:t>
      </w:r>
      <w:r w:rsidR="00A50DF4" w:rsidRPr="009A76D9">
        <w:rPr>
          <w:rFonts w:ascii="Times New Roman" w:hAnsi="Times New Roman" w:cs="Times New Roman"/>
          <w:color w:val="000000" w:themeColor="text1"/>
          <w:sz w:val="28"/>
          <w:szCs w:val="28"/>
        </w:rPr>
        <w:t xml:space="preserve">  </w:t>
      </w:r>
      <w:r w:rsidR="001F2414" w:rsidRPr="009A76D9">
        <w:rPr>
          <w:rFonts w:ascii="Times New Roman" w:hAnsi="Times New Roman" w:cs="Times New Roman"/>
          <w:color w:val="000000" w:themeColor="text1"/>
          <w:sz w:val="28"/>
          <w:szCs w:val="28"/>
        </w:rPr>
        <w:t>городской Думы муниципального образования город Новороссийск</w:t>
      </w:r>
      <w:r w:rsidR="00A50DF4" w:rsidRPr="009A76D9">
        <w:rPr>
          <w:rFonts w:ascii="Times New Roman" w:hAnsi="Times New Roman" w:cs="Times New Roman"/>
          <w:color w:val="000000" w:themeColor="text1"/>
          <w:sz w:val="28"/>
          <w:szCs w:val="28"/>
        </w:rPr>
        <w:t xml:space="preserve">               </w:t>
      </w:r>
      <w:r w:rsidR="001F2414" w:rsidRPr="009A76D9">
        <w:rPr>
          <w:rFonts w:ascii="Times New Roman" w:hAnsi="Times New Roman" w:cs="Times New Roman"/>
          <w:color w:val="000000" w:themeColor="text1"/>
          <w:sz w:val="28"/>
          <w:szCs w:val="28"/>
        </w:rPr>
        <w:t>от 2</w:t>
      </w:r>
      <w:r w:rsidR="00D121EF" w:rsidRPr="009A76D9">
        <w:rPr>
          <w:rFonts w:ascii="Times New Roman" w:hAnsi="Times New Roman" w:cs="Times New Roman"/>
          <w:color w:val="000000" w:themeColor="text1"/>
          <w:sz w:val="28"/>
          <w:szCs w:val="28"/>
        </w:rPr>
        <w:t>4</w:t>
      </w:r>
      <w:r w:rsidR="001F2414" w:rsidRPr="009A76D9">
        <w:rPr>
          <w:rFonts w:ascii="Times New Roman" w:hAnsi="Times New Roman" w:cs="Times New Roman"/>
          <w:color w:val="000000" w:themeColor="text1"/>
          <w:sz w:val="28"/>
          <w:szCs w:val="28"/>
        </w:rPr>
        <w:t xml:space="preserve"> </w:t>
      </w:r>
      <w:r w:rsidR="00D121EF" w:rsidRPr="009A76D9">
        <w:rPr>
          <w:rFonts w:ascii="Times New Roman" w:hAnsi="Times New Roman" w:cs="Times New Roman"/>
          <w:color w:val="000000" w:themeColor="text1"/>
          <w:sz w:val="28"/>
          <w:szCs w:val="28"/>
        </w:rPr>
        <w:t>декабря</w:t>
      </w:r>
      <w:r w:rsidR="001F2414" w:rsidRPr="009A76D9">
        <w:rPr>
          <w:rFonts w:ascii="Times New Roman" w:hAnsi="Times New Roman" w:cs="Times New Roman"/>
          <w:color w:val="000000" w:themeColor="text1"/>
          <w:sz w:val="28"/>
          <w:szCs w:val="28"/>
        </w:rPr>
        <w:t xml:space="preserve"> 2021 года № </w:t>
      </w:r>
      <w:r w:rsidR="00D121EF" w:rsidRPr="009A76D9">
        <w:rPr>
          <w:rFonts w:ascii="Times New Roman" w:hAnsi="Times New Roman" w:cs="Times New Roman"/>
          <w:color w:val="000000" w:themeColor="text1"/>
          <w:sz w:val="28"/>
          <w:szCs w:val="28"/>
        </w:rPr>
        <w:t>188</w:t>
      </w:r>
      <w:r w:rsidR="001F2414" w:rsidRPr="009A76D9">
        <w:rPr>
          <w:rFonts w:ascii="Times New Roman" w:hAnsi="Times New Roman" w:cs="Times New Roman"/>
          <w:color w:val="000000" w:themeColor="text1"/>
          <w:sz w:val="28"/>
          <w:szCs w:val="28"/>
        </w:rPr>
        <w:t xml:space="preserve">) </w:t>
      </w:r>
      <w:r w:rsidRPr="009A76D9">
        <w:rPr>
          <w:rFonts w:ascii="Times New Roman" w:hAnsi="Times New Roman" w:cs="Times New Roman"/>
          <w:color w:val="000000" w:themeColor="text1"/>
          <w:sz w:val="28"/>
          <w:szCs w:val="28"/>
        </w:rPr>
        <w:t>следующие изменения:</w:t>
      </w:r>
    </w:p>
    <w:p w14:paraId="1127C5CC" w14:textId="77777777" w:rsidR="00AB70DC" w:rsidRDefault="002F2901" w:rsidP="008952E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1.1. Пункт 3.22 </w:t>
      </w:r>
      <w:r w:rsidR="00AB70DC" w:rsidRPr="00AB70DC">
        <w:rPr>
          <w:rFonts w:ascii="Times New Roman" w:hAnsi="Times New Roman" w:cs="Times New Roman"/>
          <w:color w:val="000000"/>
          <w:sz w:val="28"/>
          <w:szCs w:val="28"/>
        </w:rPr>
        <w:t xml:space="preserve">Порядка применения инициативного бюджетирования в муниципальном образовании город Новороссийск </w:t>
      </w:r>
      <w:r w:rsidR="00AB70DC">
        <w:rPr>
          <w:rFonts w:ascii="Times New Roman" w:hAnsi="Times New Roman" w:cs="Times New Roman"/>
          <w:color w:val="000000"/>
          <w:sz w:val="28"/>
          <w:szCs w:val="28"/>
        </w:rPr>
        <w:t>изложить в новой редакции:</w:t>
      </w:r>
    </w:p>
    <w:p w14:paraId="55F20BBB" w14:textId="42858A53" w:rsidR="00AB70DC" w:rsidRPr="00AB70DC" w:rsidRDefault="00AB70DC" w:rsidP="00AB70D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«3.22. </w:t>
      </w:r>
      <w:r w:rsidRPr="00AB70DC">
        <w:rPr>
          <w:rFonts w:ascii="Times New Roman" w:hAnsi="Times New Roman" w:cs="Times New Roman"/>
          <w:color w:val="000000"/>
          <w:sz w:val="28"/>
          <w:szCs w:val="28"/>
        </w:rPr>
        <w:t>Муниципальная конкурсная комиссия проводит учет мнения жителей муниципального образования город Новороссийск на сайте администрации муниципального образования город Новороссийск во вкладке "Инициативное бюджетирование" путем проведения голосования.</w:t>
      </w:r>
      <w:r>
        <w:rPr>
          <w:rFonts w:ascii="Times New Roman" w:hAnsi="Times New Roman" w:cs="Times New Roman"/>
          <w:color w:val="000000"/>
          <w:sz w:val="28"/>
          <w:szCs w:val="28"/>
        </w:rPr>
        <w:t xml:space="preserve"> </w:t>
      </w:r>
      <w:r w:rsidRPr="00AB70DC">
        <w:rPr>
          <w:rFonts w:ascii="Times New Roman" w:hAnsi="Times New Roman" w:cs="Times New Roman"/>
          <w:color w:val="000000"/>
          <w:sz w:val="28"/>
          <w:szCs w:val="28"/>
        </w:rPr>
        <w:t>Срок проведения голосования должен составлять 10 (десять) рабочих дней.</w:t>
      </w:r>
      <w:r>
        <w:rPr>
          <w:rFonts w:ascii="Times New Roman" w:hAnsi="Times New Roman" w:cs="Times New Roman"/>
          <w:color w:val="000000"/>
          <w:sz w:val="28"/>
          <w:szCs w:val="28"/>
        </w:rPr>
        <w:t>».</w:t>
      </w:r>
    </w:p>
    <w:p w14:paraId="7108913D" w14:textId="79531F34" w:rsidR="00E84F32" w:rsidRDefault="001F7E38" w:rsidP="008952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A76D9">
        <w:rPr>
          <w:rFonts w:ascii="Times New Roman" w:hAnsi="Times New Roman" w:cs="Times New Roman"/>
          <w:color w:val="000000" w:themeColor="text1"/>
          <w:sz w:val="28"/>
          <w:szCs w:val="28"/>
        </w:rPr>
        <w:t>1.</w:t>
      </w:r>
      <w:r w:rsidR="00AB70DC">
        <w:rPr>
          <w:rFonts w:ascii="Times New Roman" w:hAnsi="Times New Roman" w:cs="Times New Roman"/>
          <w:color w:val="000000" w:themeColor="text1"/>
          <w:sz w:val="28"/>
          <w:szCs w:val="28"/>
        </w:rPr>
        <w:t>2</w:t>
      </w:r>
      <w:r w:rsidRPr="009A76D9">
        <w:rPr>
          <w:rFonts w:ascii="Times New Roman" w:hAnsi="Times New Roman" w:cs="Times New Roman"/>
          <w:color w:val="000000" w:themeColor="text1"/>
          <w:sz w:val="28"/>
          <w:szCs w:val="28"/>
        </w:rPr>
        <w:t>.</w:t>
      </w:r>
      <w:r w:rsidR="00BB1F62" w:rsidRPr="009A76D9">
        <w:rPr>
          <w:rFonts w:ascii="Times New Roman" w:hAnsi="Times New Roman" w:cs="Times New Roman"/>
          <w:color w:val="000000" w:themeColor="text1"/>
          <w:sz w:val="28"/>
          <w:szCs w:val="28"/>
        </w:rPr>
        <w:t> </w:t>
      </w:r>
      <w:r w:rsidR="00CF0306">
        <w:rPr>
          <w:rFonts w:ascii="Times New Roman" w:hAnsi="Times New Roman" w:cs="Times New Roman"/>
          <w:color w:val="000000" w:themeColor="text1"/>
          <w:sz w:val="28"/>
          <w:szCs w:val="28"/>
        </w:rPr>
        <w:t xml:space="preserve">Приложение № 2 к решению городской Думы муниципального образования город Новороссийск </w:t>
      </w:r>
      <w:r w:rsidR="00E84F32">
        <w:rPr>
          <w:rFonts w:ascii="Times New Roman" w:hAnsi="Times New Roman" w:cs="Times New Roman"/>
          <w:color w:val="000000" w:themeColor="text1"/>
          <w:sz w:val="28"/>
          <w:szCs w:val="28"/>
        </w:rPr>
        <w:t>от 20 апреля 2021 г. № 97 в редакции приложения № 1 к настоящему решению, утвердить в новой редакции;</w:t>
      </w:r>
    </w:p>
    <w:p w14:paraId="7F584FE3" w14:textId="499E7830" w:rsidR="00E84F32" w:rsidRPr="00E84F32" w:rsidRDefault="00E84F32" w:rsidP="00E84F3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AB70DC">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Pr="00E84F32">
        <w:rPr>
          <w:rFonts w:ascii="Times New Roman" w:hAnsi="Times New Roman" w:cs="Times New Roman"/>
          <w:color w:val="000000" w:themeColor="text1"/>
          <w:sz w:val="28"/>
          <w:szCs w:val="28"/>
        </w:rPr>
        <w:t xml:space="preserve">Приложение № </w:t>
      </w:r>
      <w:r>
        <w:rPr>
          <w:rFonts w:ascii="Times New Roman" w:hAnsi="Times New Roman" w:cs="Times New Roman"/>
          <w:color w:val="000000" w:themeColor="text1"/>
          <w:sz w:val="28"/>
          <w:szCs w:val="28"/>
        </w:rPr>
        <w:t>3</w:t>
      </w:r>
      <w:r w:rsidRPr="00E84F32">
        <w:rPr>
          <w:rFonts w:ascii="Times New Roman" w:hAnsi="Times New Roman" w:cs="Times New Roman"/>
          <w:color w:val="000000" w:themeColor="text1"/>
          <w:sz w:val="28"/>
          <w:szCs w:val="28"/>
        </w:rPr>
        <w:t xml:space="preserve"> к решению городской Думы муниципального образования город Новороссийск от 20 апреля 2021 г. № 97 в редакции приложения № </w:t>
      </w:r>
      <w:r>
        <w:rPr>
          <w:rFonts w:ascii="Times New Roman" w:hAnsi="Times New Roman" w:cs="Times New Roman"/>
          <w:color w:val="000000" w:themeColor="text1"/>
          <w:sz w:val="28"/>
          <w:szCs w:val="28"/>
        </w:rPr>
        <w:t>2</w:t>
      </w:r>
      <w:r w:rsidRPr="00E84F32">
        <w:rPr>
          <w:rFonts w:ascii="Times New Roman" w:hAnsi="Times New Roman" w:cs="Times New Roman"/>
          <w:color w:val="000000" w:themeColor="text1"/>
          <w:sz w:val="28"/>
          <w:szCs w:val="28"/>
        </w:rPr>
        <w:t xml:space="preserve"> к настоящему решению, утвердить в новой редакции;</w:t>
      </w:r>
    </w:p>
    <w:p w14:paraId="0F6FA6DC" w14:textId="40B7B8F0" w:rsidR="00E84F32" w:rsidRPr="00E84F32" w:rsidRDefault="00E84F32" w:rsidP="00E84F3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r w:rsidR="00AB70DC">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w:t>
      </w:r>
      <w:r w:rsidRPr="00E84F32">
        <w:rPr>
          <w:rFonts w:ascii="Times New Roman" w:hAnsi="Times New Roman" w:cs="Times New Roman"/>
          <w:color w:val="000000" w:themeColor="text1"/>
          <w:sz w:val="28"/>
          <w:szCs w:val="28"/>
        </w:rPr>
        <w:t xml:space="preserve">Приложение № </w:t>
      </w:r>
      <w:r>
        <w:rPr>
          <w:rFonts w:ascii="Times New Roman" w:hAnsi="Times New Roman" w:cs="Times New Roman"/>
          <w:color w:val="000000" w:themeColor="text1"/>
          <w:sz w:val="28"/>
          <w:szCs w:val="28"/>
        </w:rPr>
        <w:t>4</w:t>
      </w:r>
      <w:r w:rsidRPr="00E84F32">
        <w:rPr>
          <w:rFonts w:ascii="Times New Roman" w:hAnsi="Times New Roman" w:cs="Times New Roman"/>
          <w:color w:val="000000" w:themeColor="text1"/>
          <w:sz w:val="28"/>
          <w:szCs w:val="28"/>
        </w:rPr>
        <w:t xml:space="preserve"> к решению городской Думы муниципального образования город Новороссийск от 20 апреля 2021 г. № 97 в редакции приложения № </w:t>
      </w:r>
      <w:r>
        <w:rPr>
          <w:rFonts w:ascii="Times New Roman" w:hAnsi="Times New Roman" w:cs="Times New Roman"/>
          <w:color w:val="000000" w:themeColor="text1"/>
          <w:sz w:val="28"/>
          <w:szCs w:val="28"/>
        </w:rPr>
        <w:t>3</w:t>
      </w:r>
      <w:r w:rsidRPr="00E84F32">
        <w:rPr>
          <w:rFonts w:ascii="Times New Roman" w:hAnsi="Times New Roman" w:cs="Times New Roman"/>
          <w:color w:val="000000" w:themeColor="text1"/>
          <w:sz w:val="28"/>
          <w:szCs w:val="28"/>
        </w:rPr>
        <w:t xml:space="preserve"> к настоящему решению, утвердить в новой редакции;</w:t>
      </w:r>
    </w:p>
    <w:p w14:paraId="2F4DD5A9" w14:textId="081918CE" w:rsidR="009A76D9" w:rsidRPr="009A76D9" w:rsidRDefault="00FC49B5" w:rsidP="00AB70D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60791">
        <w:rPr>
          <w:rFonts w:ascii="Times New Roman" w:hAnsi="Times New Roman" w:cs="Times New Roman"/>
          <w:color w:val="000000" w:themeColor="text1"/>
          <w:sz w:val="28"/>
          <w:szCs w:val="28"/>
        </w:rPr>
        <w:t xml:space="preserve"> </w:t>
      </w:r>
      <w:r w:rsidR="00AB70DC">
        <w:rPr>
          <w:rFonts w:ascii="Times New Roman" w:hAnsi="Times New Roman" w:cs="Times New Roman"/>
          <w:color w:val="000000" w:themeColor="text1"/>
          <w:sz w:val="28"/>
          <w:szCs w:val="28"/>
        </w:rPr>
        <w:t xml:space="preserve">Признать утратившими силу пункты 1.10 и 1.11 </w:t>
      </w:r>
      <w:r w:rsidR="00AB70DC">
        <w:rPr>
          <w:rFonts w:ascii="Times New Roman" w:hAnsi="Times New Roman" w:cs="Times New Roman"/>
          <w:color w:val="000000"/>
          <w:sz w:val="28"/>
          <w:szCs w:val="28"/>
        </w:rPr>
        <w:t>р</w:t>
      </w:r>
      <w:r w:rsidR="00AB70DC" w:rsidRPr="00AB70DC">
        <w:rPr>
          <w:rFonts w:ascii="Times New Roman" w:hAnsi="Times New Roman" w:cs="Times New Roman"/>
          <w:color w:val="000000"/>
          <w:sz w:val="28"/>
          <w:szCs w:val="28"/>
        </w:rPr>
        <w:t>ешени</w:t>
      </w:r>
      <w:r w:rsidR="00AB70DC">
        <w:rPr>
          <w:rFonts w:ascii="Times New Roman" w:hAnsi="Times New Roman" w:cs="Times New Roman"/>
          <w:color w:val="000000"/>
          <w:sz w:val="28"/>
          <w:szCs w:val="28"/>
        </w:rPr>
        <w:t>я</w:t>
      </w:r>
      <w:r w:rsidR="00AB70DC" w:rsidRPr="00AB70DC">
        <w:rPr>
          <w:rFonts w:ascii="Times New Roman" w:hAnsi="Times New Roman" w:cs="Times New Roman"/>
          <w:color w:val="000000"/>
          <w:sz w:val="28"/>
          <w:szCs w:val="28"/>
        </w:rPr>
        <w:t xml:space="preserve"> городской Думы муниципального образования город Новороссийск от 24.12.2021 </w:t>
      </w:r>
      <w:r w:rsidR="00AB70DC">
        <w:rPr>
          <w:rFonts w:ascii="Times New Roman" w:hAnsi="Times New Roman" w:cs="Times New Roman"/>
          <w:color w:val="000000"/>
          <w:sz w:val="28"/>
          <w:szCs w:val="28"/>
        </w:rPr>
        <w:t>№</w:t>
      </w:r>
      <w:r w:rsidR="00AB70DC" w:rsidRPr="00AB70DC">
        <w:rPr>
          <w:rFonts w:ascii="Times New Roman" w:hAnsi="Times New Roman" w:cs="Times New Roman"/>
          <w:color w:val="000000"/>
          <w:sz w:val="28"/>
          <w:szCs w:val="28"/>
        </w:rPr>
        <w:t xml:space="preserve"> 188 </w:t>
      </w:r>
      <w:r>
        <w:rPr>
          <w:rFonts w:ascii="Times New Roman" w:hAnsi="Times New Roman" w:cs="Times New Roman"/>
          <w:color w:val="000000"/>
          <w:sz w:val="28"/>
          <w:szCs w:val="28"/>
        </w:rPr>
        <w:t>«</w:t>
      </w:r>
      <w:r w:rsidR="00AB70DC" w:rsidRPr="00AB70DC">
        <w:rPr>
          <w:rFonts w:ascii="Times New Roman" w:hAnsi="Times New Roman" w:cs="Times New Roman"/>
          <w:color w:val="000000"/>
          <w:sz w:val="28"/>
          <w:szCs w:val="28"/>
        </w:rPr>
        <w:t xml:space="preserve">О внесении изменений в решение городской Думы муниципального образования город Новороссийск от 20 апреля 2021 года </w:t>
      </w:r>
      <w:r w:rsidR="00AB70DC">
        <w:rPr>
          <w:rFonts w:ascii="Times New Roman" w:hAnsi="Times New Roman" w:cs="Times New Roman"/>
          <w:color w:val="000000"/>
          <w:sz w:val="28"/>
          <w:szCs w:val="28"/>
        </w:rPr>
        <w:t>№</w:t>
      </w:r>
      <w:r w:rsidR="00AB70DC" w:rsidRPr="00AB70DC">
        <w:rPr>
          <w:rFonts w:ascii="Times New Roman" w:hAnsi="Times New Roman" w:cs="Times New Roman"/>
          <w:color w:val="000000"/>
          <w:sz w:val="28"/>
          <w:szCs w:val="28"/>
        </w:rPr>
        <w:t xml:space="preserve"> 97 </w:t>
      </w:r>
      <w:r w:rsidR="00AB70DC">
        <w:rPr>
          <w:rFonts w:ascii="Times New Roman" w:hAnsi="Times New Roman" w:cs="Times New Roman"/>
          <w:color w:val="000000"/>
          <w:sz w:val="28"/>
          <w:szCs w:val="28"/>
        </w:rPr>
        <w:t>«</w:t>
      </w:r>
      <w:r w:rsidR="00AB70DC" w:rsidRPr="00AB70DC">
        <w:rPr>
          <w:rFonts w:ascii="Times New Roman" w:hAnsi="Times New Roman" w:cs="Times New Roman"/>
          <w:color w:val="000000"/>
          <w:sz w:val="28"/>
          <w:szCs w:val="28"/>
        </w:rPr>
        <w:t>Об утверждении Порядка применения инициативного бюджетирования в муниципальном образовании город Новороссийск</w:t>
      </w:r>
      <w:r w:rsidR="00AB70DC">
        <w:rPr>
          <w:rFonts w:ascii="Times New Roman" w:hAnsi="Times New Roman" w:cs="Times New Roman"/>
          <w:color w:val="000000"/>
          <w:sz w:val="28"/>
          <w:szCs w:val="28"/>
        </w:rPr>
        <w:t>».</w:t>
      </w:r>
    </w:p>
    <w:p w14:paraId="5DD7D4A2" w14:textId="3C46CDC3" w:rsidR="001F7E38" w:rsidRPr="009A76D9" w:rsidRDefault="00FC49B5" w:rsidP="008952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1F7E38" w:rsidRPr="009A76D9">
        <w:rPr>
          <w:rFonts w:ascii="Times New Roman" w:hAnsi="Times New Roman" w:cs="Times New Roman"/>
          <w:color w:val="000000" w:themeColor="text1"/>
          <w:sz w:val="28"/>
          <w:szCs w:val="28"/>
        </w:rPr>
        <w:t>.</w:t>
      </w:r>
      <w:r w:rsidR="00BB1F62" w:rsidRPr="009A76D9">
        <w:rPr>
          <w:rFonts w:ascii="Times New Roman" w:hAnsi="Times New Roman" w:cs="Times New Roman"/>
          <w:color w:val="000000" w:themeColor="text1"/>
          <w:sz w:val="28"/>
          <w:szCs w:val="28"/>
        </w:rPr>
        <w:t> </w:t>
      </w:r>
      <w:r w:rsidR="001F7E38" w:rsidRPr="009A76D9">
        <w:rPr>
          <w:rFonts w:ascii="Times New Roman" w:hAnsi="Times New Roman" w:cs="Times New Roman"/>
          <w:color w:val="000000" w:themeColor="text1"/>
          <w:sz w:val="28"/>
          <w:szCs w:val="28"/>
        </w:rPr>
        <w:t>Отделу информационной политики и средств массовой информации администрации муниципального образования город Новороссийск (Кулакова) обеспечить официальное опубликование настоящего решения в печатном средстве массовой информации и размещение (опубликование) настоящего решения на официальном сайте администрации и городской Думы муниципального образования город Новороссийск в                информационно-телекоммуникационной сети «Интернет».</w:t>
      </w:r>
    </w:p>
    <w:p w14:paraId="3C053134" w14:textId="414563D4" w:rsidR="001F7E38" w:rsidRPr="009A76D9" w:rsidRDefault="00FC49B5" w:rsidP="008952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1F7E38" w:rsidRPr="009A76D9">
        <w:rPr>
          <w:rFonts w:ascii="Times New Roman" w:hAnsi="Times New Roman" w:cs="Times New Roman"/>
          <w:color w:val="000000" w:themeColor="text1"/>
          <w:sz w:val="28"/>
          <w:szCs w:val="28"/>
        </w:rPr>
        <w:t>.</w:t>
      </w:r>
      <w:r w:rsidR="00BB1F62" w:rsidRPr="009A76D9">
        <w:rPr>
          <w:rFonts w:ascii="Times New Roman" w:hAnsi="Times New Roman" w:cs="Times New Roman"/>
          <w:color w:val="000000" w:themeColor="text1"/>
          <w:sz w:val="28"/>
          <w:szCs w:val="28"/>
        </w:rPr>
        <w:t> </w:t>
      </w:r>
      <w:r w:rsidR="001F7E38" w:rsidRPr="009A76D9">
        <w:rPr>
          <w:rFonts w:ascii="Times New Roman" w:hAnsi="Times New Roman" w:cs="Times New Roman"/>
          <w:color w:val="000000" w:themeColor="text1"/>
          <w:sz w:val="28"/>
          <w:szCs w:val="28"/>
        </w:rPr>
        <w:t>Контроль за выполнением настоящего решения возложить на председателя постоянного комитета городской Думы по                             финансово-бюджетной и экономической политике С.И. Кондратьева</w:t>
      </w:r>
      <w:r w:rsidR="00295C51" w:rsidRPr="009A76D9">
        <w:rPr>
          <w:rFonts w:ascii="Times New Roman" w:hAnsi="Times New Roman" w:cs="Times New Roman"/>
          <w:color w:val="000000" w:themeColor="text1"/>
          <w:sz w:val="28"/>
          <w:szCs w:val="28"/>
        </w:rPr>
        <w:t xml:space="preserve"> </w:t>
      </w:r>
      <w:r w:rsidR="003C63B5" w:rsidRPr="009A76D9">
        <w:rPr>
          <w:rFonts w:ascii="Times New Roman" w:hAnsi="Times New Roman" w:cs="Times New Roman"/>
          <w:color w:val="000000" w:themeColor="text1"/>
          <w:sz w:val="28"/>
          <w:szCs w:val="28"/>
        </w:rPr>
        <w:t>и на заместителя главы муниципального образования Н.В. Майорову.</w:t>
      </w:r>
    </w:p>
    <w:p w14:paraId="648DB59F" w14:textId="6DA89AEA" w:rsidR="00C3388A" w:rsidRPr="009A76D9" w:rsidRDefault="00FC49B5" w:rsidP="008952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1F7E38" w:rsidRPr="009A76D9">
        <w:rPr>
          <w:rFonts w:ascii="Times New Roman" w:hAnsi="Times New Roman" w:cs="Times New Roman"/>
          <w:color w:val="000000" w:themeColor="text1"/>
          <w:sz w:val="28"/>
          <w:szCs w:val="28"/>
        </w:rPr>
        <w:t>.</w:t>
      </w:r>
      <w:r w:rsidR="00BB1F62" w:rsidRPr="009A76D9">
        <w:rPr>
          <w:rFonts w:ascii="Times New Roman" w:hAnsi="Times New Roman" w:cs="Times New Roman"/>
          <w:color w:val="000000" w:themeColor="text1"/>
          <w:sz w:val="28"/>
          <w:szCs w:val="28"/>
        </w:rPr>
        <w:t> </w:t>
      </w:r>
      <w:r w:rsidR="001F7E38" w:rsidRPr="009A76D9">
        <w:rPr>
          <w:rFonts w:ascii="Times New Roman" w:hAnsi="Times New Roman" w:cs="Times New Roman"/>
          <w:color w:val="000000" w:themeColor="text1"/>
          <w:sz w:val="28"/>
          <w:szCs w:val="28"/>
        </w:rPr>
        <w:t>Настоящее решение вступает в силу с момента его официального опубликования.</w:t>
      </w:r>
    </w:p>
    <w:p w14:paraId="36FB3182" w14:textId="77777777" w:rsidR="003C63B5" w:rsidRPr="00A523B6" w:rsidRDefault="003C63B5" w:rsidP="008952EF">
      <w:pPr>
        <w:autoSpaceDE w:val="0"/>
        <w:autoSpaceDN w:val="0"/>
        <w:adjustRightInd w:val="0"/>
        <w:spacing w:after="0" w:line="240" w:lineRule="auto"/>
        <w:ind w:firstLine="709"/>
        <w:jc w:val="both"/>
        <w:rPr>
          <w:rFonts w:ascii="Times New Roman" w:hAnsi="Times New Roman" w:cs="Times New Roman"/>
          <w:sz w:val="28"/>
          <w:szCs w:val="28"/>
        </w:rPr>
      </w:pPr>
    </w:p>
    <w:tbl>
      <w:tblPr>
        <w:tblW w:w="10170" w:type="dxa"/>
        <w:tblLayout w:type="fixed"/>
        <w:tblLook w:val="04A0" w:firstRow="1" w:lastRow="0" w:firstColumn="1" w:lastColumn="0" w:noHBand="0" w:noVBand="1"/>
      </w:tblPr>
      <w:tblGrid>
        <w:gridCol w:w="5069"/>
        <w:gridCol w:w="5101"/>
      </w:tblGrid>
      <w:tr w:rsidR="007863A0" w:rsidRPr="00A523B6" w14:paraId="6526B618" w14:textId="77777777" w:rsidTr="00BB1F62">
        <w:tc>
          <w:tcPr>
            <w:tcW w:w="5070" w:type="dxa"/>
          </w:tcPr>
          <w:p w14:paraId="3549F48F" w14:textId="77777777" w:rsidR="007863A0" w:rsidRPr="00A523B6" w:rsidRDefault="007863A0" w:rsidP="008952EF">
            <w:pPr>
              <w:pStyle w:val="21"/>
              <w:tabs>
                <w:tab w:val="left" w:pos="9072"/>
              </w:tabs>
              <w:snapToGrid w:val="0"/>
              <w:spacing w:after="0" w:line="240" w:lineRule="auto"/>
              <w:ind w:left="0" w:firstLine="709"/>
              <w:rPr>
                <w:szCs w:val="28"/>
              </w:rPr>
            </w:pPr>
          </w:p>
          <w:p w14:paraId="7137E245" w14:textId="77777777" w:rsidR="007863A0" w:rsidRPr="00A523B6" w:rsidRDefault="007863A0" w:rsidP="008952EF">
            <w:pPr>
              <w:pStyle w:val="21"/>
              <w:tabs>
                <w:tab w:val="left" w:pos="9072"/>
              </w:tabs>
              <w:spacing w:after="0" w:line="240" w:lineRule="auto"/>
              <w:ind w:left="0"/>
              <w:rPr>
                <w:szCs w:val="28"/>
              </w:rPr>
            </w:pPr>
            <w:r w:rsidRPr="00A523B6">
              <w:rPr>
                <w:szCs w:val="28"/>
              </w:rPr>
              <w:t>Глава муниципального образования город Новороссийск</w:t>
            </w:r>
          </w:p>
          <w:p w14:paraId="07F0667C" w14:textId="1815D181" w:rsidR="007863A0" w:rsidRPr="00A523B6" w:rsidRDefault="007863A0" w:rsidP="008952EF">
            <w:pPr>
              <w:pStyle w:val="21"/>
              <w:tabs>
                <w:tab w:val="left" w:pos="9355"/>
              </w:tabs>
              <w:spacing w:after="0" w:line="240" w:lineRule="auto"/>
              <w:ind w:left="0"/>
              <w:rPr>
                <w:szCs w:val="28"/>
              </w:rPr>
            </w:pPr>
            <w:r w:rsidRPr="00A523B6">
              <w:rPr>
                <w:szCs w:val="28"/>
              </w:rPr>
              <w:t xml:space="preserve">________________  </w:t>
            </w:r>
            <w:r w:rsidR="00DC46CD" w:rsidRPr="00A523B6">
              <w:rPr>
                <w:szCs w:val="28"/>
              </w:rPr>
              <w:t>А</w:t>
            </w:r>
            <w:r w:rsidRPr="00A523B6">
              <w:rPr>
                <w:szCs w:val="28"/>
              </w:rPr>
              <w:t>.</w:t>
            </w:r>
            <w:r w:rsidR="00DC46CD" w:rsidRPr="00A523B6">
              <w:rPr>
                <w:szCs w:val="28"/>
              </w:rPr>
              <w:t>В</w:t>
            </w:r>
            <w:r w:rsidRPr="00A523B6">
              <w:rPr>
                <w:szCs w:val="28"/>
              </w:rPr>
              <w:t xml:space="preserve">. </w:t>
            </w:r>
            <w:r w:rsidR="00DC46CD" w:rsidRPr="00A523B6">
              <w:rPr>
                <w:szCs w:val="28"/>
              </w:rPr>
              <w:t>Кравченко</w:t>
            </w:r>
          </w:p>
        </w:tc>
        <w:tc>
          <w:tcPr>
            <w:tcW w:w="5103" w:type="dxa"/>
          </w:tcPr>
          <w:p w14:paraId="4B4F2DC2" w14:textId="77777777" w:rsidR="008952EF" w:rsidRPr="00A523B6" w:rsidRDefault="008952EF" w:rsidP="008952EF">
            <w:pPr>
              <w:pStyle w:val="21"/>
              <w:tabs>
                <w:tab w:val="left" w:pos="4410"/>
                <w:tab w:val="left" w:pos="9355"/>
              </w:tabs>
              <w:spacing w:after="0" w:line="240" w:lineRule="auto"/>
              <w:ind w:left="0"/>
              <w:rPr>
                <w:szCs w:val="28"/>
              </w:rPr>
            </w:pPr>
          </w:p>
          <w:p w14:paraId="691FBCAA" w14:textId="5FB1A57B" w:rsidR="007863A0" w:rsidRPr="00A523B6" w:rsidRDefault="008952EF" w:rsidP="008952EF">
            <w:pPr>
              <w:pStyle w:val="21"/>
              <w:tabs>
                <w:tab w:val="left" w:pos="4410"/>
                <w:tab w:val="left" w:pos="9355"/>
              </w:tabs>
              <w:spacing w:after="0" w:line="240" w:lineRule="auto"/>
              <w:ind w:left="0"/>
              <w:rPr>
                <w:szCs w:val="28"/>
              </w:rPr>
            </w:pPr>
            <w:r w:rsidRPr="00A523B6">
              <w:rPr>
                <w:szCs w:val="28"/>
              </w:rPr>
              <w:t xml:space="preserve">         </w:t>
            </w:r>
            <w:r w:rsidR="007863A0" w:rsidRPr="00A523B6">
              <w:rPr>
                <w:szCs w:val="28"/>
              </w:rPr>
              <w:t>Председатель городской Думы</w:t>
            </w:r>
          </w:p>
          <w:p w14:paraId="0195A6A5" w14:textId="72D39A6C" w:rsidR="007863A0" w:rsidRPr="00A523B6" w:rsidRDefault="007863A0" w:rsidP="008952EF">
            <w:pPr>
              <w:pStyle w:val="21"/>
              <w:tabs>
                <w:tab w:val="left" w:pos="4134"/>
                <w:tab w:val="left" w:pos="9355"/>
              </w:tabs>
              <w:spacing w:after="0" w:line="240" w:lineRule="auto"/>
              <w:ind w:left="0" w:firstLine="709"/>
              <w:rPr>
                <w:szCs w:val="28"/>
              </w:rPr>
            </w:pPr>
            <w:r w:rsidRPr="00A523B6">
              <w:rPr>
                <w:szCs w:val="28"/>
              </w:rPr>
              <w:t xml:space="preserve">                                                                                                                                                                                                                                                                                   </w:t>
            </w:r>
            <w:r w:rsidRPr="00A523B6">
              <w:rPr>
                <w:color w:val="FFFFFF"/>
                <w:szCs w:val="28"/>
              </w:rPr>
              <w:t xml:space="preserve">_  </w:t>
            </w:r>
            <w:r w:rsidR="008952EF" w:rsidRPr="00A523B6">
              <w:rPr>
                <w:color w:val="FFFFFF"/>
                <w:szCs w:val="28"/>
              </w:rPr>
              <w:t xml:space="preserve">     </w:t>
            </w:r>
            <w:r w:rsidRPr="00A523B6">
              <w:rPr>
                <w:szCs w:val="28"/>
              </w:rPr>
              <w:t>______________ А. В. Шаталов</w:t>
            </w:r>
          </w:p>
        </w:tc>
      </w:tr>
    </w:tbl>
    <w:p w14:paraId="507BCEB7" w14:textId="691BBC02" w:rsidR="007863A0" w:rsidRPr="00A523B6" w:rsidRDefault="007863A0" w:rsidP="008952EF">
      <w:pPr>
        <w:autoSpaceDE w:val="0"/>
        <w:autoSpaceDN w:val="0"/>
        <w:adjustRightInd w:val="0"/>
        <w:spacing w:after="0" w:line="240" w:lineRule="auto"/>
        <w:ind w:firstLine="709"/>
        <w:jc w:val="both"/>
        <w:rPr>
          <w:rFonts w:ascii="Times New Roman" w:hAnsi="Times New Roman" w:cs="Times New Roman"/>
          <w:sz w:val="28"/>
          <w:szCs w:val="28"/>
        </w:rPr>
      </w:pPr>
    </w:p>
    <w:p w14:paraId="020D7BB3" w14:textId="77777777" w:rsidR="001F7E38" w:rsidRPr="00A523B6" w:rsidRDefault="001F7E38" w:rsidP="008952EF">
      <w:pPr>
        <w:autoSpaceDE w:val="0"/>
        <w:autoSpaceDN w:val="0"/>
        <w:adjustRightInd w:val="0"/>
        <w:spacing w:after="0" w:line="240" w:lineRule="auto"/>
        <w:ind w:firstLine="709"/>
        <w:jc w:val="both"/>
        <w:rPr>
          <w:rFonts w:ascii="Times New Roman" w:hAnsi="Times New Roman" w:cs="Times New Roman"/>
          <w:sz w:val="28"/>
          <w:szCs w:val="28"/>
        </w:rPr>
        <w:sectPr w:rsidR="001F7E38" w:rsidRPr="00A523B6" w:rsidSect="00B3508E">
          <w:headerReference w:type="default" r:id="rId9"/>
          <w:pgSz w:w="11906" w:h="16838"/>
          <w:pgMar w:top="1134" w:right="567" w:bottom="1134" w:left="1985" w:header="709" w:footer="709" w:gutter="0"/>
          <w:pgNumType w:start="1"/>
          <w:cols w:space="708"/>
          <w:titlePg/>
          <w:docGrid w:linePitch="360"/>
        </w:sectPr>
      </w:pPr>
    </w:p>
    <w:p w14:paraId="55289BB9" w14:textId="777CDF17" w:rsidR="003B0A56" w:rsidRPr="00A523B6" w:rsidRDefault="003C63B5" w:rsidP="008952EF">
      <w:pPr>
        <w:spacing w:after="0" w:line="240" w:lineRule="auto"/>
        <w:ind w:firstLine="709"/>
        <w:jc w:val="both"/>
        <w:rPr>
          <w:rFonts w:ascii="Times New Roman" w:hAnsi="Times New Roman"/>
          <w:sz w:val="28"/>
          <w:szCs w:val="28"/>
        </w:rPr>
      </w:pPr>
      <w:r w:rsidRPr="00A523B6">
        <w:rPr>
          <w:rFonts w:ascii="Times New Roman" w:hAnsi="Times New Roman"/>
          <w:sz w:val="28"/>
          <w:szCs w:val="28"/>
        </w:rPr>
        <w:lastRenderedPageBreak/>
        <w:tab/>
      </w:r>
      <w:r w:rsidR="003B0A56" w:rsidRPr="00A523B6">
        <w:rPr>
          <w:rFonts w:ascii="Times New Roman" w:hAnsi="Times New Roman"/>
          <w:sz w:val="28"/>
          <w:szCs w:val="28"/>
        </w:rPr>
        <w:tab/>
      </w:r>
      <w:r w:rsidR="003B0A56" w:rsidRPr="00A523B6">
        <w:rPr>
          <w:rFonts w:ascii="Times New Roman" w:hAnsi="Times New Roman"/>
          <w:sz w:val="28"/>
          <w:szCs w:val="28"/>
        </w:rPr>
        <w:tab/>
      </w:r>
      <w:r w:rsidR="003B0A56" w:rsidRPr="00A523B6">
        <w:rPr>
          <w:rFonts w:ascii="Times New Roman" w:hAnsi="Times New Roman"/>
          <w:sz w:val="28"/>
          <w:szCs w:val="28"/>
        </w:rPr>
        <w:tab/>
      </w:r>
      <w:r w:rsidR="003B0A56" w:rsidRPr="00A523B6">
        <w:rPr>
          <w:rFonts w:ascii="Times New Roman" w:hAnsi="Times New Roman"/>
          <w:sz w:val="28"/>
          <w:szCs w:val="28"/>
        </w:rPr>
        <w:tab/>
      </w:r>
      <w:r w:rsidR="003B0A56" w:rsidRPr="00A523B6">
        <w:rPr>
          <w:rFonts w:ascii="Times New Roman" w:hAnsi="Times New Roman"/>
          <w:sz w:val="28"/>
          <w:szCs w:val="28"/>
        </w:rPr>
        <w:tab/>
      </w:r>
      <w:r w:rsidR="008952EF" w:rsidRPr="00A523B6">
        <w:rPr>
          <w:rFonts w:ascii="Times New Roman" w:hAnsi="Times New Roman"/>
          <w:sz w:val="28"/>
          <w:szCs w:val="28"/>
        </w:rPr>
        <w:t xml:space="preserve">       </w:t>
      </w:r>
      <w:r w:rsidR="003B0A56" w:rsidRPr="00A523B6">
        <w:rPr>
          <w:rFonts w:ascii="Times New Roman" w:hAnsi="Times New Roman"/>
          <w:sz w:val="28"/>
          <w:szCs w:val="28"/>
        </w:rPr>
        <w:t xml:space="preserve">Приложение № </w:t>
      </w:r>
      <w:r w:rsidR="000B4F4B">
        <w:rPr>
          <w:rFonts w:ascii="Times New Roman" w:hAnsi="Times New Roman"/>
          <w:sz w:val="28"/>
          <w:szCs w:val="28"/>
        </w:rPr>
        <w:t>1</w:t>
      </w:r>
    </w:p>
    <w:p w14:paraId="11EAE80B" w14:textId="3A5E4FDD" w:rsidR="003B0A56" w:rsidRPr="00A523B6" w:rsidRDefault="008952EF" w:rsidP="008952EF">
      <w:pPr>
        <w:spacing w:after="0" w:line="240" w:lineRule="auto"/>
        <w:ind w:firstLine="709"/>
        <w:jc w:val="center"/>
        <w:rPr>
          <w:rFonts w:ascii="Times New Roman" w:hAnsi="Times New Roman"/>
          <w:sz w:val="28"/>
          <w:szCs w:val="28"/>
        </w:rPr>
      </w:pPr>
      <w:r w:rsidRPr="00A523B6">
        <w:rPr>
          <w:rFonts w:ascii="Times New Roman" w:hAnsi="Times New Roman"/>
          <w:sz w:val="28"/>
          <w:szCs w:val="28"/>
        </w:rPr>
        <w:t xml:space="preserve">                                                             </w:t>
      </w:r>
      <w:r w:rsidR="003B0A56" w:rsidRPr="00A523B6">
        <w:rPr>
          <w:rFonts w:ascii="Times New Roman" w:hAnsi="Times New Roman"/>
          <w:sz w:val="28"/>
          <w:szCs w:val="28"/>
        </w:rPr>
        <w:t>к решению городской Думы</w:t>
      </w:r>
    </w:p>
    <w:p w14:paraId="7BD4ADAF" w14:textId="7F235562" w:rsidR="003B0A56" w:rsidRPr="00A523B6" w:rsidRDefault="008952EF" w:rsidP="008952EF">
      <w:pPr>
        <w:spacing w:after="0" w:line="240" w:lineRule="auto"/>
        <w:ind w:firstLine="709"/>
        <w:jc w:val="center"/>
        <w:rPr>
          <w:rFonts w:ascii="Times New Roman" w:hAnsi="Times New Roman"/>
          <w:sz w:val="28"/>
          <w:szCs w:val="28"/>
        </w:rPr>
      </w:pPr>
      <w:r w:rsidRPr="00A523B6">
        <w:rPr>
          <w:rFonts w:ascii="Times New Roman" w:hAnsi="Times New Roman"/>
          <w:sz w:val="28"/>
          <w:szCs w:val="28"/>
        </w:rPr>
        <w:t xml:space="preserve">                                                                </w:t>
      </w:r>
      <w:r w:rsidR="003B0A56" w:rsidRPr="00A523B6">
        <w:rPr>
          <w:rFonts w:ascii="Times New Roman" w:hAnsi="Times New Roman"/>
          <w:sz w:val="28"/>
          <w:szCs w:val="28"/>
        </w:rPr>
        <w:t>муниципального образования</w:t>
      </w:r>
    </w:p>
    <w:p w14:paraId="2917FB8D" w14:textId="59329CAB" w:rsidR="003B0A56" w:rsidRPr="00A523B6" w:rsidRDefault="008952EF" w:rsidP="008952EF">
      <w:pPr>
        <w:spacing w:after="0" w:line="240" w:lineRule="auto"/>
        <w:ind w:firstLine="709"/>
        <w:jc w:val="center"/>
        <w:rPr>
          <w:rFonts w:ascii="Times New Roman" w:hAnsi="Times New Roman"/>
          <w:sz w:val="28"/>
          <w:szCs w:val="28"/>
        </w:rPr>
      </w:pPr>
      <w:r w:rsidRPr="00A523B6">
        <w:rPr>
          <w:rFonts w:ascii="Times New Roman" w:hAnsi="Times New Roman"/>
          <w:sz w:val="28"/>
          <w:szCs w:val="28"/>
        </w:rPr>
        <w:t xml:space="preserve">                                                г</w:t>
      </w:r>
      <w:r w:rsidR="003B0A56" w:rsidRPr="00A523B6">
        <w:rPr>
          <w:rFonts w:ascii="Times New Roman" w:hAnsi="Times New Roman"/>
          <w:sz w:val="28"/>
          <w:szCs w:val="28"/>
        </w:rPr>
        <w:t>ород Новороссийск</w:t>
      </w:r>
    </w:p>
    <w:p w14:paraId="181A1622" w14:textId="69A5E332" w:rsidR="003B0A56" w:rsidRPr="00A523B6" w:rsidRDefault="008952EF" w:rsidP="008952EF">
      <w:pPr>
        <w:spacing w:after="0" w:line="240" w:lineRule="auto"/>
        <w:ind w:firstLine="709"/>
        <w:jc w:val="center"/>
        <w:rPr>
          <w:rFonts w:ascii="Times New Roman" w:hAnsi="Times New Roman"/>
          <w:sz w:val="28"/>
          <w:szCs w:val="28"/>
        </w:rPr>
      </w:pPr>
      <w:r w:rsidRPr="00A523B6">
        <w:rPr>
          <w:rFonts w:ascii="Times New Roman" w:hAnsi="Times New Roman"/>
          <w:sz w:val="28"/>
          <w:szCs w:val="28"/>
        </w:rPr>
        <w:t xml:space="preserve">                                                                  </w:t>
      </w:r>
      <w:r w:rsidR="003B0A56" w:rsidRPr="00A523B6">
        <w:rPr>
          <w:rFonts w:ascii="Times New Roman" w:hAnsi="Times New Roman"/>
          <w:sz w:val="28"/>
          <w:szCs w:val="28"/>
        </w:rPr>
        <w:t>от _________________№ _____</w:t>
      </w:r>
    </w:p>
    <w:p w14:paraId="6DBF6387" w14:textId="77777777" w:rsidR="00E41008" w:rsidRPr="00A523B6" w:rsidRDefault="00E41008" w:rsidP="008952EF">
      <w:pPr>
        <w:spacing w:after="0" w:line="240" w:lineRule="auto"/>
        <w:ind w:firstLine="709"/>
        <w:jc w:val="both"/>
        <w:rPr>
          <w:rFonts w:ascii="Times New Roman" w:hAnsi="Times New Roman"/>
          <w:sz w:val="28"/>
          <w:szCs w:val="28"/>
        </w:rPr>
      </w:pPr>
    </w:p>
    <w:p w14:paraId="12FC29DB" w14:textId="77777777" w:rsidR="003C63B5" w:rsidRPr="00A523B6" w:rsidRDefault="003C63B5" w:rsidP="008952EF">
      <w:pPr>
        <w:spacing w:after="0" w:line="240" w:lineRule="auto"/>
        <w:ind w:firstLine="709"/>
        <w:jc w:val="both"/>
        <w:rPr>
          <w:rFonts w:ascii="Times New Roman" w:hAnsi="Times New Roman"/>
          <w:sz w:val="28"/>
          <w:szCs w:val="28"/>
        </w:rPr>
      </w:pPr>
    </w:p>
    <w:p w14:paraId="5CAFB966" w14:textId="6F5379D9" w:rsidR="003C63B5" w:rsidRPr="00A523B6" w:rsidRDefault="003C63B5" w:rsidP="008952EF">
      <w:pPr>
        <w:spacing w:after="0" w:line="240" w:lineRule="auto"/>
        <w:ind w:firstLine="709"/>
        <w:jc w:val="center"/>
        <w:rPr>
          <w:rFonts w:ascii="Times New Roman" w:hAnsi="Times New Roman"/>
          <w:bCs/>
          <w:sz w:val="28"/>
          <w:szCs w:val="28"/>
        </w:rPr>
      </w:pPr>
      <w:r w:rsidRPr="00A523B6">
        <w:rPr>
          <w:rFonts w:ascii="Times New Roman" w:hAnsi="Times New Roman"/>
          <w:bCs/>
          <w:sz w:val="28"/>
          <w:szCs w:val="28"/>
        </w:rPr>
        <w:t>ПОЛОЖЕНИЕ</w:t>
      </w:r>
    </w:p>
    <w:p w14:paraId="5C685EA3" w14:textId="1C09DD51" w:rsidR="003C63B5" w:rsidRPr="00A523B6" w:rsidRDefault="008952EF" w:rsidP="008952EF">
      <w:pPr>
        <w:spacing w:after="0" w:line="240" w:lineRule="auto"/>
        <w:ind w:firstLine="709"/>
        <w:jc w:val="center"/>
        <w:rPr>
          <w:rFonts w:ascii="Times New Roman" w:eastAsia="Calibri" w:hAnsi="Times New Roman"/>
          <w:sz w:val="28"/>
          <w:szCs w:val="28"/>
        </w:rPr>
      </w:pPr>
      <w:r w:rsidRPr="00A523B6">
        <w:rPr>
          <w:rFonts w:ascii="Times New Roman" w:eastAsia="Calibri" w:hAnsi="Times New Roman"/>
          <w:sz w:val="28"/>
          <w:szCs w:val="28"/>
        </w:rPr>
        <w:t xml:space="preserve">о школьном </w:t>
      </w:r>
      <w:r w:rsidR="003C63B5" w:rsidRPr="00A523B6">
        <w:rPr>
          <w:rFonts w:ascii="Times New Roman" w:eastAsia="Calibri" w:hAnsi="Times New Roman"/>
          <w:sz w:val="28"/>
          <w:szCs w:val="28"/>
        </w:rPr>
        <w:t>инициативном бюджетировании</w:t>
      </w:r>
    </w:p>
    <w:p w14:paraId="2B03723A" w14:textId="77777777" w:rsidR="003C63B5" w:rsidRPr="00A523B6" w:rsidRDefault="003C63B5" w:rsidP="008952EF">
      <w:pPr>
        <w:spacing w:after="0" w:line="240" w:lineRule="auto"/>
        <w:ind w:firstLine="709"/>
        <w:jc w:val="center"/>
        <w:rPr>
          <w:rFonts w:ascii="Times New Roman" w:eastAsia="Calibri" w:hAnsi="Times New Roman"/>
          <w:sz w:val="28"/>
          <w:szCs w:val="28"/>
        </w:rPr>
      </w:pPr>
      <w:r w:rsidRPr="00A523B6">
        <w:rPr>
          <w:rFonts w:ascii="Times New Roman" w:eastAsia="Calibri" w:hAnsi="Times New Roman"/>
          <w:sz w:val="28"/>
          <w:szCs w:val="28"/>
        </w:rPr>
        <w:t>в муниципальном образовании город Новороссийск</w:t>
      </w:r>
    </w:p>
    <w:p w14:paraId="3E41DAD6" w14:textId="77777777" w:rsidR="003C63B5" w:rsidRPr="00A523B6" w:rsidRDefault="003C63B5" w:rsidP="008952EF">
      <w:pPr>
        <w:spacing w:after="0" w:line="240" w:lineRule="auto"/>
        <w:ind w:firstLine="709"/>
        <w:jc w:val="both"/>
        <w:rPr>
          <w:rFonts w:ascii="Times New Roman" w:eastAsia="Calibri" w:hAnsi="Times New Roman"/>
          <w:sz w:val="28"/>
          <w:szCs w:val="28"/>
        </w:rPr>
      </w:pPr>
    </w:p>
    <w:p w14:paraId="7F750D51" w14:textId="77777777" w:rsidR="003C63B5" w:rsidRPr="00A523B6" w:rsidRDefault="003C63B5" w:rsidP="008952EF">
      <w:pPr>
        <w:spacing w:after="0" w:line="240" w:lineRule="auto"/>
        <w:ind w:firstLine="709"/>
        <w:contextualSpacing/>
        <w:jc w:val="center"/>
        <w:rPr>
          <w:rFonts w:ascii="Times New Roman" w:eastAsia="Calibri" w:hAnsi="Times New Roman"/>
          <w:sz w:val="28"/>
          <w:szCs w:val="28"/>
        </w:rPr>
      </w:pPr>
      <w:r w:rsidRPr="00A523B6">
        <w:rPr>
          <w:rFonts w:ascii="Times New Roman" w:eastAsia="Calibri" w:hAnsi="Times New Roman"/>
          <w:sz w:val="28"/>
          <w:szCs w:val="28"/>
        </w:rPr>
        <w:t>1.Общие положения</w:t>
      </w:r>
    </w:p>
    <w:p w14:paraId="73A7D3C9"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p>
    <w:p w14:paraId="0874C1F4"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1.1. Настоящее Положение о школьном инициативном бюджетировании в муниципальном образовании город Новороссийск (далее по тексту - школьное инициативное бюджетирование) разработано с целью вовлечения учащихся, достигших четырнадцатилетнего возраста обучающихся в муниципальных общеобразовательных организациях муниципального образования город Новороссийск в инициативное бюджетирование муниципального образования город Новороссийск, путем проведения конкурсного отбора и реализации инициатив, предложенных школьниками.</w:t>
      </w:r>
    </w:p>
    <w:p w14:paraId="23BB709A"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1.1.1. Право на получение денежных средств имеют муниципальные общеобразовательные организации муниципального образования город Новороссийск.</w:t>
      </w:r>
    </w:p>
    <w:p w14:paraId="68DB9AF0"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1.1.2. Не допускается направление денежных средств с целью реализации школьного инициативного бюджетирования государственным и частным общеобразовательным организациям муниципального образования город Новороссийск.</w:t>
      </w:r>
    </w:p>
    <w:p w14:paraId="4BD3D59C" w14:textId="6650B409"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1.2. Целью проекта школьного инициативного бюджетирования (далее по тексту - проект) является содействие формированию гражданской компетентности и активной жизненной позиции школьников в определении приоритетов расходования средств местного бюджета, направленных на решение вопросов по направлениям, установленным настоящим Положением.</w:t>
      </w:r>
    </w:p>
    <w:p w14:paraId="18B69525"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1.3. Задачи школьного инициативного бюджетирования:</w:t>
      </w:r>
    </w:p>
    <w:p w14:paraId="2F846D41"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1.3.1. вовлечение учащихся в бюджетный процесс муниципального образования город Новороссийск;</w:t>
      </w:r>
    </w:p>
    <w:p w14:paraId="06603507"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1.3.2. финансовая и организационная поддержка проектных предложений, выдвинутых и отобранных учениками;</w:t>
      </w:r>
    </w:p>
    <w:p w14:paraId="33DEFBED" w14:textId="5DA0ADA8"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1.3.3. стимулирование развития креативных способностей учащихся, приобретение навыков коммуникации, умени</w:t>
      </w:r>
      <w:r w:rsidR="00EF5807">
        <w:rPr>
          <w:rFonts w:ascii="Times New Roman" w:hAnsi="Times New Roman" w:cs="Times New Roman"/>
          <w:sz w:val="28"/>
          <w:szCs w:val="28"/>
        </w:rPr>
        <w:t>е</w:t>
      </w:r>
      <w:r w:rsidRPr="00A523B6">
        <w:rPr>
          <w:rFonts w:ascii="Times New Roman" w:hAnsi="Times New Roman" w:cs="Times New Roman"/>
          <w:sz w:val="28"/>
          <w:szCs w:val="28"/>
        </w:rPr>
        <w:t xml:space="preserve"> работать в команде;</w:t>
      </w:r>
    </w:p>
    <w:p w14:paraId="0C737749"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1.3.4. повышение финансовой грамотности подрастающей молодежи;</w:t>
      </w:r>
    </w:p>
    <w:p w14:paraId="44B3EA3C" w14:textId="4457BA05"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1.3.5. повышение заинтересованности учеников в решении вопросов местного значения укрепление взаимного доверия молодежи и власти.</w:t>
      </w:r>
    </w:p>
    <w:p w14:paraId="452DDAE9"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lastRenderedPageBreak/>
        <w:t>1.3.6. вовлечение школьного сообщества: педагогов, родителей, школьников - в принятие бюджетных решений, позволяющих изменить к лучшему школьную территорию и инфраструктуру.</w:t>
      </w:r>
    </w:p>
    <w:p w14:paraId="0B33F1B1"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bookmarkStart w:id="2" w:name="Par22"/>
      <w:bookmarkEnd w:id="2"/>
      <w:r w:rsidRPr="00A523B6">
        <w:rPr>
          <w:rFonts w:ascii="Times New Roman" w:hAnsi="Times New Roman" w:cs="Times New Roman"/>
          <w:sz w:val="28"/>
          <w:szCs w:val="28"/>
        </w:rPr>
        <w:t>1.4. Реализация проектных предложений может осуществляться по следующим направлениям:</w:t>
      </w:r>
    </w:p>
    <w:p w14:paraId="62CBCCFE"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1.4.1. техническое оснащение и переоснащение объектов школьной инфраструктуры;</w:t>
      </w:r>
    </w:p>
    <w:p w14:paraId="3F84273B"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1.4.2. проведение ремонта помещений общеобразовательного учреждения.</w:t>
      </w:r>
    </w:p>
    <w:p w14:paraId="4BE1DF0B"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1.5. Не допускается направление средств на содержание персонала общеобразовательных организаций и коммерческую деятельность.</w:t>
      </w:r>
    </w:p>
    <w:p w14:paraId="33369651"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1.6. Срок реализации проектного предложения должен ограничиваться годом, в котором осуществляется предоставление средств местного бюджета.</w:t>
      </w:r>
    </w:p>
    <w:p w14:paraId="50317BCA"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p>
    <w:p w14:paraId="1566D079" w14:textId="77777777" w:rsidR="008952EF" w:rsidRPr="00A523B6" w:rsidRDefault="008952EF" w:rsidP="008952EF">
      <w:pPr>
        <w:autoSpaceDE w:val="0"/>
        <w:autoSpaceDN w:val="0"/>
        <w:adjustRightInd w:val="0"/>
        <w:spacing w:after="0" w:line="240" w:lineRule="auto"/>
        <w:ind w:firstLine="709"/>
        <w:jc w:val="center"/>
        <w:rPr>
          <w:rFonts w:ascii="Times New Roman" w:hAnsi="Times New Roman" w:cs="Times New Roman"/>
          <w:sz w:val="28"/>
          <w:szCs w:val="28"/>
        </w:rPr>
      </w:pPr>
      <w:r w:rsidRPr="00A523B6">
        <w:rPr>
          <w:rFonts w:ascii="Times New Roman" w:hAnsi="Times New Roman" w:cs="Times New Roman"/>
          <w:sz w:val="28"/>
          <w:szCs w:val="28"/>
        </w:rPr>
        <w:t>2. Организация подготовки и реализация школьного</w:t>
      </w:r>
    </w:p>
    <w:p w14:paraId="24586E80" w14:textId="77777777" w:rsidR="008952EF" w:rsidRPr="00A523B6" w:rsidRDefault="008952EF" w:rsidP="008952EF">
      <w:pPr>
        <w:autoSpaceDE w:val="0"/>
        <w:autoSpaceDN w:val="0"/>
        <w:adjustRightInd w:val="0"/>
        <w:spacing w:after="0" w:line="240" w:lineRule="auto"/>
        <w:ind w:firstLine="709"/>
        <w:jc w:val="center"/>
        <w:rPr>
          <w:rFonts w:ascii="Times New Roman" w:hAnsi="Times New Roman" w:cs="Times New Roman"/>
          <w:sz w:val="28"/>
          <w:szCs w:val="28"/>
        </w:rPr>
      </w:pPr>
      <w:r w:rsidRPr="00A523B6">
        <w:rPr>
          <w:rFonts w:ascii="Times New Roman" w:hAnsi="Times New Roman" w:cs="Times New Roman"/>
          <w:sz w:val="28"/>
          <w:szCs w:val="28"/>
        </w:rPr>
        <w:t>инициативного бюджетирования в муниципальном образовании</w:t>
      </w:r>
    </w:p>
    <w:p w14:paraId="6F93F558" w14:textId="77777777" w:rsidR="008952EF" w:rsidRPr="00A523B6" w:rsidRDefault="008952EF" w:rsidP="008952EF">
      <w:pPr>
        <w:autoSpaceDE w:val="0"/>
        <w:autoSpaceDN w:val="0"/>
        <w:adjustRightInd w:val="0"/>
        <w:spacing w:after="0" w:line="240" w:lineRule="auto"/>
        <w:ind w:firstLine="709"/>
        <w:jc w:val="center"/>
        <w:rPr>
          <w:rFonts w:ascii="Times New Roman" w:hAnsi="Times New Roman" w:cs="Times New Roman"/>
          <w:sz w:val="28"/>
          <w:szCs w:val="28"/>
        </w:rPr>
      </w:pPr>
      <w:r w:rsidRPr="00A523B6">
        <w:rPr>
          <w:rFonts w:ascii="Times New Roman" w:hAnsi="Times New Roman" w:cs="Times New Roman"/>
          <w:sz w:val="28"/>
          <w:szCs w:val="28"/>
        </w:rPr>
        <w:t>город Новороссийск</w:t>
      </w:r>
    </w:p>
    <w:p w14:paraId="1A3830CD"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p>
    <w:p w14:paraId="78B4D773"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2.1. Управление образования муниципального образования город Новороссийск (далее по тексту - Организатор) в рамках подготовки и реализации проекта на основании Приказа Управления образования:</w:t>
      </w:r>
    </w:p>
    <w:p w14:paraId="4CBA52B5" w14:textId="5665982A"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2.1.1. устанавливает размер финансирования проектов, реализуемых в текущем финансовом году в пределах</w:t>
      </w:r>
      <w:r w:rsidR="001B7F78">
        <w:rPr>
          <w:rFonts w:ascii="Times New Roman" w:hAnsi="Times New Roman" w:cs="Times New Roman"/>
          <w:sz w:val="28"/>
          <w:szCs w:val="28"/>
        </w:rPr>
        <w:t xml:space="preserve"> лимит</w:t>
      </w:r>
      <w:r w:rsidR="00094704">
        <w:rPr>
          <w:rFonts w:ascii="Times New Roman" w:hAnsi="Times New Roman" w:cs="Times New Roman"/>
          <w:sz w:val="28"/>
          <w:szCs w:val="28"/>
        </w:rPr>
        <w:t>а</w:t>
      </w:r>
      <w:r w:rsidR="001B7F78">
        <w:rPr>
          <w:rFonts w:ascii="Times New Roman" w:hAnsi="Times New Roman" w:cs="Times New Roman"/>
          <w:sz w:val="28"/>
          <w:szCs w:val="28"/>
        </w:rPr>
        <w:t xml:space="preserve"> </w:t>
      </w:r>
      <w:r w:rsidR="00615DFC">
        <w:rPr>
          <w:rFonts w:ascii="Times New Roman" w:hAnsi="Times New Roman" w:cs="Times New Roman"/>
          <w:sz w:val="28"/>
          <w:szCs w:val="28"/>
        </w:rPr>
        <w:t>бюджетных обязательств,</w:t>
      </w:r>
      <w:r w:rsidR="001B7F78">
        <w:rPr>
          <w:rFonts w:ascii="Times New Roman" w:hAnsi="Times New Roman" w:cs="Times New Roman"/>
          <w:sz w:val="28"/>
          <w:szCs w:val="28"/>
        </w:rPr>
        <w:t xml:space="preserve"> предусмотренных в </w:t>
      </w:r>
      <w:r w:rsidRPr="00A523B6">
        <w:rPr>
          <w:rFonts w:ascii="Times New Roman" w:hAnsi="Times New Roman" w:cs="Times New Roman"/>
          <w:sz w:val="28"/>
          <w:szCs w:val="28"/>
        </w:rPr>
        <w:t>бюджет</w:t>
      </w:r>
      <w:r w:rsidR="001B7F78">
        <w:rPr>
          <w:rFonts w:ascii="Times New Roman" w:hAnsi="Times New Roman" w:cs="Times New Roman"/>
          <w:sz w:val="28"/>
          <w:szCs w:val="28"/>
        </w:rPr>
        <w:t>е</w:t>
      </w:r>
      <w:r w:rsidR="00094704">
        <w:rPr>
          <w:rFonts w:ascii="Times New Roman" w:hAnsi="Times New Roman" w:cs="Times New Roman"/>
          <w:sz w:val="28"/>
          <w:szCs w:val="28"/>
        </w:rPr>
        <w:t xml:space="preserve"> муниципального образования город Новороссийск</w:t>
      </w:r>
      <w:r w:rsidRPr="00A523B6">
        <w:rPr>
          <w:rFonts w:ascii="Times New Roman" w:hAnsi="Times New Roman" w:cs="Times New Roman"/>
          <w:sz w:val="28"/>
          <w:szCs w:val="28"/>
        </w:rPr>
        <w:t>;</w:t>
      </w:r>
    </w:p>
    <w:p w14:paraId="2303D461"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2.1.2. организует участие общеобразовательных организаций в мероприятиях Проекта;</w:t>
      </w:r>
    </w:p>
    <w:p w14:paraId="64F752EB"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2.1.3. устанавливает и обеспечивает Порядок проведения процедур, необходимых для отбора проектных предложений;</w:t>
      </w:r>
    </w:p>
    <w:p w14:paraId="7F34FEB9"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2.1.4. обеспечивает распространение информационных материалов о проекте;</w:t>
      </w:r>
    </w:p>
    <w:p w14:paraId="2F1CFAFD"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2.1.5. осуществляет учет и хранение документов, поступающих в ходе подготовки и реализации проекта;</w:t>
      </w:r>
    </w:p>
    <w:p w14:paraId="05D59873"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2.1.6. осуществляет мониторинг реализации Проекта, информирует участников и общественность о ходе реализации проектных предложений;</w:t>
      </w:r>
    </w:p>
    <w:p w14:paraId="6E4633C3"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2.1.7. формирует и опубликовывает извещение о конкурсном отборе.</w:t>
      </w:r>
    </w:p>
    <w:p w14:paraId="5710551A" w14:textId="11596E2D" w:rsidR="001B7F78" w:rsidRDefault="001B7F78" w:rsidP="008952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 </w:t>
      </w:r>
      <w:r w:rsidRPr="001B7F78">
        <w:rPr>
          <w:rFonts w:ascii="Times New Roman" w:hAnsi="Times New Roman" w:cs="Times New Roman"/>
          <w:sz w:val="28"/>
          <w:szCs w:val="28"/>
        </w:rPr>
        <w:t>создает комиссию по отбору проектных предложений школьного инициативного бюджетирования на территории муниципального образования город Новороссийск</w:t>
      </w:r>
      <w:r>
        <w:rPr>
          <w:rFonts w:ascii="Times New Roman" w:hAnsi="Times New Roman" w:cs="Times New Roman"/>
          <w:sz w:val="28"/>
          <w:szCs w:val="28"/>
        </w:rPr>
        <w:t>.</w:t>
      </w:r>
    </w:p>
    <w:p w14:paraId="163CC4B1" w14:textId="187B8E5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2.2. Организатор в рамках подготовки и реализации Проекта:</w:t>
      </w:r>
    </w:p>
    <w:p w14:paraId="34526FBA"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2.2.1. обеспечивает необходимую методическую и техническую поддержку участникам в ходе реализации Проекта;</w:t>
      </w:r>
    </w:p>
    <w:p w14:paraId="43386A47" w14:textId="0CB78C96"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2.2.</w:t>
      </w:r>
      <w:r w:rsidR="001B7F78">
        <w:rPr>
          <w:rFonts w:ascii="Times New Roman" w:hAnsi="Times New Roman" w:cs="Times New Roman"/>
          <w:sz w:val="28"/>
          <w:szCs w:val="28"/>
        </w:rPr>
        <w:t>2</w:t>
      </w:r>
      <w:r w:rsidRPr="00A523B6">
        <w:rPr>
          <w:rFonts w:ascii="Times New Roman" w:hAnsi="Times New Roman" w:cs="Times New Roman"/>
          <w:sz w:val="28"/>
          <w:szCs w:val="28"/>
        </w:rPr>
        <w:t xml:space="preserve">. обеспечивает финансирование отобранных для реализации проектов предложений в пределах средств местного бюджета, </w:t>
      </w:r>
      <w:r w:rsidRPr="00A523B6">
        <w:rPr>
          <w:rFonts w:ascii="Times New Roman" w:hAnsi="Times New Roman" w:cs="Times New Roman"/>
          <w:sz w:val="28"/>
          <w:szCs w:val="28"/>
        </w:rPr>
        <w:lastRenderedPageBreak/>
        <w:t>предусмотренных на реализацию проектов школьного инициативного бюджетирования.</w:t>
      </w:r>
    </w:p>
    <w:p w14:paraId="6651FDC2"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2.3. Извещение о проведении Конкурсного отбора должно содержать следующую информацию:</w:t>
      </w:r>
    </w:p>
    <w:p w14:paraId="7280DEC1"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2.3.1. наименование и адрес Организатора;</w:t>
      </w:r>
    </w:p>
    <w:p w14:paraId="54EE85CD"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 xml:space="preserve">2.3.2. перечень вопросов, </w:t>
      </w:r>
      <w:r w:rsidRPr="00A523B6">
        <w:rPr>
          <w:rFonts w:ascii="Times New Roman" w:hAnsi="Times New Roman" w:cs="Times New Roman"/>
          <w:color w:val="000000" w:themeColor="text1"/>
          <w:sz w:val="28"/>
          <w:szCs w:val="28"/>
        </w:rPr>
        <w:t xml:space="preserve">согласно </w:t>
      </w:r>
      <w:hyperlink w:anchor="Par22" w:history="1">
        <w:r w:rsidRPr="00A523B6">
          <w:rPr>
            <w:rFonts w:ascii="Times New Roman" w:hAnsi="Times New Roman" w:cs="Times New Roman"/>
            <w:color w:val="000000" w:themeColor="text1"/>
            <w:sz w:val="28"/>
            <w:szCs w:val="28"/>
          </w:rPr>
          <w:t>пункту 1.4</w:t>
        </w:r>
      </w:hyperlink>
      <w:r w:rsidRPr="00A523B6">
        <w:rPr>
          <w:rFonts w:ascii="Times New Roman" w:hAnsi="Times New Roman" w:cs="Times New Roman"/>
          <w:sz w:val="28"/>
          <w:szCs w:val="28"/>
        </w:rPr>
        <w:t xml:space="preserve"> настоящего Положения, на реализацию которых могут быть направлены Проекты;</w:t>
      </w:r>
    </w:p>
    <w:p w14:paraId="5D8FF4B2"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2.3.3. адрес, дату, время начала и окончания приема заявок на участие в Конкурсном отборе;</w:t>
      </w:r>
    </w:p>
    <w:p w14:paraId="76AB27BA"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2.3.4. состав документации, представляемой на Конкурсный отбор, и требования к ее оформлению;</w:t>
      </w:r>
    </w:p>
    <w:p w14:paraId="1F200D53"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2.3.5. адрес, дату и время проведения заседания Конкурсных комиссий по Конкурсному отбору Проектов;</w:t>
      </w:r>
    </w:p>
    <w:p w14:paraId="2BABDB48"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2.3.6. предельный размер денежных средств, предусмотренный для реализации проектов школьного инициативного бюджетирования;</w:t>
      </w:r>
    </w:p>
    <w:p w14:paraId="7B08207C"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2.3.7. контактные данные.</w:t>
      </w:r>
    </w:p>
    <w:p w14:paraId="01D33242"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2.4. Реализация Проекта осуществляется по следующим этапам:</w:t>
      </w:r>
    </w:p>
    <w:p w14:paraId="1E3BAF2C"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2.4.1. информационная кампания (проводится руководителем образовательной организации с учетом сроков и условий, указанным в извещении Организатора);</w:t>
      </w:r>
    </w:p>
    <w:p w14:paraId="72BBF05E"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2.4.2. организационно-подготовительные мероприятия, формирование и обсуждение набора возможных проектных идей (проводятся руководителем образовательной организации с учетом сроков и условий, указанным в извещении Организатора);</w:t>
      </w:r>
    </w:p>
    <w:p w14:paraId="2F013EA2"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2.4.3. оформление проектных идей и представление проектных предложений на общешкольном уровне (проводится учащимися, достигшими четырнадцатилетнего возраста обучающихся в муниципальных общеобразовательных организациях муниципального образования город Новороссийск с возможным привлечением для участия своих родителей);</w:t>
      </w:r>
    </w:p>
    <w:p w14:paraId="0F96A0CE"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2.4.4. проведение публичной защиты проектных предложений на уровне общеобразовательной организации (проводится представителем учащихся достигшими четырнадцатилетнего возраста обучающихся в муниципальных общеобразовательных организациях муниципального образования город Новороссийск с возможным привлечением для участия своих родителей, выбранного из состава проектной группы в рамках реализации одного проекта с учетом порядка проведения школьного инициативного бюджетирования);</w:t>
      </w:r>
    </w:p>
    <w:p w14:paraId="41364D2B" w14:textId="5AC21FB4"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2.4.5. общешкольное голосование (организуется руководителем образовательной организации и проводится среди учащихся образовательной организации, достигших возраста 14 лет).</w:t>
      </w:r>
    </w:p>
    <w:p w14:paraId="6447201E" w14:textId="2E96ECD7" w:rsidR="007A6036" w:rsidRPr="00A523B6" w:rsidRDefault="007A6036"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 xml:space="preserve">2.4.6. </w:t>
      </w:r>
      <w:r w:rsidR="000037BD" w:rsidRPr="00A523B6">
        <w:rPr>
          <w:rFonts w:ascii="Times New Roman" w:hAnsi="Times New Roman" w:cs="Times New Roman"/>
          <w:sz w:val="28"/>
          <w:szCs w:val="28"/>
        </w:rPr>
        <w:t>Определение победителя и участников, занявших второе и третье место в конкурсе</w:t>
      </w:r>
      <w:r w:rsidR="00AC3A3A" w:rsidRPr="00A523B6">
        <w:rPr>
          <w:rFonts w:ascii="Times New Roman" w:hAnsi="Times New Roman" w:cs="Times New Roman"/>
          <w:sz w:val="28"/>
          <w:szCs w:val="28"/>
        </w:rPr>
        <w:t xml:space="preserve"> </w:t>
      </w:r>
      <w:r w:rsidR="00EB1E16" w:rsidRPr="00A523B6">
        <w:rPr>
          <w:rFonts w:ascii="Times New Roman" w:hAnsi="Times New Roman" w:cs="Times New Roman"/>
          <w:sz w:val="28"/>
          <w:szCs w:val="28"/>
        </w:rPr>
        <w:t>проектов школьного инициативного бюджетирования по итогам</w:t>
      </w:r>
      <w:r w:rsidR="00AC3A3A" w:rsidRPr="00A523B6">
        <w:rPr>
          <w:rFonts w:ascii="Times New Roman" w:hAnsi="Times New Roman" w:cs="Times New Roman"/>
          <w:sz w:val="28"/>
          <w:szCs w:val="28"/>
        </w:rPr>
        <w:t xml:space="preserve"> общешкольного </w:t>
      </w:r>
      <w:r w:rsidR="00EB1E16" w:rsidRPr="00A523B6">
        <w:rPr>
          <w:rFonts w:ascii="Times New Roman" w:hAnsi="Times New Roman" w:cs="Times New Roman"/>
          <w:sz w:val="28"/>
          <w:szCs w:val="28"/>
        </w:rPr>
        <w:t>голосования</w:t>
      </w:r>
      <w:r w:rsidR="00AC3A3A" w:rsidRPr="00A523B6">
        <w:rPr>
          <w:rFonts w:ascii="Times New Roman" w:hAnsi="Times New Roman" w:cs="Times New Roman"/>
          <w:sz w:val="28"/>
          <w:szCs w:val="28"/>
        </w:rPr>
        <w:t>.</w:t>
      </w:r>
    </w:p>
    <w:p w14:paraId="0B84B721" w14:textId="6E12DF2C" w:rsidR="008952EF"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 xml:space="preserve">2.5. По итогам общешкольного голосования для дальнейшего участия в конкурсном отборе, общеобразовательная </w:t>
      </w:r>
      <w:r w:rsidRPr="001B7F78">
        <w:rPr>
          <w:rFonts w:ascii="Times New Roman" w:hAnsi="Times New Roman" w:cs="Times New Roman"/>
          <w:color w:val="000000" w:themeColor="text1"/>
          <w:sz w:val="28"/>
          <w:szCs w:val="28"/>
        </w:rPr>
        <w:t xml:space="preserve">организация в установленные </w:t>
      </w:r>
      <w:r w:rsidRPr="001B7F78">
        <w:rPr>
          <w:rFonts w:ascii="Times New Roman" w:hAnsi="Times New Roman" w:cs="Times New Roman"/>
          <w:color w:val="000000" w:themeColor="text1"/>
          <w:sz w:val="28"/>
          <w:szCs w:val="28"/>
        </w:rPr>
        <w:lastRenderedPageBreak/>
        <w:t xml:space="preserve">извещением сроки предоставляет Организатору </w:t>
      </w:r>
      <w:hyperlink r:id="rId10" w:history="1">
        <w:r w:rsidRPr="001B7F78">
          <w:rPr>
            <w:rFonts w:ascii="Times New Roman" w:hAnsi="Times New Roman" w:cs="Times New Roman"/>
            <w:color w:val="000000" w:themeColor="text1"/>
            <w:sz w:val="28"/>
            <w:szCs w:val="28"/>
          </w:rPr>
          <w:t>заявк</w:t>
        </w:r>
        <w:r w:rsidR="000037BD" w:rsidRPr="001B7F78">
          <w:rPr>
            <w:rFonts w:ascii="Times New Roman" w:hAnsi="Times New Roman" w:cs="Times New Roman"/>
            <w:color w:val="000000" w:themeColor="text1"/>
            <w:sz w:val="28"/>
            <w:szCs w:val="28"/>
          </w:rPr>
          <w:t>и</w:t>
        </w:r>
      </w:hyperlink>
      <w:r w:rsidRPr="001B7F78">
        <w:rPr>
          <w:rFonts w:ascii="Times New Roman" w:hAnsi="Times New Roman" w:cs="Times New Roman"/>
          <w:color w:val="000000" w:themeColor="text1"/>
          <w:sz w:val="28"/>
          <w:szCs w:val="28"/>
        </w:rPr>
        <w:t xml:space="preserve"> на участие</w:t>
      </w:r>
      <w:r w:rsidRPr="00A523B6">
        <w:rPr>
          <w:rFonts w:ascii="Times New Roman" w:hAnsi="Times New Roman" w:cs="Times New Roman"/>
          <w:sz w:val="28"/>
          <w:szCs w:val="28"/>
        </w:rPr>
        <w:t xml:space="preserve"> в конкурсе по форме, согласно приложению № 1 к настоящему Положению (далее - Заявка).</w:t>
      </w:r>
    </w:p>
    <w:p w14:paraId="1810F90E" w14:textId="77777777" w:rsidR="001B7F78" w:rsidRPr="001B7F78" w:rsidRDefault="001B7F78" w:rsidP="001B7F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2.5.1. </w:t>
      </w:r>
      <w:r w:rsidRPr="001B7F78">
        <w:rPr>
          <w:rFonts w:ascii="Times New Roman" w:hAnsi="Times New Roman" w:cs="Times New Roman"/>
          <w:sz w:val="28"/>
          <w:szCs w:val="28"/>
        </w:rPr>
        <w:t>От одной общеобразовательной организации допускается не менее двух, но не более трех заявок на участие в конкурсе на реализацию проекта школьного инициативного бюджетирования.</w:t>
      </w:r>
    </w:p>
    <w:p w14:paraId="7D7225B5"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2.6. Вместе с Заявкой предоставляются следующие материалы:</w:t>
      </w:r>
    </w:p>
    <w:p w14:paraId="1F1D7DDA"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2.6.1. проектное предложение, оформленное в виде текстового материала объемом не более 10 страниц формата А4;</w:t>
      </w:r>
    </w:p>
    <w:p w14:paraId="4971D9A7"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2.6.2. предварительная смета расходов на реализацию проектного предложения.</w:t>
      </w:r>
    </w:p>
    <w:p w14:paraId="2FB7C41F"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2.7. Представленные Заявки и материалы по проектным предложениям проверяются комиссией, созданной Управлением образования для предварительного отбора проектных предложений (далее - комиссия Организатора).</w:t>
      </w:r>
    </w:p>
    <w:p w14:paraId="37EB94AE" w14:textId="09033F18"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2.7.1. Комиссия Организатора</w:t>
      </w:r>
      <w:r w:rsidR="006272AA" w:rsidRPr="006272AA">
        <w:rPr>
          <w:rFonts w:ascii="Times New Roman" w:hAnsi="Times New Roman" w:cs="Times New Roman"/>
          <w:color w:val="000000" w:themeColor="text1"/>
          <w:sz w:val="28"/>
          <w:szCs w:val="28"/>
        </w:rPr>
        <w:t xml:space="preserve"> </w:t>
      </w:r>
      <w:r w:rsidR="006272AA" w:rsidRPr="006272AA">
        <w:rPr>
          <w:rFonts w:ascii="Times New Roman" w:hAnsi="Times New Roman" w:cs="Times New Roman"/>
          <w:sz w:val="28"/>
          <w:szCs w:val="28"/>
        </w:rPr>
        <w:t xml:space="preserve">в течение 5 рабочих дней, с момента окончания приема заявок, установленного </w:t>
      </w:r>
      <w:r w:rsidR="00976EBB" w:rsidRPr="006272AA">
        <w:rPr>
          <w:rFonts w:ascii="Times New Roman" w:hAnsi="Times New Roman" w:cs="Times New Roman"/>
          <w:sz w:val="28"/>
          <w:szCs w:val="28"/>
        </w:rPr>
        <w:t>извещением,</w:t>
      </w:r>
      <w:r w:rsidRPr="00A523B6">
        <w:rPr>
          <w:rFonts w:ascii="Times New Roman" w:hAnsi="Times New Roman" w:cs="Times New Roman"/>
          <w:sz w:val="28"/>
          <w:szCs w:val="28"/>
        </w:rPr>
        <w:t xml:space="preserve"> проверяет проектные предложения </w:t>
      </w:r>
      <w:r w:rsidR="002E0333" w:rsidRPr="00A523B6">
        <w:rPr>
          <w:rFonts w:ascii="Times New Roman" w:hAnsi="Times New Roman" w:cs="Times New Roman"/>
          <w:sz w:val="28"/>
          <w:szCs w:val="28"/>
        </w:rPr>
        <w:t xml:space="preserve">на соответствие </w:t>
      </w:r>
      <w:r w:rsidR="002E0333" w:rsidRPr="00A523B6">
        <w:rPr>
          <w:rFonts w:ascii="Times New Roman" w:hAnsi="Times New Roman" w:cs="Times New Roman"/>
          <w:color w:val="000000" w:themeColor="text1"/>
          <w:sz w:val="28"/>
          <w:szCs w:val="28"/>
        </w:rPr>
        <w:t>действующему законодательству Российской Федерации</w:t>
      </w:r>
      <w:r w:rsidR="005A29CE" w:rsidRPr="00A523B6">
        <w:rPr>
          <w:rFonts w:ascii="Times New Roman" w:hAnsi="Times New Roman" w:cs="Times New Roman"/>
          <w:color w:val="000000" w:themeColor="text1"/>
          <w:sz w:val="28"/>
          <w:szCs w:val="28"/>
        </w:rPr>
        <w:t>,</w:t>
      </w:r>
      <w:r w:rsidR="005A29CE" w:rsidRPr="00A523B6">
        <w:rPr>
          <w:rFonts w:ascii="Times New Roman" w:hAnsi="Times New Roman" w:cs="Times New Roman"/>
          <w:sz w:val="28"/>
          <w:szCs w:val="28"/>
        </w:rPr>
        <w:t xml:space="preserve"> </w:t>
      </w:r>
      <w:r w:rsidR="005A29CE" w:rsidRPr="00A523B6">
        <w:rPr>
          <w:rFonts w:ascii="Times New Roman" w:hAnsi="Times New Roman" w:cs="Times New Roman"/>
          <w:color w:val="000000" w:themeColor="text1"/>
          <w:sz w:val="28"/>
          <w:szCs w:val="28"/>
        </w:rPr>
        <w:t>актуальности проектного предложения,</w:t>
      </w:r>
      <w:r w:rsidR="005A29CE" w:rsidRPr="00A523B6">
        <w:rPr>
          <w:rFonts w:ascii="Times New Roman" w:hAnsi="Times New Roman" w:cs="Times New Roman"/>
          <w:sz w:val="28"/>
          <w:szCs w:val="28"/>
        </w:rPr>
        <w:t xml:space="preserve"> </w:t>
      </w:r>
      <w:r w:rsidR="005A29CE" w:rsidRPr="00A523B6">
        <w:rPr>
          <w:rFonts w:ascii="Times New Roman" w:hAnsi="Times New Roman" w:cs="Times New Roman"/>
          <w:color w:val="000000" w:themeColor="text1"/>
          <w:sz w:val="28"/>
          <w:szCs w:val="28"/>
        </w:rPr>
        <w:t>проработанности (наличие эскизов, обоснование социальных эффектов от реализации),</w:t>
      </w:r>
      <w:r w:rsidR="005A29CE" w:rsidRPr="00A523B6">
        <w:rPr>
          <w:rFonts w:ascii="Times New Roman" w:hAnsi="Times New Roman" w:cs="Times New Roman"/>
          <w:sz w:val="28"/>
          <w:szCs w:val="28"/>
        </w:rPr>
        <w:t xml:space="preserve"> </w:t>
      </w:r>
      <w:r w:rsidR="005A29CE" w:rsidRPr="00A523B6">
        <w:rPr>
          <w:rFonts w:ascii="Times New Roman" w:hAnsi="Times New Roman" w:cs="Times New Roman"/>
          <w:color w:val="000000" w:themeColor="text1"/>
          <w:sz w:val="28"/>
          <w:szCs w:val="28"/>
        </w:rPr>
        <w:t>качество презентации (наличие презентационных материалов), а также креативной составляющей (оригинальность, новизна) проекта</w:t>
      </w:r>
      <w:r w:rsidRPr="00A523B6">
        <w:rPr>
          <w:rFonts w:ascii="Times New Roman" w:hAnsi="Times New Roman" w:cs="Times New Roman"/>
          <w:sz w:val="28"/>
          <w:szCs w:val="28"/>
        </w:rPr>
        <w:t>.</w:t>
      </w:r>
    </w:p>
    <w:p w14:paraId="63B3B29F" w14:textId="77777777"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2.7.2. Для технического анализа проектных предложений, с целью определения их возможной реализации, комиссия при управлении образования имеет право привлекать на безвозмездной основе специалистов отраслевых (функциональных) органов администрации муниципального образования город Новороссийск.</w:t>
      </w:r>
    </w:p>
    <w:p w14:paraId="5F4D05E7" w14:textId="208C70EB" w:rsidR="008952EF"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bookmarkStart w:id="3" w:name="Par68"/>
      <w:bookmarkEnd w:id="3"/>
      <w:r w:rsidRPr="00A523B6">
        <w:rPr>
          <w:rFonts w:ascii="Times New Roman" w:hAnsi="Times New Roman" w:cs="Times New Roman"/>
          <w:sz w:val="28"/>
          <w:szCs w:val="28"/>
        </w:rPr>
        <w:t>2.</w:t>
      </w:r>
      <w:r w:rsidR="00A523B6">
        <w:rPr>
          <w:rFonts w:ascii="Times New Roman" w:hAnsi="Times New Roman" w:cs="Times New Roman"/>
          <w:sz w:val="28"/>
          <w:szCs w:val="28"/>
        </w:rPr>
        <w:t>8</w:t>
      </w:r>
      <w:r w:rsidRPr="00A523B6">
        <w:rPr>
          <w:rFonts w:ascii="Times New Roman" w:hAnsi="Times New Roman" w:cs="Times New Roman"/>
          <w:sz w:val="28"/>
          <w:szCs w:val="28"/>
        </w:rPr>
        <w:t>. По результатам анализа проектных предложений комиссией Организатора формируется заключение о допуске</w:t>
      </w:r>
      <w:r w:rsidR="005146CC" w:rsidRPr="00A523B6">
        <w:rPr>
          <w:rFonts w:ascii="Times New Roman" w:hAnsi="Times New Roman" w:cs="Times New Roman"/>
          <w:sz w:val="28"/>
          <w:szCs w:val="28"/>
        </w:rPr>
        <w:t xml:space="preserve"> либо об исключении из </w:t>
      </w:r>
      <w:r w:rsidRPr="00A523B6">
        <w:rPr>
          <w:rFonts w:ascii="Times New Roman" w:hAnsi="Times New Roman" w:cs="Times New Roman"/>
          <w:sz w:val="28"/>
          <w:szCs w:val="28"/>
        </w:rPr>
        <w:t>итогово</w:t>
      </w:r>
      <w:r w:rsidR="005146CC" w:rsidRPr="00A523B6">
        <w:rPr>
          <w:rFonts w:ascii="Times New Roman" w:hAnsi="Times New Roman" w:cs="Times New Roman"/>
          <w:sz w:val="28"/>
          <w:szCs w:val="28"/>
        </w:rPr>
        <w:t>го</w:t>
      </w:r>
      <w:r w:rsidRPr="00A523B6">
        <w:rPr>
          <w:rFonts w:ascii="Times New Roman" w:hAnsi="Times New Roman" w:cs="Times New Roman"/>
          <w:sz w:val="28"/>
          <w:szCs w:val="28"/>
        </w:rPr>
        <w:t xml:space="preserve"> отбор</w:t>
      </w:r>
      <w:r w:rsidR="005146CC" w:rsidRPr="00A523B6">
        <w:rPr>
          <w:rFonts w:ascii="Times New Roman" w:hAnsi="Times New Roman" w:cs="Times New Roman"/>
          <w:sz w:val="28"/>
          <w:szCs w:val="28"/>
        </w:rPr>
        <w:t>а</w:t>
      </w:r>
      <w:r w:rsidRPr="00A523B6">
        <w:rPr>
          <w:rFonts w:ascii="Times New Roman" w:hAnsi="Times New Roman" w:cs="Times New Roman"/>
          <w:sz w:val="28"/>
          <w:szCs w:val="28"/>
        </w:rPr>
        <w:t>.</w:t>
      </w:r>
    </w:p>
    <w:p w14:paraId="46D4B5F9" w14:textId="429C3085" w:rsidR="00F90734" w:rsidRDefault="000E34D1" w:rsidP="008952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F90734">
        <w:rPr>
          <w:rFonts w:ascii="Times New Roman" w:hAnsi="Times New Roman" w:cs="Times New Roman"/>
          <w:sz w:val="28"/>
          <w:szCs w:val="28"/>
        </w:rPr>
        <w:t xml:space="preserve"> </w:t>
      </w:r>
      <w:r w:rsidR="00F90734" w:rsidRPr="00F90734">
        <w:rPr>
          <w:rFonts w:ascii="Times New Roman" w:hAnsi="Times New Roman" w:cs="Times New Roman"/>
          <w:sz w:val="28"/>
          <w:szCs w:val="28"/>
        </w:rPr>
        <w:t>В случае, если проектное предложение получило отрицательное заключение, либо представленное проектное предложение нарушает действующее законодательство Российской Федерации комиссия при Управлении образования информирует об этом общеобразовательную организацию и исключает данный проект от итогового голосования.</w:t>
      </w:r>
    </w:p>
    <w:p w14:paraId="1B406D09" w14:textId="38D420AB" w:rsidR="008952EF" w:rsidRDefault="00F90734" w:rsidP="008952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34D1">
        <w:rPr>
          <w:rFonts w:ascii="Times New Roman" w:hAnsi="Times New Roman" w:cs="Times New Roman"/>
          <w:sz w:val="28"/>
          <w:szCs w:val="28"/>
        </w:rPr>
        <w:t>10</w:t>
      </w:r>
      <w:r>
        <w:rPr>
          <w:rFonts w:ascii="Times New Roman" w:hAnsi="Times New Roman" w:cs="Times New Roman"/>
          <w:sz w:val="28"/>
          <w:szCs w:val="28"/>
        </w:rPr>
        <w:t>.</w:t>
      </w:r>
      <w:r w:rsidR="008952EF" w:rsidRPr="00A523B6">
        <w:rPr>
          <w:rFonts w:ascii="Times New Roman" w:hAnsi="Times New Roman" w:cs="Times New Roman"/>
          <w:sz w:val="28"/>
          <w:szCs w:val="28"/>
        </w:rPr>
        <w:t xml:space="preserve"> Заявки и материалы по проектным предложениям, получивши</w:t>
      </w:r>
      <w:r w:rsidR="00A753D3" w:rsidRPr="00A523B6">
        <w:rPr>
          <w:rFonts w:ascii="Times New Roman" w:hAnsi="Times New Roman" w:cs="Times New Roman"/>
          <w:sz w:val="28"/>
          <w:szCs w:val="28"/>
        </w:rPr>
        <w:t>м</w:t>
      </w:r>
      <w:r w:rsidR="008952EF" w:rsidRPr="00A523B6">
        <w:rPr>
          <w:rFonts w:ascii="Times New Roman" w:hAnsi="Times New Roman" w:cs="Times New Roman"/>
          <w:sz w:val="28"/>
          <w:szCs w:val="28"/>
        </w:rPr>
        <w:t xml:space="preserve"> положительное заключение, представляются комиссией при Управлении образования на рассмотрение жителей муниципального образования город Новороссийск на сайте администрации муниципального образования город Новороссийск во вкладке </w:t>
      </w:r>
      <w:r w:rsidR="00D43D55" w:rsidRPr="00A523B6">
        <w:rPr>
          <w:rFonts w:ascii="Times New Roman" w:hAnsi="Times New Roman" w:cs="Times New Roman"/>
          <w:sz w:val="28"/>
          <w:szCs w:val="28"/>
        </w:rPr>
        <w:t>«</w:t>
      </w:r>
      <w:r w:rsidR="008952EF" w:rsidRPr="00A523B6">
        <w:rPr>
          <w:rFonts w:ascii="Times New Roman" w:hAnsi="Times New Roman" w:cs="Times New Roman"/>
          <w:sz w:val="28"/>
          <w:szCs w:val="28"/>
        </w:rPr>
        <w:t>Инициативное бюджетирование</w:t>
      </w:r>
      <w:r w:rsidR="00D43D55" w:rsidRPr="00A523B6">
        <w:rPr>
          <w:rFonts w:ascii="Times New Roman" w:hAnsi="Times New Roman" w:cs="Times New Roman"/>
          <w:sz w:val="28"/>
          <w:szCs w:val="28"/>
        </w:rPr>
        <w:t>»</w:t>
      </w:r>
      <w:r w:rsidR="008952EF" w:rsidRPr="00A523B6">
        <w:rPr>
          <w:rFonts w:ascii="Times New Roman" w:hAnsi="Times New Roman" w:cs="Times New Roman"/>
          <w:sz w:val="28"/>
          <w:szCs w:val="28"/>
        </w:rPr>
        <w:t xml:space="preserve"> путем проведения голосования. Срок проведения голосования должен составлять </w:t>
      </w:r>
      <w:r w:rsidR="00094704">
        <w:rPr>
          <w:rFonts w:ascii="Times New Roman" w:hAnsi="Times New Roman" w:cs="Times New Roman"/>
          <w:sz w:val="28"/>
          <w:szCs w:val="28"/>
        </w:rPr>
        <w:t xml:space="preserve">не менее </w:t>
      </w:r>
      <w:r w:rsidR="008952EF" w:rsidRPr="00A523B6">
        <w:rPr>
          <w:rFonts w:ascii="Times New Roman" w:hAnsi="Times New Roman" w:cs="Times New Roman"/>
          <w:sz w:val="28"/>
          <w:szCs w:val="28"/>
        </w:rPr>
        <w:t>10 (десять) рабочих дней.</w:t>
      </w:r>
      <w:r w:rsidR="00A523B6" w:rsidRPr="00A523B6">
        <w:rPr>
          <w:rFonts w:ascii="Times New Roman" w:hAnsi="Times New Roman" w:cs="Times New Roman"/>
          <w:sz w:val="28"/>
          <w:szCs w:val="28"/>
        </w:rPr>
        <w:t xml:space="preserve"> </w:t>
      </w:r>
    </w:p>
    <w:p w14:paraId="0CE61DBF" w14:textId="22AD5335" w:rsidR="004B3357" w:rsidRPr="00393921" w:rsidRDefault="00393921" w:rsidP="004B33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34D1">
        <w:rPr>
          <w:rFonts w:ascii="Times New Roman" w:hAnsi="Times New Roman" w:cs="Times New Roman"/>
          <w:sz w:val="28"/>
          <w:szCs w:val="28"/>
        </w:rPr>
        <w:t>11</w:t>
      </w:r>
      <w:r>
        <w:rPr>
          <w:rFonts w:ascii="Times New Roman" w:hAnsi="Times New Roman" w:cs="Times New Roman"/>
          <w:sz w:val="28"/>
          <w:szCs w:val="28"/>
        </w:rPr>
        <w:t>.</w:t>
      </w:r>
      <w:r w:rsidR="004B3357">
        <w:rPr>
          <w:rFonts w:ascii="Times New Roman" w:hAnsi="Times New Roman" w:cs="Times New Roman"/>
          <w:sz w:val="28"/>
          <w:szCs w:val="28"/>
        </w:rPr>
        <w:t xml:space="preserve"> По итогам проведения открытого голосования от каждой общеобразовательной организации определяется один победитель, набравший </w:t>
      </w:r>
      <w:r w:rsidR="000E34D1">
        <w:rPr>
          <w:rFonts w:ascii="Times New Roman" w:hAnsi="Times New Roman" w:cs="Times New Roman"/>
          <w:sz w:val="28"/>
          <w:szCs w:val="28"/>
        </w:rPr>
        <w:t>наи</w:t>
      </w:r>
      <w:r w:rsidR="004B3357">
        <w:rPr>
          <w:rFonts w:ascii="Times New Roman" w:hAnsi="Times New Roman" w:cs="Times New Roman"/>
          <w:sz w:val="28"/>
          <w:szCs w:val="28"/>
        </w:rPr>
        <w:t>большее количество голосов.</w:t>
      </w:r>
    </w:p>
    <w:p w14:paraId="11A3A8AC" w14:textId="75E2EDAA"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lastRenderedPageBreak/>
        <w:t>2.</w:t>
      </w:r>
      <w:r w:rsidR="000E34D1">
        <w:rPr>
          <w:rFonts w:ascii="Times New Roman" w:hAnsi="Times New Roman" w:cs="Times New Roman"/>
          <w:sz w:val="28"/>
          <w:szCs w:val="28"/>
        </w:rPr>
        <w:t>12</w:t>
      </w:r>
      <w:r w:rsidRPr="00A523B6">
        <w:rPr>
          <w:rFonts w:ascii="Times New Roman" w:hAnsi="Times New Roman" w:cs="Times New Roman"/>
          <w:sz w:val="28"/>
          <w:szCs w:val="28"/>
        </w:rPr>
        <w:t xml:space="preserve">. В течение 10 (десяти) рабочих дней после окончания открытого голосования комиссия Организатора назначает </w:t>
      </w:r>
      <w:r w:rsidR="00D43D55" w:rsidRPr="00A523B6">
        <w:rPr>
          <w:rFonts w:ascii="Times New Roman" w:hAnsi="Times New Roman" w:cs="Times New Roman"/>
          <w:sz w:val="28"/>
          <w:szCs w:val="28"/>
        </w:rPr>
        <w:t>заседание комиссии,</w:t>
      </w:r>
      <w:r w:rsidRPr="00A523B6">
        <w:rPr>
          <w:rFonts w:ascii="Times New Roman" w:hAnsi="Times New Roman" w:cs="Times New Roman"/>
          <w:sz w:val="28"/>
          <w:szCs w:val="28"/>
        </w:rPr>
        <w:t xml:space="preserve"> на которой определяет победител</w:t>
      </w:r>
      <w:r w:rsidR="00D43D55" w:rsidRPr="00A523B6">
        <w:rPr>
          <w:rFonts w:ascii="Times New Roman" w:hAnsi="Times New Roman" w:cs="Times New Roman"/>
          <w:sz w:val="28"/>
          <w:szCs w:val="28"/>
        </w:rPr>
        <w:t xml:space="preserve">ей </w:t>
      </w:r>
      <w:r w:rsidRPr="00A523B6">
        <w:rPr>
          <w:rFonts w:ascii="Times New Roman" w:hAnsi="Times New Roman" w:cs="Times New Roman"/>
          <w:sz w:val="28"/>
          <w:szCs w:val="28"/>
        </w:rPr>
        <w:t>проект</w:t>
      </w:r>
      <w:r w:rsidR="00D43D55" w:rsidRPr="00A523B6">
        <w:rPr>
          <w:rFonts w:ascii="Times New Roman" w:hAnsi="Times New Roman" w:cs="Times New Roman"/>
          <w:sz w:val="28"/>
          <w:szCs w:val="28"/>
        </w:rPr>
        <w:t>ов</w:t>
      </w:r>
      <w:r w:rsidRPr="00A523B6">
        <w:rPr>
          <w:rFonts w:ascii="Times New Roman" w:hAnsi="Times New Roman" w:cs="Times New Roman"/>
          <w:sz w:val="28"/>
          <w:szCs w:val="28"/>
        </w:rPr>
        <w:t xml:space="preserve"> школьного инициативного бюджетирования с учетом голосования жителей</w:t>
      </w:r>
      <w:r w:rsidR="00D43D55" w:rsidRPr="00A523B6">
        <w:rPr>
          <w:rFonts w:ascii="Times New Roman" w:hAnsi="Times New Roman" w:cs="Times New Roman"/>
          <w:sz w:val="28"/>
          <w:szCs w:val="28"/>
        </w:rPr>
        <w:t xml:space="preserve"> </w:t>
      </w:r>
      <w:r w:rsidRPr="00A523B6">
        <w:rPr>
          <w:rFonts w:ascii="Times New Roman" w:hAnsi="Times New Roman" w:cs="Times New Roman"/>
          <w:sz w:val="28"/>
          <w:szCs w:val="28"/>
        </w:rPr>
        <w:t xml:space="preserve">и публикует результаты в течение 3 (трех) рабочих дней с момента подписания итогового протокола на сайте администрации муниципального образования город Новороссийск во вкладке </w:t>
      </w:r>
      <w:r w:rsidR="00D43D55" w:rsidRPr="00A523B6">
        <w:rPr>
          <w:rFonts w:ascii="Times New Roman" w:hAnsi="Times New Roman" w:cs="Times New Roman"/>
          <w:sz w:val="28"/>
          <w:szCs w:val="28"/>
        </w:rPr>
        <w:t>«</w:t>
      </w:r>
      <w:r w:rsidRPr="00A523B6">
        <w:rPr>
          <w:rFonts w:ascii="Times New Roman" w:hAnsi="Times New Roman" w:cs="Times New Roman"/>
          <w:sz w:val="28"/>
          <w:szCs w:val="28"/>
        </w:rPr>
        <w:t>Инициативное бюджетирование</w:t>
      </w:r>
      <w:r w:rsidR="00D43D55" w:rsidRPr="00A523B6">
        <w:rPr>
          <w:rFonts w:ascii="Times New Roman" w:hAnsi="Times New Roman" w:cs="Times New Roman"/>
          <w:sz w:val="28"/>
          <w:szCs w:val="28"/>
        </w:rPr>
        <w:t>»</w:t>
      </w:r>
      <w:r w:rsidRPr="00A523B6">
        <w:rPr>
          <w:rFonts w:ascii="Times New Roman" w:hAnsi="Times New Roman" w:cs="Times New Roman"/>
          <w:sz w:val="28"/>
          <w:szCs w:val="28"/>
        </w:rPr>
        <w:t>.</w:t>
      </w:r>
    </w:p>
    <w:p w14:paraId="48C13337" w14:textId="1A12D002" w:rsidR="00A523B6" w:rsidRPr="00A523B6" w:rsidRDefault="00A523B6"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2.1</w:t>
      </w:r>
      <w:r w:rsidR="000E34D1">
        <w:rPr>
          <w:rFonts w:ascii="Times New Roman" w:hAnsi="Times New Roman" w:cs="Times New Roman"/>
          <w:sz w:val="28"/>
          <w:szCs w:val="28"/>
        </w:rPr>
        <w:t>3</w:t>
      </w:r>
      <w:r w:rsidRPr="00A523B6">
        <w:rPr>
          <w:rFonts w:ascii="Times New Roman" w:hAnsi="Times New Roman" w:cs="Times New Roman"/>
          <w:sz w:val="28"/>
          <w:szCs w:val="28"/>
        </w:rPr>
        <w:t>. В случае если по итогам голосования два и более проектов от одной образовательной организации набирают одинаковое число голосов, то голосование продлевается на 3 (три) рабочих дня до определения победителя.</w:t>
      </w:r>
    </w:p>
    <w:p w14:paraId="4E8A7D04" w14:textId="6D4D5C95"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2.1</w:t>
      </w:r>
      <w:r w:rsidR="000E34D1">
        <w:rPr>
          <w:rFonts w:ascii="Times New Roman" w:hAnsi="Times New Roman" w:cs="Times New Roman"/>
          <w:sz w:val="28"/>
          <w:szCs w:val="28"/>
        </w:rPr>
        <w:t>4</w:t>
      </w:r>
      <w:r w:rsidRPr="00A523B6">
        <w:rPr>
          <w:rFonts w:ascii="Times New Roman" w:hAnsi="Times New Roman" w:cs="Times New Roman"/>
          <w:sz w:val="28"/>
          <w:szCs w:val="28"/>
        </w:rPr>
        <w:t>. Управление образования при соответствующем решении комиссии Организатора, в случае наличия денежных средств, предусмотренных для реализации проектов школьного инициативного бюджетирования вправе финансировать проект</w:t>
      </w:r>
      <w:r w:rsidR="005A29CE" w:rsidRPr="00A523B6">
        <w:rPr>
          <w:rFonts w:ascii="Times New Roman" w:hAnsi="Times New Roman" w:cs="Times New Roman"/>
          <w:sz w:val="28"/>
          <w:szCs w:val="28"/>
        </w:rPr>
        <w:t>ы</w:t>
      </w:r>
      <w:r w:rsidRPr="00A523B6">
        <w:rPr>
          <w:rFonts w:ascii="Times New Roman" w:hAnsi="Times New Roman" w:cs="Times New Roman"/>
          <w:sz w:val="28"/>
          <w:szCs w:val="28"/>
        </w:rPr>
        <w:t xml:space="preserve"> школьного инициативного бюджетирования, не занявши</w:t>
      </w:r>
      <w:r w:rsidR="005A29CE" w:rsidRPr="00A523B6">
        <w:rPr>
          <w:rFonts w:ascii="Times New Roman" w:hAnsi="Times New Roman" w:cs="Times New Roman"/>
          <w:sz w:val="28"/>
          <w:szCs w:val="28"/>
        </w:rPr>
        <w:t>е</w:t>
      </w:r>
      <w:r w:rsidRPr="00A523B6">
        <w:rPr>
          <w:rFonts w:ascii="Times New Roman" w:hAnsi="Times New Roman" w:cs="Times New Roman"/>
          <w:sz w:val="28"/>
          <w:szCs w:val="28"/>
        </w:rPr>
        <w:t xml:space="preserve"> первое место.</w:t>
      </w:r>
    </w:p>
    <w:p w14:paraId="31EAD493" w14:textId="4316E7D8"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2.1</w:t>
      </w:r>
      <w:r w:rsidR="000E34D1">
        <w:rPr>
          <w:rFonts w:ascii="Times New Roman" w:hAnsi="Times New Roman" w:cs="Times New Roman"/>
          <w:sz w:val="28"/>
          <w:szCs w:val="28"/>
        </w:rPr>
        <w:t>5</w:t>
      </w:r>
      <w:r w:rsidRPr="00A523B6">
        <w:rPr>
          <w:rFonts w:ascii="Times New Roman" w:hAnsi="Times New Roman" w:cs="Times New Roman"/>
          <w:sz w:val="28"/>
          <w:szCs w:val="28"/>
        </w:rPr>
        <w:t>. Финансовое обеспечение Проект</w:t>
      </w:r>
      <w:r w:rsidR="008C7A9C" w:rsidRPr="00A523B6">
        <w:rPr>
          <w:rFonts w:ascii="Times New Roman" w:hAnsi="Times New Roman" w:cs="Times New Roman"/>
          <w:sz w:val="28"/>
          <w:szCs w:val="28"/>
        </w:rPr>
        <w:t>ов</w:t>
      </w:r>
      <w:r w:rsidRPr="00A523B6">
        <w:rPr>
          <w:rFonts w:ascii="Times New Roman" w:hAnsi="Times New Roman" w:cs="Times New Roman"/>
          <w:sz w:val="28"/>
          <w:szCs w:val="28"/>
        </w:rPr>
        <w:t xml:space="preserve"> осуществляется Управлением образования в пределах</w:t>
      </w:r>
      <w:r w:rsidR="00094704">
        <w:rPr>
          <w:rFonts w:ascii="Times New Roman" w:hAnsi="Times New Roman" w:cs="Times New Roman"/>
          <w:sz w:val="28"/>
          <w:szCs w:val="28"/>
        </w:rPr>
        <w:t xml:space="preserve"> лимита бюджетных обязательств, предусмотренных</w:t>
      </w:r>
      <w:r w:rsidRPr="00A523B6">
        <w:rPr>
          <w:rFonts w:ascii="Times New Roman" w:hAnsi="Times New Roman" w:cs="Times New Roman"/>
          <w:sz w:val="28"/>
          <w:szCs w:val="28"/>
        </w:rPr>
        <w:t xml:space="preserve"> </w:t>
      </w:r>
      <w:r w:rsidR="00094704">
        <w:rPr>
          <w:rFonts w:ascii="Times New Roman" w:hAnsi="Times New Roman" w:cs="Times New Roman"/>
          <w:sz w:val="28"/>
          <w:szCs w:val="28"/>
        </w:rPr>
        <w:t>в</w:t>
      </w:r>
      <w:r w:rsidRPr="00A523B6">
        <w:rPr>
          <w:rFonts w:ascii="Times New Roman" w:hAnsi="Times New Roman" w:cs="Times New Roman"/>
          <w:sz w:val="28"/>
          <w:szCs w:val="28"/>
        </w:rPr>
        <w:t xml:space="preserve"> бюджет</w:t>
      </w:r>
      <w:r w:rsidR="00094704">
        <w:rPr>
          <w:rFonts w:ascii="Times New Roman" w:hAnsi="Times New Roman" w:cs="Times New Roman"/>
          <w:sz w:val="28"/>
          <w:szCs w:val="28"/>
        </w:rPr>
        <w:t>е</w:t>
      </w:r>
      <w:r w:rsidRPr="00A523B6">
        <w:rPr>
          <w:rFonts w:ascii="Times New Roman" w:hAnsi="Times New Roman" w:cs="Times New Roman"/>
          <w:sz w:val="28"/>
          <w:szCs w:val="28"/>
        </w:rPr>
        <w:t xml:space="preserve"> муниципального образования город Новороссийск в рамках реализации соответствующей муниципальной программы утвержденной постановлением администрации муниципального образования город Новороссийск.</w:t>
      </w:r>
    </w:p>
    <w:p w14:paraId="18E9E83E" w14:textId="1CEC9B70"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A523B6">
        <w:rPr>
          <w:rFonts w:ascii="Times New Roman" w:hAnsi="Times New Roman" w:cs="Times New Roman"/>
          <w:sz w:val="28"/>
          <w:szCs w:val="28"/>
        </w:rPr>
        <w:t>2.1</w:t>
      </w:r>
      <w:r w:rsidR="000E34D1">
        <w:rPr>
          <w:rFonts w:ascii="Times New Roman" w:hAnsi="Times New Roman" w:cs="Times New Roman"/>
          <w:sz w:val="28"/>
          <w:szCs w:val="28"/>
        </w:rPr>
        <w:t>6</w:t>
      </w:r>
      <w:r w:rsidRPr="00A523B6">
        <w:rPr>
          <w:rFonts w:ascii="Times New Roman" w:hAnsi="Times New Roman" w:cs="Times New Roman"/>
          <w:sz w:val="28"/>
          <w:szCs w:val="28"/>
        </w:rPr>
        <w:t xml:space="preserve">. После проведения конкурсного отбора общеобразовательная организация должна предоставить отчет об использовании денежных средств Организатору </w:t>
      </w:r>
      <w:r w:rsidR="00CE3A1F" w:rsidRPr="00A523B6">
        <w:rPr>
          <w:rFonts w:ascii="Times New Roman" w:hAnsi="Times New Roman" w:cs="Times New Roman"/>
          <w:sz w:val="28"/>
          <w:szCs w:val="28"/>
        </w:rPr>
        <w:t>в срок,</w:t>
      </w:r>
      <w:r w:rsidRPr="00A523B6">
        <w:rPr>
          <w:rFonts w:ascii="Times New Roman" w:hAnsi="Times New Roman" w:cs="Times New Roman"/>
          <w:sz w:val="28"/>
          <w:szCs w:val="28"/>
        </w:rPr>
        <w:t xml:space="preserve"> не превышающий 5 (пяти) рабочих дней с момента реализации проекта школьного инициативного бюджетирования, но не позднее 31 декабря </w:t>
      </w:r>
      <w:r w:rsidR="00CE3A1F" w:rsidRPr="00A523B6">
        <w:rPr>
          <w:rFonts w:ascii="Times New Roman" w:hAnsi="Times New Roman" w:cs="Times New Roman"/>
          <w:sz w:val="28"/>
          <w:szCs w:val="28"/>
        </w:rPr>
        <w:t>года,</w:t>
      </w:r>
      <w:r w:rsidRPr="00A523B6">
        <w:rPr>
          <w:rFonts w:ascii="Times New Roman" w:hAnsi="Times New Roman" w:cs="Times New Roman"/>
          <w:sz w:val="28"/>
          <w:szCs w:val="28"/>
        </w:rPr>
        <w:t xml:space="preserve"> в котором реализуется проект школьного инициативного бюджетирования.</w:t>
      </w:r>
    </w:p>
    <w:p w14:paraId="607F4805" w14:textId="601DA824" w:rsidR="008952EF" w:rsidRPr="00A523B6" w:rsidRDefault="008952EF" w:rsidP="008952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523B6">
        <w:rPr>
          <w:rFonts w:ascii="Times New Roman" w:hAnsi="Times New Roman" w:cs="Times New Roman"/>
          <w:color w:val="000000" w:themeColor="text1"/>
          <w:sz w:val="28"/>
          <w:szCs w:val="28"/>
        </w:rPr>
        <w:t>2.1</w:t>
      </w:r>
      <w:r w:rsidR="000E34D1">
        <w:rPr>
          <w:rFonts w:ascii="Times New Roman" w:hAnsi="Times New Roman" w:cs="Times New Roman"/>
          <w:color w:val="000000" w:themeColor="text1"/>
          <w:sz w:val="28"/>
          <w:szCs w:val="28"/>
        </w:rPr>
        <w:t>7</w:t>
      </w:r>
      <w:r w:rsidRPr="00A523B6">
        <w:rPr>
          <w:rFonts w:ascii="Times New Roman" w:hAnsi="Times New Roman" w:cs="Times New Roman"/>
          <w:color w:val="000000" w:themeColor="text1"/>
          <w:sz w:val="28"/>
          <w:szCs w:val="28"/>
        </w:rPr>
        <w:t xml:space="preserve">. Определение исполнителей (подрядчиков, поставщиков) для реализации проекта инициативного бюджетирования осуществляется в порядке, предусмотренном Федеральным </w:t>
      </w:r>
      <w:hyperlink r:id="rId11" w:history="1">
        <w:r w:rsidRPr="00A523B6">
          <w:rPr>
            <w:rFonts w:ascii="Times New Roman" w:hAnsi="Times New Roman" w:cs="Times New Roman"/>
            <w:color w:val="000000" w:themeColor="text1"/>
            <w:sz w:val="28"/>
            <w:szCs w:val="28"/>
          </w:rPr>
          <w:t>законом</w:t>
        </w:r>
      </w:hyperlink>
      <w:r w:rsidRPr="00A523B6">
        <w:rPr>
          <w:rFonts w:ascii="Times New Roman" w:hAnsi="Times New Roman" w:cs="Times New Roman"/>
          <w:color w:val="000000" w:themeColor="text1"/>
          <w:sz w:val="28"/>
          <w:szCs w:val="28"/>
        </w:rPr>
        <w:t xml:space="preserve"> от 5 апреля 2013 года </w:t>
      </w:r>
      <w:r w:rsidR="00EF5807">
        <w:rPr>
          <w:rFonts w:ascii="Times New Roman" w:hAnsi="Times New Roman" w:cs="Times New Roman"/>
          <w:color w:val="000000" w:themeColor="text1"/>
          <w:sz w:val="28"/>
          <w:szCs w:val="28"/>
        </w:rPr>
        <w:t xml:space="preserve">                  </w:t>
      </w:r>
      <w:r w:rsidRPr="00A523B6">
        <w:rPr>
          <w:rFonts w:ascii="Times New Roman" w:hAnsi="Times New Roman" w:cs="Times New Roman"/>
          <w:color w:val="000000" w:themeColor="text1"/>
          <w:sz w:val="28"/>
          <w:szCs w:val="28"/>
        </w:rPr>
        <w:t xml:space="preserve">№ 44-ФЗ «О контрактной системе в сфере закупок товаров, работ, услуг для обеспечения государственных и муниципальных нужд» или Федеральным </w:t>
      </w:r>
      <w:hyperlink r:id="rId12" w:history="1">
        <w:r w:rsidRPr="00A523B6">
          <w:rPr>
            <w:rFonts w:ascii="Times New Roman" w:hAnsi="Times New Roman" w:cs="Times New Roman"/>
            <w:color w:val="000000" w:themeColor="text1"/>
            <w:sz w:val="28"/>
            <w:szCs w:val="28"/>
          </w:rPr>
          <w:t>законом</w:t>
        </w:r>
      </w:hyperlink>
      <w:r w:rsidRPr="00A523B6">
        <w:rPr>
          <w:rFonts w:ascii="Times New Roman" w:hAnsi="Times New Roman" w:cs="Times New Roman"/>
          <w:color w:val="000000" w:themeColor="text1"/>
          <w:sz w:val="28"/>
          <w:szCs w:val="28"/>
        </w:rPr>
        <w:t xml:space="preserve"> от 18 июля 2011 года № 223-ФЗ «О закупках товаров, работ, услуг отдельными видами юридических лиц».</w:t>
      </w:r>
    </w:p>
    <w:p w14:paraId="0DFADC2F" w14:textId="5D82F271" w:rsidR="008952EF" w:rsidRDefault="008952EF" w:rsidP="008952EF">
      <w:pPr>
        <w:autoSpaceDE w:val="0"/>
        <w:autoSpaceDN w:val="0"/>
        <w:adjustRightInd w:val="0"/>
        <w:spacing w:after="0" w:line="240" w:lineRule="auto"/>
        <w:ind w:firstLine="709"/>
        <w:jc w:val="both"/>
        <w:rPr>
          <w:rFonts w:ascii="Times New Roman" w:hAnsi="Times New Roman" w:cs="Times New Roman"/>
          <w:sz w:val="28"/>
          <w:szCs w:val="28"/>
        </w:rPr>
      </w:pPr>
      <w:r w:rsidRPr="00615DFC">
        <w:rPr>
          <w:rFonts w:ascii="Times New Roman" w:hAnsi="Times New Roman" w:cs="Times New Roman"/>
          <w:sz w:val="28"/>
          <w:szCs w:val="28"/>
        </w:rPr>
        <w:t>2.1</w:t>
      </w:r>
      <w:r w:rsidR="000E34D1">
        <w:rPr>
          <w:rFonts w:ascii="Times New Roman" w:hAnsi="Times New Roman" w:cs="Times New Roman"/>
          <w:sz w:val="28"/>
          <w:szCs w:val="28"/>
        </w:rPr>
        <w:t>8</w:t>
      </w:r>
      <w:r w:rsidRPr="00615DFC">
        <w:rPr>
          <w:rFonts w:ascii="Times New Roman" w:hAnsi="Times New Roman" w:cs="Times New Roman"/>
          <w:sz w:val="28"/>
          <w:szCs w:val="28"/>
        </w:rPr>
        <w:t xml:space="preserve">. Остатки денежных средств в случае реализации инициативного проекта, неиспользованные в отчетном финансовом году, подлежат возврату </w:t>
      </w:r>
      <w:r w:rsidR="00EF363A" w:rsidRPr="00615DFC">
        <w:rPr>
          <w:rFonts w:ascii="Times New Roman" w:hAnsi="Times New Roman" w:cs="Times New Roman"/>
          <w:sz w:val="28"/>
          <w:szCs w:val="28"/>
        </w:rPr>
        <w:t>в бюджет муниципального образования город Новороссийск</w:t>
      </w:r>
      <w:r w:rsidRPr="00615DFC">
        <w:rPr>
          <w:rFonts w:ascii="Times New Roman" w:hAnsi="Times New Roman" w:cs="Times New Roman"/>
          <w:sz w:val="28"/>
          <w:szCs w:val="28"/>
        </w:rPr>
        <w:t xml:space="preserve"> не позднее </w:t>
      </w:r>
      <w:r w:rsidR="00EF363A" w:rsidRPr="00615DFC">
        <w:rPr>
          <w:rFonts w:ascii="Times New Roman" w:hAnsi="Times New Roman" w:cs="Times New Roman"/>
          <w:sz w:val="28"/>
          <w:szCs w:val="28"/>
        </w:rPr>
        <w:t xml:space="preserve">                  </w:t>
      </w:r>
      <w:r w:rsidRPr="00615DFC">
        <w:rPr>
          <w:rFonts w:ascii="Times New Roman" w:hAnsi="Times New Roman" w:cs="Times New Roman"/>
          <w:sz w:val="28"/>
          <w:szCs w:val="28"/>
        </w:rPr>
        <w:t>1 марта финансового года, следующего за отчетным, в соответствии с действующим законодательством Российской Федерации.</w:t>
      </w:r>
    </w:p>
    <w:p w14:paraId="6BDDADEB" w14:textId="6B7A166D" w:rsidR="008952EF" w:rsidRDefault="008952EF" w:rsidP="008952EF">
      <w:pPr>
        <w:autoSpaceDE w:val="0"/>
        <w:autoSpaceDN w:val="0"/>
        <w:adjustRightInd w:val="0"/>
        <w:spacing w:after="0" w:line="240" w:lineRule="auto"/>
        <w:jc w:val="both"/>
        <w:rPr>
          <w:rFonts w:ascii="Times New Roman" w:hAnsi="Times New Roman" w:cs="Times New Roman"/>
          <w:sz w:val="28"/>
          <w:szCs w:val="28"/>
        </w:rPr>
      </w:pPr>
    </w:p>
    <w:p w14:paraId="45BB4CD5" w14:textId="77777777" w:rsidR="00A267A7" w:rsidRDefault="00A267A7" w:rsidP="008952EF">
      <w:pPr>
        <w:autoSpaceDE w:val="0"/>
        <w:autoSpaceDN w:val="0"/>
        <w:adjustRightInd w:val="0"/>
        <w:spacing w:after="0" w:line="240" w:lineRule="auto"/>
        <w:jc w:val="both"/>
        <w:rPr>
          <w:rFonts w:ascii="Times New Roman" w:hAnsi="Times New Roman" w:cs="Times New Roman"/>
          <w:sz w:val="28"/>
          <w:szCs w:val="28"/>
        </w:rPr>
      </w:pPr>
    </w:p>
    <w:p w14:paraId="632285BB" w14:textId="77777777" w:rsidR="00A267A7" w:rsidRDefault="00A267A7" w:rsidP="00A267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14:paraId="3D2E261B" w14:textId="3719264E" w:rsidR="008952EF" w:rsidRDefault="00A267A7" w:rsidP="00A267A7">
      <w:pPr>
        <w:autoSpaceDE w:val="0"/>
        <w:autoSpaceDN w:val="0"/>
        <w:adjustRightInd w:val="0"/>
        <w:spacing w:after="0" w:line="240" w:lineRule="auto"/>
        <w:rPr>
          <w:rFonts w:ascii="Times New Roman" w:eastAsia="Calibri" w:hAnsi="Times New Roman"/>
          <w:sz w:val="28"/>
          <w:szCs w:val="28"/>
        </w:rPr>
      </w:pPr>
      <w:r>
        <w:rPr>
          <w:rFonts w:ascii="Times New Roman" w:hAnsi="Times New Roman" w:cs="Times New Roman"/>
          <w:sz w:val="28"/>
          <w:szCs w:val="28"/>
        </w:rPr>
        <w:t>муниципального образования                                                         Н.В. Майорова</w:t>
      </w:r>
    </w:p>
    <w:p w14:paraId="40C67DEF" w14:textId="77777777" w:rsidR="00CB7730" w:rsidRPr="00D121EF" w:rsidRDefault="00CB7730" w:rsidP="00CB7730">
      <w:pPr>
        <w:spacing w:after="0" w:line="240" w:lineRule="auto"/>
        <w:ind w:right="-3"/>
        <w:rPr>
          <w:rFonts w:ascii="Times New Roman" w:hAnsi="Times New Roman"/>
          <w:sz w:val="28"/>
          <w:szCs w:val="28"/>
          <w:lang w:eastAsia="ru-RU"/>
        </w:rPr>
        <w:sectPr w:rsidR="00CB7730" w:rsidRPr="00D121EF" w:rsidSect="00A267A7">
          <w:headerReference w:type="even" r:id="rId13"/>
          <w:headerReference w:type="default" r:id="rId14"/>
          <w:pgSz w:w="11906" w:h="16838"/>
          <w:pgMar w:top="1134" w:right="567" w:bottom="993" w:left="1985" w:header="709" w:footer="709" w:gutter="0"/>
          <w:pgNumType w:start="1"/>
          <w:cols w:space="708"/>
          <w:titlePg/>
          <w:docGrid w:linePitch="360"/>
        </w:sectPr>
      </w:pPr>
    </w:p>
    <w:p w14:paraId="19DA0CB3" w14:textId="3DE29889" w:rsidR="00CB7730" w:rsidRPr="00D121EF" w:rsidRDefault="00CB7730" w:rsidP="00CB7730">
      <w:pPr>
        <w:spacing w:after="0" w:line="240" w:lineRule="auto"/>
        <w:ind w:left="5103"/>
        <w:rPr>
          <w:rFonts w:ascii="Times New Roman" w:hAnsi="Times New Roman"/>
          <w:sz w:val="28"/>
          <w:szCs w:val="28"/>
        </w:rPr>
      </w:pPr>
      <w:r w:rsidRPr="00D121EF">
        <w:rPr>
          <w:rFonts w:ascii="Times New Roman" w:hAnsi="Times New Roman"/>
          <w:sz w:val="28"/>
          <w:szCs w:val="28"/>
        </w:rPr>
        <w:lastRenderedPageBreak/>
        <w:t>Приложение</w:t>
      </w:r>
      <w:r w:rsidR="001954FA" w:rsidRPr="00D121EF">
        <w:rPr>
          <w:rFonts w:ascii="Times New Roman" w:hAnsi="Times New Roman"/>
          <w:sz w:val="28"/>
          <w:szCs w:val="28"/>
        </w:rPr>
        <w:t xml:space="preserve"> № 1</w:t>
      </w:r>
    </w:p>
    <w:p w14:paraId="5D25DE75" w14:textId="77777777" w:rsidR="00CB7730" w:rsidRPr="00D121EF" w:rsidRDefault="00CB7730" w:rsidP="00CB7730">
      <w:pPr>
        <w:autoSpaceDE w:val="0"/>
        <w:autoSpaceDN w:val="0"/>
        <w:adjustRightInd w:val="0"/>
        <w:spacing w:after="0" w:line="240" w:lineRule="auto"/>
        <w:ind w:left="5103"/>
        <w:rPr>
          <w:rFonts w:ascii="Times New Roman" w:hAnsi="Times New Roman"/>
          <w:bCs/>
          <w:sz w:val="28"/>
          <w:szCs w:val="28"/>
        </w:rPr>
      </w:pPr>
      <w:r w:rsidRPr="00D121EF">
        <w:rPr>
          <w:rFonts w:ascii="Times New Roman" w:hAnsi="Times New Roman"/>
          <w:sz w:val="28"/>
          <w:szCs w:val="28"/>
        </w:rPr>
        <w:t xml:space="preserve">к Положению </w:t>
      </w:r>
      <w:r w:rsidRPr="00D121EF">
        <w:rPr>
          <w:rFonts w:ascii="Times New Roman" w:hAnsi="Times New Roman"/>
          <w:bCs/>
          <w:sz w:val="28"/>
          <w:szCs w:val="28"/>
        </w:rPr>
        <w:t xml:space="preserve">о </w:t>
      </w:r>
      <w:r w:rsidRPr="00D121EF">
        <w:rPr>
          <w:rFonts w:ascii="Times New Roman" w:eastAsia="Calibri" w:hAnsi="Times New Roman"/>
          <w:sz w:val="28"/>
          <w:szCs w:val="28"/>
        </w:rPr>
        <w:t xml:space="preserve">студенческом </w:t>
      </w:r>
      <w:r w:rsidRPr="00D121EF">
        <w:rPr>
          <w:rFonts w:ascii="Times New Roman" w:hAnsi="Times New Roman"/>
          <w:bCs/>
          <w:sz w:val="28"/>
          <w:szCs w:val="28"/>
        </w:rPr>
        <w:t xml:space="preserve">инициативном бюджетировании </w:t>
      </w:r>
    </w:p>
    <w:p w14:paraId="10D40786" w14:textId="77777777" w:rsidR="00CB7730" w:rsidRPr="00D121EF" w:rsidRDefault="00CB7730" w:rsidP="00CB7730">
      <w:pPr>
        <w:autoSpaceDE w:val="0"/>
        <w:autoSpaceDN w:val="0"/>
        <w:adjustRightInd w:val="0"/>
        <w:spacing w:after="0" w:line="240" w:lineRule="auto"/>
        <w:ind w:left="5103"/>
        <w:rPr>
          <w:rFonts w:ascii="Times New Roman" w:hAnsi="Times New Roman"/>
          <w:sz w:val="28"/>
          <w:szCs w:val="28"/>
        </w:rPr>
      </w:pPr>
      <w:r w:rsidRPr="00D121EF">
        <w:rPr>
          <w:rFonts w:ascii="Times New Roman" w:hAnsi="Times New Roman"/>
          <w:bCs/>
          <w:sz w:val="28"/>
          <w:szCs w:val="28"/>
        </w:rPr>
        <w:t>в муниципальном образовании город Новороссийск</w:t>
      </w:r>
    </w:p>
    <w:p w14:paraId="31314B10" w14:textId="77777777" w:rsidR="00CB7730" w:rsidRPr="00D121EF" w:rsidRDefault="00CB7730" w:rsidP="00CB7730">
      <w:pPr>
        <w:spacing w:after="0" w:line="240" w:lineRule="auto"/>
        <w:rPr>
          <w:rFonts w:ascii="Times New Roman" w:hAnsi="Times New Roman"/>
          <w:sz w:val="28"/>
          <w:szCs w:val="28"/>
        </w:rPr>
      </w:pPr>
      <w:r w:rsidRPr="00D121EF">
        <w:rPr>
          <w:rFonts w:ascii="Times New Roman" w:hAnsi="Times New Roman"/>
          <w:sz w:val="28"/>
          <w:szCs w:val="28"/>
        </w:rPr>
        <w:tab/>
      </w:r>
      <w:r w:rsidRPr="00D121EF">
        <w:rPr>
          <w:rFonts w:ascii="Times New Roman" w:hAnsi="Times New Roman"/>
          <w:sz w:val="28"/>
          <w:szCs w:val="28"/>
        </w:rPr>
        <w:tab/>
      </w:r>
      <w:r w:rsidRPr="00D121EF">
        <w:rPr>
          <w:rFonts w:ascii="Times New Roman" w:hAnsi="Times New Roman"/>
          <w:sz w:val="28"/>
          <w:szCs w:val="28"/>
        </w:rPr>
        <w:tab/>
      </w:r>
      <w:r w:rsidRPr="00D121EF">
        <w:rPr>
          <w:rFonts w:ascii="Times New Roman" w:hAnsi="Times New Roman"/>
          <w:sz w:val="28"/>
          <w:szCs w:val="28"/>
        </w:rPr>
        <w:tab/>
      </w:r>
      <w:r w:rsidRPr="00D121EF">
        <w:rPr>
          <w:rFonts w:ascii="Times New Roman" w:hAnsi="Times New Roman"/>
          <w:sz w:val="28"/>
          <w:szCs w:val="28"/>
        </w:rPr>
        <w:tab/>
      </w:r>
      <w:r w:rsidRPr="00D121EF">
        <w:rPr>
          <w:rFonts w:ascii="Times New Roman" w:hAnsi="Times New Roman"/>
          <w:sz w:val="28"/>
          <w:szCs w:val="28"/>
        </w:rPr>
        <w:tab/>
      </w:r>
      <w:r w:rsidRPr="00D121EF">
        <w:rPr>
          <w:rFonts w:ascii="Times New Roman" w:hAnsi="Times New Roman"/>
          <w:sz w:val="28"/>
          <w:szCs w:val="28"/>
        </w:rPr>
        <w:tab/>
      </w:r>
      <w:r w:rsidRPr="00D121EF">
        <w:rPr>
          <w:rFonts w:ascii="Times New Roman" w:hAnsi="Times New Roman"/>
          <w:sz w:val="28"/>
          <w:szCs w:val="28"/>
        </w:rPr>
        <w:tab/>
      </w:r>
      <w:r w:rsidRPr="00D121EF">
        <w:rPr>
          <w:rFonts w:ascii="Times New Roman" w:hAnsi="Times New Roman"/>
          <w:sz w:val="28"/>
          <w:szCs w:val="28"/>
        </w:rPr>
        <w:tab/>
      </w:r>
      <w:r w:rsidRPr="00D121EF">
        <w:rPr>
          <w:rFonts w:ascii="Times New Roman" w:hAnsi="Times New Roman"/>
          <w:sz w:val="28"/>
          <w:szCs w:val="28"/>
        </w:rPr>
        <w:tab/>
      </w:r>
      <w:r w:rsidRPr="00D121EF">
        <w:rPr>
          <w:rFonts w:ascii="Times New Roman" w:hAnsi="Times New Roman"/>
          <w:sz w:val="28"/>
          <w:szCs w:val="28"/>
        </w:rPr>
        <w:tab/>
      </w:r>
    </w:p>
    <w:p w14:paraId="4B19852C" w14:textId="7D68830C" w:rsidR="00CB7730" w:rsidRPr="00D121EF" w:rsidRDefault="00CB7730" w:rsidP="00CB7730">
      <w:pPr>
        <w:spacing w:after="0" w:line="240" w:lineRule="auto"/>
        <w:jc w:val="center"/>
        <w:rPr>
          <w:rFonts w:ascii="Times New Roman" w:eastAsia="Calibri" w:hAnsi="Times New Roman"/>
          <w:bCs/>
          <w:sz w:val="28"/>
          <w:szCs w:val="28"/>
        </w:rPr>
      </w:pPr>
      <w:r w:rsidRPr="00D121EF">
        <w:rPr>
          <w:rFonts w:ascii="Times New Roman" w:eastAsia="Calibri" w:hAnsi="Times New Roman"/>
          <w:bCs/>
          <w:sz w:val="28"/>
          <w:szCs w:val="28"/>
        </w:rPr>
        <w:t>ЗАЯВКА</w:t>
      </w:r>
      <w:r w:rsidRPr="00D121EF">
        <w:rPr>
          <w:rFonts w:ascii="Times New Roman" w:eastAsia="Calibri" w:hAnsi="Times New Roman"/>
          <w:bCs/>
          <w:sz w:val="28"/>
          <w:szCs w:val="28"/>
        </w:rPr>
        <w:br/>
        <w:t xml:space="preserve">на участие в конкурсном отборе проектов </w:t>
      </w:r>
      <w:r w:rsidR="00A267A7">
        <w:rPr>
          <w:rFonts w:ascii="Times New Roman" w:eastAsia="Calibri" w:hAnsi="Times New Roman"/>
          <w:sz w:val="28"/>
          <w:szCs w:val="28"/>
        </w:rPr>
        <w:t>школьного</w:t>
      </w:r>
      <w:r w:rsidRPr="00D121EF">
        <w:rPr>
          <w:rFonts w:ascii="Times New Roman" w:eastAsia="Calibri" w:hAnsi="Times New Roman"/>
          <w:sz w:val="28"/>
          <w:szCs w:val="28"/>
        </w:rPr>
        <w:t xml:space="preserve"> </w:t>
      </w:r>
      <w:r w:rsidRPr="00D121EF">
        <w:rPr>
          <w:rFonts w:ascii="Times New Roman" w:eastAsia="Calibri" w:hAnsi="Times New Roman"/>
          <w:bCs/>
          <w:sz w:val="28"/>
          <w:szCs w:val="28"/>
        </w:rPr>
        <w:t>инициативного бюджетирования на территории муниципального образования город Новороссийск</w:t>
      </w:r>
    </w:p>
    <w:p w14:paraId="2D16B317" w14:textId="77777777" w:rsidR="00CB7730" w:rsidRPr="00D121EF" w:rsidRDefault="00CB7730" w:rsidP="00CB7730">
      <w:pPr>
        <w:spacing w:after="0" w:line="240" w:lineRule="auto"/>
        <w:rPr>
          <w:rFonts w:ascii="Times New Roman" w:eastAsia="Calibri" w:hAnsi="Times New Roman"/>
          <w:sz w:val="28"/>
          <w:szCs w:val="28"/>
        </w:rPr>
      </w:pPr>
    </w:p>
    <w:p w14:paraId="5AE1457B"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1. Наименование проекта инициативного бюджетирования (далее – Проект) __________________________________________________________________</w:t>
      </w:r>
    </w:p>
    <w:p w14:paraId="0F336E81" w14:textId="77777777" w:rsidR="00CB7730" w:rsidRPr="00D121EF" w:rsidRDefault="00CB7730" w:rsidP="00CB7730">
      <w:pPr>
        <w:spacing w:after="0" w:line="240" w:lineRule="auto"/>
        <w:rPr>
          <w:rFonts w:ascii="Times New Roman" w:eastAsia="Calibri" w:hAnsi="Times New Roman"/>
          <w:b/>
          <w:sz w:val="28"/>
          <w:szCs w:val="28"/>
        </w:rPr>
      </w:pPr>
    </w:p>
    <w:p w14:paraId="43231724"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2. Сведения об Инициаторе проекта:</w:t>
      </w:r>
    </w:p>
    <w:p w14:paraId="343B9679"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____________________________________________________________________________________________________________________________________</w:t>
      </w:r>
    </w:p>
    <w:p w14:paraId="6D0863FD" w14:textId="77777777" w:rsidR="00CB7730" w:rsidRPr="00D121EF" w:rsidRDefault="00CB7730" w:rsidP="00CB7730">
      <w:pPr>
        <w:spacing w:after="0" w:line="240" w:lineRule="auto"/>
        <w:jc w:val="center"/>
        <w:rPr>
          <w:rFonts w:ascii="Times New Roman" w:eastAsia="Calibri" w:hAnsi="Times New Roman"/>
          <w:sz w:val="28"/>
          <w:szCs w:val="28"/>
        </w:rPr>
      </w:pPr>
      <w:r w:rsidRPr="00D121EF">
        <w:rPr>
          <w:rFonts w:ascii="Times New Roman" w:eastAsia="Calibri" w:hAnsi="Times New Roman"/>
          <w:sz w:val="28"/>
          <w:szCs w:val="28"/>
        </w:rPr>
        <w:t>(название, организационная форма)</w:t>
      </w:r>
    </w:p>
    <w:p w14:paraId="75F0DE69" w14:textId="77777777" w:rsidR="00CB7730" w:rsidRPr="00D121EF" w:rsidRDefault="00CB7730" w:rsidP="00CB7730">
      <w:pPr>
        <w:spacing w:after="0" w:line="240" w:lineRule="auto"/>
        <w:rPr>
          <w:rFonts w:ascii="Times New Roman" w:eastAsia="Calibri" w:hAnsi="Times New Roman"/>
          <w:sz w:val="28"/>
          <w:szCs w:val="28"/>
        </w:rPr>
      </w:pPr>
    </w:p>
    <w:p w14:paraId="34916BF0"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3. Общая стоимость проекта (руб.) __________________________________________________________________</w:t>
      </w:r>
    </w:p>
    <w:p w14:paraId="49E6B186"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4. Место реализации проекта __________________________________________________________________</w:t>
      </w:r>
    </w:p>
    <w:p w14:paraId="32354BA1" w14:textId="77777777" w:rsidR="00CB7730" w:rsidRPr="00D121EF" w:rsidRDefault="00CB7730" w:rsidP="00CB7730">
      <w:pPr>
        <w:spacing w:after="0" w:line="240" w:lineRule="auto"/>
        <w:jc w:val="center"/>
        <w:rPr>
          <w:rFonts w:ascii="Times New Roman" w:eastAsia="Calibri" w:hAnsi="Times New Roman"/>
          <w:sz w:val="28"/>
          <w:szCs w:val="28"/>
        </w:rPr>
      </w:pPr>
      <w:r w:rsidRPr="00D121EF">
        <w:rPr>
          <w:rFonts w:ascii="Times New Roman" w:eastAsia="Calibri" w:hAnsi="Times New Roman"/>
          <w:sz w:val="28"/>
          <w:szCs w:val="28"/>
        </w:rPr>
        <w:t>(населенный пункт, юридический адрес объекта (при наличии))</w:t>
      </w:r>
    </w:p>
    <w:p w14:paraId="41A3332F" w14:textId="77777777" w:rsidR="00CB7730" w:rsidRPr="00D121EF" w:rsidRDefault="00CB7730" w:rsidP="00CB7730">
      <w:pPr>
        <w:spacing w:after="0" w:line="240" w:lineRule="auto"/>
        <w:rPr>
          <w:rFonts w:ascii="Times New Roman" w:eastAsia="Calibri" w:hAnsi="Times New Roman"/>
          <w:sz w:val="28"/>
          <w:szCs w:val="28"/>
        </w:rPr>
      </w:pPr>
    </w:p>
    <w:p w14:paraId="2CEF67CB"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5. Цель и задачи Проекта: __________________________________________________________________</w:t>
      </w:r>
    </w:p>
    <w:p w14:paraId="776DA8CA"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__________________________________________________________________</w:t>
      </w:r>
    </w:p>
    <w:p w14:paraId="44F1499D"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6. Описание проблемы, на решение которой направлен Проект: __________________________________________________________________</w:t>
      </w:r>
    </w:p>
    <w:p w14:paraId="77A1EC2A" w14:textId="77777777" w:rsidR="00CB7730" w:rsidRPr="00D121EF" w:rsidRDefault="00CB7730" w:rsidP="00CB7730">
      <w:pPr>
        <w:spacing w:after="0" w:line="240" w:lineRule="auto"/>
        <w:jc w:val="center"/>
        <w:rPr>
          <w:rFonts w:ascii="Times New Roman" w:eastAsia="Calibri" w:hAnsi="Times New Roman"/>
          <w:sz w:val="28"/>
          <w:szCs w:val="28"/>
        </w:rPr>
      </w:pPr>
      <w:r w:rsidRPr="00D121EF">
        <w:rPr>
          <w:rFonts w:ascii="Times New Roman" w:eastAsia="Calibri" w:hAnsi="Times New Roman"/>
          <w:sz w:val="28"/>
          <w:szCs w:val="28"/>
        </w:rPr>
        <w:t xml:space="preserve">__________________________________________________________________          </w:t>
      </w:r>
    </w:p>
    <w:p w14:paraId="19EE0930" w14:textId="77777777" w:rsidR="00CB7730" w:rsidRPr="00D121EF" w:rsidRDefault="00CB7730" w:rsidP="00CB7730">
      <w:pPr>
        <w:spacing w:after="0" w:line="240" w:lineRule="auto"/>
        <w:rPr>
          <w:rFonts w:ascii="Times New Roman" w:eastAsia="Calibri" w:hAnsi="Times New Roman"/>
          <w:sz w:val="28"/>
          <w:szCs w:val="28"/>
        </w:rPr>
      </w:pPr>
    </w:p>
    <w:p w14:paraId="5BE328B7" w14:textId="77777777" w:rsidR="00CB7730" w:rsidRPr="00D121EF" w:rsidRDefault="00CB7730" w:rsidP="00CB7730">
      <w:pPr>
        <w:numPr>
          <w:ilvl w:val="0"/>
          <w:numId w:val="2"/>
        </w:numPr>
        <w:tabs>
          <w:tab w:val="left" w:pos="284"/>
        </w:tabs>
        <w:spacing w:after="0" w:line="240" w:lineRule="auto"/>
        <w:ind w:left="0" w:firstLine="0"/>
        <w:contextualSpacing/>
        <w:rPr>
          <w:rFonts w:ascii="Times New Roman" w:eastAsia="Calibri" w:hAnsi="Times New Roman"/>
          <w:sz w:val="28"/>
          <w:szCs w:val="28"/>
        </w:rPr>
      </w:pPr>
      <w:r w:rsidRPr="00D121EF">
        <w:rPr>
          <w:rFonts w:ascii="Times New Roman" w:eastAsia="Calibri" w:hAnsi="Times New Roman"/>
          <w:sz w:val="28"/>
          <w:szCs w:val="28"/>
        </w:rPr>
        <w:t>Ожидаемые результаты:</w:t>
      </w:r>
    </w:p>
    <w:p w14:paraId="349DC9C0"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__________________________________________________________________</w:t>
      </w:r>
    </w:p>
    <w:p w14:paraId="2451995A"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__________________________________________________________________</w:t>
      </w:r>
    </w:p>
    <w:p w14:paraId="6974D9ED" w14:textId="77777777" w:rsidR="00CB7730" w:rsidRPr="00D121EF" w:rsidRDefault="00CB7730" w:rsidP="00CB7730">
      <w:pPr>
        <w:spacing w:after="0" w:line="240" w:lineRule="auto"/>
        <w:jc w:val="center"/>
        <w:rPr>
          <w:rFonts w:ascii="Times New Roman" w:eastAsia="Calibri" w:hAnsi="Times New Roman"/>
          <w:sz w:val="28"/>
          <w:szCs w:val="28"/>
        </w:rPr>
      </w:pPr>
      <w:r w:rsidRPr="00D121EF">
        <w:rPr>
          <w:rFonts w:ascii="Times New Roman" w:eastAsia="Calibri" w:hAnsi="Times New Roman"/>
          <w:sz w:val="28"/>
          <w:szCs w:val="28"/>
        </w:rPr>
        <w:t>(указывается, как повлияет реализация Проекта на ситуацию в муниципальном образовании, какой будет получен социально-экономический эффект)</w:t>
      </w:r>
    </w:p>
    <w:p w14:paraId="42D936D5" w14:textId="77777777" w:rsidR="00CB7730" w:rsidRPr="00D121EF" w:rsidRDefault="00CB7730" w:rsidP="00CB7730">
      <w:pPr>
        <w:spacing w:after="0" w:line="240" w:lineRule="auto"/>
        <w:rPr>
          <w:rFonts w:ascii="Times New Roman" w:eastAsia="Calibri" w:hAnsi="Times New Roman"/>
          <w:sz w:val="28"/>
          <w:szCs w:val="28"/>
        </w:rPr>
      </w:pPr>
    </w:p>
    <w:p w14:paraId="22196C23"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8.  Прямые благополучатели:</w:t>
      </w:r>
    </w:p>
    <w:p w14:paraId="44563DA0"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Кто получит пользу от реализации проекта: __________________________________________________________________</w:t>
      </w:r>
    </w:p>
    <w:p w14:paraId="3B8704D5"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__________________________________________________________________</w:t>
      </w:r>
    </w:p>
    <w:p w14:paraId="45D133D3" w14:textId="77777777" w:rsidR="00CB7730" w:rsidRPr="00D121EF" w:rsidRDefault="00CB7730" w:rsidP="00CB7730">
      <w:pPr>
        <w:spacing w:after="0" w:line="240" w:lineRule="auto"/>
        <w:jc w:val="center"/>
        <w:rPr>
          <w:rFonts w:ascii="Times New Roman" w:eastAsia="Calibri" w:hAnsi="Times New Roman"/>
          <w:sz w:val="28"/>
          <w:szCs w:val="28"/>
        </w:rPr>
      </w:pPr>
      <w:r w:rsidRPr="00D121EF">
        <w:rPr>
          <w:rFonts w:ascii="Times New Roman" w:eastAsia="Calibri" w:hAnsi="Times New Roman"/>
          <w:sz w:val="28"/>
          <w:szCs w:val="28"/>
        </w:rPr>
        <w:t>(опишите группы населения, которые регулярно будут пользоваться результатами Проекта)</w:t>
      </w:r>
    </w:p>
    <w:p w14:paraId="05BDF455" w14:textId="77777777" w:rsidR="00CB7730" w:rsidRPr="00D121EF" w:rsidRDefault="00CB7730" w:rsidP="00CB7730">
      <w:pPr>
        <w:spacing w:after="0" w:line="240" w:lineRule="auto"/>
        <w:rPr>
          <w:rFonts w:ascii="Times New Roman" w:eastAsia="Calibri" w:hAnsi="Times New Roman"/>
          <w:sz w:val="28"/>
          <w:szCs w:val="28"/>
        </w:rPr>
      </w:pPr>
    </w:p>
    <w:p w14:paraId="635309B7"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Количество прямых благополучателей (человек): __________</w:t>
      </w:r>
    </w:p>
    <w:p w14:paraId="03A88B19" w14:textId="77777777" w:rsidR="00CB7730" w:rsidRPr="00D121EF" w:rsidRDefault="00CB7730" w:rsidP="00CB7730">
      <w:pPr>
        <w:spacing w:after="0" w:line="240" w:lineRule="auto"/>
        <w:rPr>
          <w:rFonts w:ascii="Times New Roman" w:eastAsia="Calibri" w:hAnsi="Times New Roman"/>
          <w:sz w:val="28"/>
          <w:szCs w:val="28"/>
        </w:rPr>
      </w:pPr>
    </w:p>
    <w:p w14:paraId="73ECFAD9"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9. Смета расходов по форме согласно приложению 1 к настоящей заявке или в унифицированной форме на электронном носителе.</w:t>
      </w:r>
    </w:p>
    <w:p w14:paraId="65603C95"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При предоставлении сметы расходов по утвержденной форме к настоящей заявке дополнительно прикладываются документы, подтверждающие заявленные расходы.</w:t>
      </w:r>
    </w:p>
    <w:p w14:paraId="380113BE" w14:textId="77777777" w:rsidR="00CB7730" w:rsidRPr="00D121EF" w:rsidRDefault="00CB7730" w:rsidP="00CB7730">
      <w:pPr>
        <w:spacing w:after="0" w:line="240" w:lineRule="auto"/>
        <w:rPr>
          <w:rFonts w:ascii="Times New Roman" w:eastAsia="Calibri" w:hAnsi="Times New Roman"/>
          <w:sz w:val="28"/>
          <w:szCs w:val="28"/>
        </w:rPr>
      </w:pPr>
    </w:p>
    <w:p w14:paraId="1C5F4448"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10. Дополнительная информация и комментарии: __________________________________________________________________</w:t>
      </w:r>
    </w:p>
    <w:p w14:paraId="0DCB32FC"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__________________________________________________________________</w:t>
      </w:r>
    </w:p>
    <w:p w14:paraId="476FA332" w14:textId="77777777" w:rsidR="00CB7730" w:rsidRPr="00D121EF" w:rsidRDefault="00CB7730" w:rsidP="00CB7730">
      <w:pPr>
        <w:spacing w:after="0" w:line="240" w:lineRule="auto"/>
        <w:rPr>
          <w:rFonts w:ascii="Times New Roman" w:eastAsia="Calibri" w:hAnsi="Times New Roman"/>
          <w:sz w:val="28"/>
          <w:szCs w:val="28"/>
        </w:rPr>
      </w:pPr>
    </w:p>
    <w:p w14:paraId="20D4911A"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Представитель (-и) инициативной группы: ____________________________________________________________________________________________________________________________________</w:t>
      </w:r>
    </w:p>
    <w:p w14:paraId="15CF676B" w14:textId="77777777" w:rsidR="00CB7730" w:rsidRPr="00D121EF" w:rsidRDefault="00CB7730" w:rsidP="00CB7730">
      <w:pPr>
        <w:spacing w:after="0" w:line="240" w:lineRule="auto"/>
        <w:jc w:val="center"/>
        <w:rPr>
          <w:rFonts w:ascii="Times New Roman" w:eastAsia="Calibri" w:hAnsi="Times New Roman"/>
          <w:sz w:val="28"/>
          <w:szCs w:val="28"/>
        </w:rPr>
      </w:pPr>
      <w:r w:rsidRPr="00D121EF">
        <w:rPr>
          <w:rFonts w:ascii="Times New Roman" w:eastAsia="Calibri" w:hAnsi="Times New Roman"/>
          <w:sz w:val="28"/>
          <w:szCs w:val="28"/>
        </w:rPr>
        <w:t>(Ф.И.О. полностью, подпись)</w:t>
      </w:r>
    </w:p>
    <w:p w14:paraId="50BF2699" w14:textId="77777777" w:rsidR="00CB7730" w:rsidRPr="00D121EF" w:rsidRDefault="00CB7730" w:rsidP="00CB7730">
      <w:pPr>
        <w:spacing w:after="0" w:line="240" w:lineRule="auto"/>
        <w:rPr>
          <w:rFonts w:ascii="Times New Roman" w:eastAsia="Calibri" w:hAnsi="Times New Roman"/>
          <w:sz w:val="28"/>
          <w:szCs w:val="28"/>
        </w:rPr>
      </w:pPr>
    </w:p>
    <w:p w14:paraId="5038944C"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Контактный телефон: _____________</w:t>
      </w:r>
    </w:p>
    <w:p w14:paraId="259E03D9"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e-mail: __________________________</w:t>
      </w:r>
    </w:p>
    <w:p w14:paraId="3A066650" w14:textId="77777777" w:rsidR="00CB7730" w:rsidRPr="00D121EF" w:rsidRDefault="00CB7730" w:rsidP="00CB7730">
      <w:pPr>
        <w:spacing w:after="0" w:line="240" w:lineRule="auto"/>
        <w:rPr>
          <w:rFonts w:ascii="Times New Roman" w:eastAsia="Calibri" w:hAnsi="Times New Roman"/>
          <w:sz w:val="28"/>
          <w:szCs w:val="28"/>
        </w:rPr>
      </w:pPr>
    </w:p>
    <w:p w14:paraId="228FD3AC" w14:textId="77777777" w:rsidR="00CB7730" w:rsidRPr="00D121EF" w:rsidRDefault="00CB7730" w:rsidP="00CB7730">
      <w:pPr>
        <w:spacing w:after="0" w:line="240" w:lineRule="auto"/>
        <w:rPr>
          <w:rFonts w:ascii="Times New Roman" w:eastAsia="Calibri" w:hAnsi="Times New Roman"/>
          <w:sz w:val="28"/>
          <w:szCs w:val="28"/>
        </w:rPr>
      </w:pPr>
    </w:p>
    <w:p w14:paraId="02B82157" w14:textId="77777777" w:rsidR="00CB7730" w:rsidRPr="00D121EF" w:rsidRDefault="00CB7730" w:rsidP="00CB7730">
      <w:pPr>
        <w:spacing w:after="0" w:line="240" w:lineRule="auto"/>
        <w:rPr>
          <w:rFonts w:ascii="Times New Roman" w:eastAsia="Calibri" w:hAnsi="Times New Roman"/>
          <w:sz w:val="28"/>
          <w:szCs w:val="28"/>
        </w:rPr>
      </w:pPr>
    </w:p>
    <w:p w14:paraId="6CE3AE64" w14:textId="77777777" w:rsidR="00CB7730" w:rsidRPr="00D121EF" w:rsidRDefault="00CB7730" w:rsidP="00CB7730">
      <w:pPr>
        <w:tabs>
          <w:tab w:val="left" w:pos="7425"/>
        </w:tabs>
        <w:spacing w:after="0" w:line="240" w:lineRule="auto"/>
        <w:rPr>
          <w:rFonts w:ascii="Times New Roman" w:eastAsia="Calibri" w:hAnsi="Times New Roman"/>
          <w:sz w:val="28"/>
          <w:szCs w:val="28"/>
        </w:rPr>
      </w:pPr>
      <w:r w:rsidRPr="00D121EF">
        <w:rPr>
          <w:rFonts w:ascii="Times New Roman" w:eastAsia="Calibri" w:hAnsi="Times New Roman"/>
          <w:sz w:val="28"/>
          <w:szCs w:val="28"/>
        </w:rPr>
        <w:t>Заместитель главы</w:t>
      </w:r>
    </w:p>
    <w:p w14:paraId="75A61D7A" w14:textId="2A8FA5CC" w:rsidR="00CB7730" w:rsidRPr="00D121EF" w:rsidRDefault="00CB7730" w:rsidP="00CB7730">
      <w:pPr>
        <w:tabs>
          <w:tab w:val="left" w:pos="7425"/>
        </w:tabs>
        <w:spacing w:after="0" w:line="240" w:lineRule="auto"/>
        <w:rPr>
          <w:rFonts w:ascii="Times New Roman" w:eastAsia="Calibri" w:hAnsi="Times New Roman"/>
          <w:sz w:val="28"/>
          <w:szCs w:val="28"/>
        </w:rPr>
      </w:pPr>
      <w:r w:rsidRPr="00D121EF">
        <w:rPr>
          <w:rFonts w:ascii="Times New Roman" w:eastAsia="Calibri" w:hAnsi="Times New Roman"/>
          <w:sz w:val="28"/>
          <w:szCs w:val="28"/>
        </w:rPr>
        <w:t xml:space="preserve">муниципального образования                                                 </w:t>
      </w:r>
      <w:r w:rsidR="001954FA" w:rsidRPr="00D121EF">
        <w:rPr>
          <w:rFonts w:ascii="Times New Roman" w:eastAsia="Calibri" w:hAnsi="Times New Roman"/>
          <w:sz w:val="28"/>
          <w:szCs w:val="28"/>
        </w:rPr>
        <w:t xml:space="preserve">        </w:t>
      </w:r>
      <w:r w:rsidRPr="00D121EF">
        <w:rPr>
          <w:rFonts w:ascii="Times New Roman" w:eastAsia="Calibri" w:hAnsi="Times New Roman"/>
          <w:sz w:val="28"/>
          <w:szCs w:val="28"/>
        </w:rPr>
        <w:t>Н.В. Майорова</w:t>
      </w:r>
    </w:p>
    <w:p w14:paraId="00C5B880" w14:textId="77777777" w:rsidR="00CB7730" w:rsidRPr="00D121EF" w:rsidRDefault="00CB7730" w:rsidP="00CB7730">
      <w:pPr>
        <w:spacing w:after="0" w:line="240" w:lineRule="auto"/>
        <w:ind w:right="-3"/>
        <w:rPr>
          <w:rFonts w:ascii="Times New Roman" w:hAnsi="Times New Roman"/>
          <w:color w:val="FF0000"/>
          <w:sz w:val="28"/>
          <w:szCs w:val="28"/>
          <w:lang w:eastAsia="ru-RU"/>
        </w:rPr>
        <w:sectPr w:rsidR="00CB7730" w:rsidRPr="00D121EF" w:rsidSect="00BB1F62">
          <w:pgSz w:w="11906" w:h="16838"/>
          <w:pgMar w:top="1134" w:right="567" w:bottom="1134" w:left="1985" w:header="709" w:footer="709" w:gutter="0"/>
          <w:pgNumType w:start="1"/>
          <w:cols w:space="708"/>
          <w:titlePg/>
          <w:docGrid w:linePitch="360"/>
        </w:sectPr>
      </w:pPr>
    </w:p>
    <w:p w14:paraId="3C43BE9F" w14:textId="77777777" w:rsidR="00CB7730" w:rsidRPr="00D121EF" w:rsidRDefault="00CB7730" w:rsidP="00CB7730">
      <w:pPr>
        <w:spacing w:after="0" w:line="240" w:lineRule="auto"/>
        <w:ind w:left="5103"/>
        <w:rPr>
          <w:rFonts w:ascii="Times New Roman" w:hAnsi="Times New Roman"/>
          <w:sz w:val="28"/>
          <w:szCs w:val="28"/>
        </w:rPr>
      </w:pPr>
      <w:r w:rsidRPr="00D121EF">
        <w:rPr>
          <w:rFonts w:ascii="Times New Roman" w:hAnsi="Times New Roman"/>
          <w:sz w:val="28"/>
          <w:szCs w:val="28"/>
        </w:rPr>
        <w:lastRenderedPageBreak/>
        <w:t>Приложение</w:t>
      </w:r>
    </w:p>
    <w:p w14:paraId="0DF4B57A" w14:textId="77777777" w:rsidR="00CB7730" w:rsidRPr="00D121EF" w:rsidRDefault="00CB7730" w:rsidP="00CB7730">
      <w:pPr>
        <w:autoSpaceDE w:val="0"/>
        <w:autoSpaceDN w:val="0"/>
        <w:adjustRightInd w:val="0"/>
        <w:spacing w:after="0" w:line="240" w:lineRule="auto"/>
        <w:ind w:left="5103"/>
        <w:rPr>
          <w:rFonts w:ascii="Times New Roman" w:hAnsi="Times New Roman"/>
          <w:sz w:val="28"/>
          <w:szCs w:val="28"/>
        </w:rPr>
      </w:pPr>
      <w:r w:rsidRPr="00D121EF">
        <w:rPr>
          <w:rFonts w:ascii="Times New Roman" w:hAnsi="Times New Roman"/>
          <w:sz w:val="28"/>
          <w:szCs w:val="28"/>
        </w:rPr>
        <w:t xml:space="preserve">к Заявке на участие в конкурсном отборе проектов </w:t>
      </w:r>
      <w:r w:rsidRPr="00D121EF">
        <w:rPr>
          <w:rFonts w:ascii="Times New Roman" w:eastAsia="Calibri" w:hAnsi="Times New Roman"/>
          <w:sz w:val="28"/>
          <w:szCs w:val="28"/>
        </w:rPr>
        <w:t xml:space="preserve">студенческого </w:t>
      </w:r>
      <w:r w:rsidRPr="00D121EF">
        <w:rPr>
          <w:rFonts w:ascii="Times New Roman" w:hAnsi="Times New Roman"/>
          <w:sz w:val="28"/>
          <w:szCs w:val="28"/>
        </w:rPr>
        <w:t>инициативного бюджетирования на территории муниципального образования город Новороссийск</w:t>
      </w:r>
    </w:p>
    <w:p w14:paraId="7FE2D4D8" w14:textId="77777777" w:rsidR="00CB7730" w:rsidRPr="00D121EF" w:rsidRDefault="00CB7730" w:rsidP="00CB7730">
      <w:pPr>
        <w:autoSpaceDE w:val="0"/>
        <w:autoSpaceDN w:val="0"/>
        <w:adjustRightInd w:val="0"/>
        <w:spacing w:after="0" w:line="240" w:lineRule="auto"/>
        <w:ind w:left="5103"/>
        <w:rPr>
          <w:rFonts w:ascii="Times New Roman" w:hAnsi="Times New Roman"/>
          <w:sz w:val="28"/>
          <w:szCs w:val="28"/>
        </w:rPr>
      </w:pPr>
    </w:p>
    <w:p w14:paraId="3C0C6645" w14:textId="77777777" w:rsidR="00CB7730" w:rsidRPr="00D121EF" w:rsidRDefault="00CB7730" w:rsidP="00CB7730">
      <w:pPr>
        <w:spacing w:after="0" w:line="240" w:lineRule="auto"/>
        <w:jc w:val="center"/>
        <w:rPr>
          <w:rFonts w:ascii="Times New Roman" w:eastAsia="Calibri" w:hAnsi="Times New Roman"/>
          <w:bCs/>
          <w:sz w:val="28"/>
          <w:szCs w:val="28"/>
        </w:rPr>
      </w:pPr>
      <w:r w:rsidRPr="00D121EF">
        <w:rPr>
          <w:rFonts w:ascii="Times New Roman" w:eastAsia="Calibri" w:hAnsi="Times New Roman"/>
          <w:bCs/>
          <w:sz w:val="28"/>
          <w:szCs w:val="28"/>
        </w:rPr>
        <w:t>СМЕТА РАСХОДОВ</w:t>
      </w:r>
    </w:p>
    <w:p w14:paraId="42BC2C06" w14:textId="77777777" w:rsidR="00CB7730" w:rsidRPr="00D121EF" w:rsidRDefault="00CB7730" w:rsidP="00CB7730">
      <w:pPr>
        <w:spacing w:after="0" w:line="240" w:lineRule="auto"/>
        <w:rPr>
          <w:rFonts w:ascii="Times New Roman" w:eastAsia="Calibri" w:hAnsi="Times New Roman"/>
          <w:bCs/>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6"/>
        <w:gridCol w:w="4114"/>
        <w:gridCol w:w="1816"/>
        <w:gridCol w:w="2790"/>
      </w:tblGrid>
      <w:tr w:rsidR="00CB7730" w:rsidRPr="00D121EF" w14:paraId="096C85FB" w14:textId="77777777" w:rsidTr="001954FA">
        <w:tc>
          <w:tcPr>
            <w:tcW w:w="0" w:type="auto"/>
            <w:tcBorders>
              <w:top w:val="single" w:sz="4" w:space="0" w:color="auto"/>
              <w:bottom w:val="single" w:sz="4" w:space="0" w:color="auto"/>
              <w:right w:val="single" w:sz="4" w:space="0" w:color="auto"/>
            </w:tcBorders>
            <w:vAlign w:val="center"/>
          </w:tcPr>
          <w:p w14:paraId="47F1BC8B" w14:textId="77777777" w:rsidR="00CB7730" w:rsidRPr="00D121EF" w:rsidRDefault="00CB7730" w:rsidP="001954FA">
            <w:pPr>
              <w:spacing w:after="0" w:line="240" w:lineRule="auto"/>
              <w:jc w:val="center"/>
              <w:rPr>
                <w:rFonts w:ascii="Times New Roman" w:eastAsia="Calibri" w:hAnsi="Times New Roman"/>
                <w:sz w:val="28"/>
                <w:szCs w:val="28"/>
              </w:rPr>
            </w:pPr>
            <w:r w:rsidRPr="00D121EF">
              <w:rPr>
                <w:rFonts w:ascii="Times New Roman" w:eastAsia="Calibri" w:hAnsi="Times New Roman"/>
                <w:sz w:val="28"/>
                <w:szCs w:val="28"/>
              </w:rPr>
              <w:t>№</w:t>
            </w:r>
          </w:p>
          <w:p w14:paraId="1FDAFC96" w14:textId="77777777" w:rsidR="00CB7730" w:rsidRPr="00D121EF" w:rsidRDefault="00CB7730" w:rsidP="001954FA">
            <w:pPr>
              <w:spacing w:after="0" w:line="240" w:lineRule="auto"/>
              <w:jc w:val="center"/>
              <w:rPr>
                <w:rFonts w:ascii="Times New Roman" w:eastAsia="Calibri" w:hAnsi="Times New Roman"/>
                <w:sz w:val="28"/>
                <w:szCs w:val="28"/>
              </w:rPr>
            </w:pPr>
            <w:r w:rsidRPr="00D121EF">
              <w:rPr>
                <w:rFonts w:ascii="Times New Roman" w:eastAsia="Calibri" w:hAnsi="Times New Roman"/>
                <w:sz w:val="28"/>
                <w:szCs w:val="28"/>
              </w:rPr>
              <w:t>п/п</w:t>
            </w:r>
          </w:p>
        </w:tc>
        <w:tc>
          <w:tcPr>
            <w:tcW w:w="0" w:type="auto"/>
            <w:tcBorders>
              <w:top w:val="single" w:sz="4" w:space="0" w:color="auto"/>
              <w:left w:val="single" w:sz="4" w:space="0" w:color="auto"/>
              <w:bottom w:val="single" w:sz="4" w:space="0" w:color="auto"/>
              <w:right w:val="single" w:sz="4" w:space="0" w:color="auto"/>
            </w:tcBorders>
            <w:vAlign w:val="center"/>
          </w:tcPr>
          <w:p w14:paraId="2F18C309" w14:textId="77777777" w:rsidR="00CB7730" w:rsidRPr="00D121EF" w:rsidRDefault="00CB7730" w:rsidP="001954FA">
            <w:pPr>
              <w:spacing w:after="0" w:line="240" w:lineRule="auto"/>
              <w:jc w:val="center"/>
              <w:rPr>
                <w:rFonts w:ascii="Times New Roman" w:eastAsia="Calibri" w:hAnsi="Times New Roman"/>
                <w:sz w:val="28"/>
                <w:szCs w:val="28"/>
              </w:rPr>
            </w:pPr>
            <w:r w:rsidRPr="00D121EF">
              <w:rPr>
                <w:rFonts w:ascii="Times New Roman" w:eastAsia="Calibri" w:hAnsi="Times New Roman"/>
                <w:sz w:val="28"/>
                <w:szCs w:val="28"/>
              </w:rPr>
              <w:t>Виды затрат</w:t>
            </w:r>
          </w:p>
        </w:tc>
        <w:tc>
          <w:tcPr>
            <w:tcW w:w="0" w:type="auto"/>
            <w:tcBorders>
              <w:top w:val="single" w:sz="4" w:space="0" w:color="auto"/>
              <w:left w:val="single" w:sz="4" w:space="0" w:color="auto"/>
              <w:bottom w:val="single" w:sz="4" w:space="0" w:color="auto"/>
              <w:right w:val="single" w:sz="4" w:space="0" w:color="auto"/>
            </w:tcBorders>
            <w:vAlign w:val="center"/>
          </w:tcPr>
          <w:p w14:paraId="63FF011E" w14:textId="77777777" w:rsidR="00CB7730" w:rsidRPr="00D121EF" w:rsidRDefault="00CB7730" w:rsidP="001954FA">
            <w:pPr>
              <w:spacing w:after="0" w:line="240" w:lineRule="auto"/>
              <w:jc w:val="center"/>
              <w:rPr>
                <w:rFonts w:ascii="Times New Roman" w:eastAsia="Calibri" w:hAnsi="Times New Roman"/>
                <w:sz w:val="28"/>
                <w:szCs w:val="28"/>
              </w:rPr>
            </w:pPr>
            <w:r w:rsidRPr="00D121EF">
              <w:rPr>
                <w:rFonts w:ascii="Times New Roman" w:eastAsia="Calibri" w:hAnsi="Times New Roman"/>
                <w:sz w:val="28"/>
                <w:szCs w:val="28"/>
              </w:rPr>
              <w:t>Ед. измерения</w:t>
            </w:r>
          </w:p>
        </w:tc>
        <w:tc>
          <w:tcPr>
            <w:tcW w:w="2790" w:type="dxa"/>
            <w:tcBorders>
              <w:top w:val="single" w:sz="4" w:space="0" w:color="auto"/>
              <w:left w:val="single" w:sz="4" w:space="0" w:color="auto"/>
              <w:bottom w:val="single" w:sz="4" w:space="0" w:color="auto"/>
            </w:tcBorders>
            <w:vAlign w:val="center"/>
          </w:tcPr>
          <w:p w14:paraId="48DAB55D" w14:textId="77777777" w:rsidR="00CB7730" w:rsidRPr="00D121EF" w:rsidRDefault="00CB7730" w:rsidP="001954FA">
            <w:pPr>
              <w:spacing w:after="0" w:line="240" w:lineRule="auto"/>
              <w:jc w:val="center"/>
              <w:rPr>
                <w:rFonts w:ascii="Times New Roman" w:eastAsia="Calibri" w:hAnsi="Times New Roman"/>
                <w:sz w:val="28"/>
                <w:szCs w:val="28"/>
              </w:rPr>
            </w:pPr>
            <w:r w:rsidRPr="00D121EF">
              <w:rPr>
                <w:rFonts w:ascii="Times New Roman" w:eastAsia="Calibri" w:hAnsi="Times New Roman"/>
                <w:sz w:val="28"/>
                <w:szCs w:val="28"/>
              </w:rPr>
              <w:t>Полная стоимость (тыс. руб.)</w:t>
            </w:r>
          </w:p>
        </w:tc>
      </w:tr>
      <w:tr w:rsidR="00CB7730" w:rsidRPr="00D121EF" w14:paraId="1CA196EF" w14:textId="77777777" w:rsidTr="001954FA">
        <w:tc>
          <w:tcPr>
            <w:tcW w:w="0" w:type="auto"/>
            <w:tcBorders>
              <w:top w:val="single" w:sz="4" w:space="0" w:color="auto"/>
              <w:bottom w:val="single" w:sz="4" w:space="0" w:color="auto"/>
              <w:right w:val="single" w:sz="4" w:space="0" w:color="auto"/>
            </w:tcBorders>
          </w:tcPr>
          <w:p w14:paraId="235CB5D1" w14:textId="77777777" w:rsidR="00CB7730" w:rsidRPr="00D121EF" w:rsidRDefault="00CB7730" w:rsidP="00D216F8">
            <w:pPr>
              <w:spacing w:after="0" w:line="240" w:lineRule="auto"/>
              <w:jc w:val="center"/>
              <w:rPr>
                <w:rFonts w:ascii="Times New Roman" w:eastAsia="Calibri" w:hAnsi="Times New Roman"/>
                <w:sz w:val="28"/>
                <w:szCs w:val="28"/>
              </w:rPr>
            </w:pPr>
            <w:r w:rsidRPr="00D121EF">
              <w:rPr>
                <w:rFonts w:ascii="Times New Roman" w:eastAsia="Calibri"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14:paraId="36B7DF47" w14:textId="77777777" w:rsidR="00CB7730" w:rsidRPr="00D121EF" w:rsidRDefault="00CB7730" w:rsidP="00D216F8">
            <w:pPr>
              <w:spacing w:after="0" w:line="240" w:lineRule="auto"/>
              <w:jc w:val="center"/>
              <w:rPr>
                <w:rFonts w:ascii="Times New Roman" w:eastAsia="Calibri" w:hAnsi="Times New Roman"/>
                <w:sz w:val="28"/>
                <w:szCs w:val="28"/>
              </w:rPr>
            </w:pPr>
            <w:r w:rsidRPr="00D121EF">
              <w:rPr>
                <w:rFonts w:ascii="Times New Roman" w:eastAsia="Calibri"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14:paraId="46FD8427" w14:textId="77777777" w:rsidR="00CB7730" w:rsidRPr="00D121EF" w:rsidRDefault="00CB7730" w:rsidP="00D216F8">
            <w:pPr>
              <w:spacing w:after="0" w:line="240" w:lineRule="auto"/>
              <w:jc w:val="center"/>
              <w:rPr>
                <w:rFonts w:ascii="Times New Roman" w:eastAsia="Calibri" w:hAnsi="Times New Roman"/>
                <w:sz w:val="28"/>
                <w:szCs w:val="28"/>
              </w:rPr>
            </w:pPr>
            <w:r w:rsidRPr="00D121EF">
              <w:rPr>
                <w:rFonts w:ascii="Times New Roman" w:eastAsia="Calibri" w:hAnsi="Times New Roman"/>
                <w:sz w:val="28"/>
                <w:szCs w:val="28"/>
              </w:rPr>
              <w:t>3</w:t>
            </w:r>
          </w:p>
        </w:tc>
        <w:tc>
          <w:tcPr>
            <w:tcW w:w="2790" w:type="dxa"/>
            <w:tcBorders>
              <w:top w:val="single" w:sz="4" w:space="0" w:color="auto"/>
              <w:left w:val="single" w:sz="4" w:space="0" w:color="auto"/>
              <w:bottom w:val="single" w:sz="4" w:space="0" w:color="auto"/>
            </w:tcBorders>
          </w:tcPr>
          <w:p w14:paraId="06C3B273" w14:textId="77777777" w:rsidR="00CB7730" w:rsidRPr="00D121EF" w:rsidRDefault="00CB7730" w:rsidP="00D216F8">
            <w:pPr>
              <w:spacing w:after="0" w:line="240" w:lineRule="auto"/>
              <w:jc w:val="center"/>
              <w:rPr>
                <w:rFonts w:ascii="Times New Roman" w:eastAsia="Calibri" w:hAnsi="Times New Roman"/>
                <w:sz w:val="28"/>
                <w:szCs w:val="28"/>
              </w:rPr>
            </w:pPr>
            <w:r w:rsidRPr="00D121EF">
              <w:rPr>
                <w:rFonts w:ascii="Times New Roman" w:eastAsia="Calibri" w:hAnsi="Times New Roman"/>
                <w:sz w:val="28"/>
                <w:szCs w:val="28"/>
              </w:rPr>
              <w:t>4</w:t>
            </w:r>
          </w:p>
        </w:tc>
      </w:tr>
      <w:tr w:rsidR="00CB7730" w:rsidRPr="00D121EF" w14:paraId="4EDB4BDD" w14:textId="77777777" w:rsidTr="001954FA">
        <w:tc>
          <w:tcPr>
            <w:tcW w:w="0" w:type="auto"/>
            <w:tcBorders>
              <w:top w:val="single" w:sz="4" w:space="0" w:color="auto"/>
              <w:bottom w:val="single" w:sz="4" w:space="0" w:color="auto"/>
              <w:right w:val="single" w:sz="4" w:space="0" w:color="auto"/>
            </w:tcBorders>
          </w:tcPr>
          <w:p w14:paraId="7E28084A"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14:paraId="60D30B4C"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Выполнение работ (указать)</w:t>
            </w:r>
          </w:p>
        </w:tc>
        <w:tc>
          <w:tcPr>
            <w:tcW w:w="0" w:type="auto"/>
            <w:tcBorders>
              <w:top w:val="single" w:sz="4" w:space="0" w:color="auto"/>
              <w:left w:val="single" w:sz="4" w:space="0" w:color="auto"/>
              <w:bottom w:val="single" w:sz="4" w:space="0" w:color="auto"/>
              <w:right w:val="single" w:sz="4" w:space="0" w:color="auto"/>
            </w:tcBorders>
          </w:tcPr>
          <w:p w14:paraId="1B654BBC" w14:textId="77777777" w:rsidR="00CB7730" w:rsidRPr="00D121EF" w:rsidRDefault="00CB7730" w:rsidP="00CB7730">
            <w:pPr>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18173F12" w14:textId="77777777" w:rsidR="00CB7730" w:rsidRPr="00D121EF" w:rsidRDefault="00CB7730" w:rsidP="00CB7730">
            <w:pPr>
              <w:spacing w:after="0" w:line="240" w:lineRule="auto"/>
              <w:rPr>
                <w:rFonts w:ascii="Times New Roman" w:eastAsia="Calibri" w:hAnsi="Times New Roman"/>
                <w:sz w:val="28"/>
                <w:szCs w:val="28"/>
              </w:rPr>
            </w:pPr>
          </w:p>
        </w:tc>
      </w:tr>
      <w:tr w:rsidR="00CB7730" w:rsidRPr="00D121EF" w14:paraId="4BE36C27" w14:textId="77777777" w:rsidTr="001954FA">
        <w:tc>
          <w:tcPr>
            <w:tcW w:w="0" w:type="auto"/>
            <w:tcBorders>
              <w:top w:val="single" w:sz="4" w:space="0" w:color="auto"/>
              <w:bottom w:val="single" w:sz="4" w:space="0" w:color="auto"/>
              <w:right w:val="single" w:sz="4" w:space="0" w:color="auto"/>
            </w:tcBorders>
          </w:tcPr>
          <w:p w14:paraId="4DFA2B36"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1.1.</w:t>
            </w:r>
          </w:p>
        </w:tc>
        <w:tc>
          <w:tcPr>
            <w:tcW w:w="0" w:type="auto"/>
            <w:tcBorders>
              <w:top w:val="single" w:sz="4" w:space="0" w:color="auto"/>
              <w:left w:val="single" w:sz="4" w:space="0" w:color="auto"/>
              <w:bottom w:val="single" w:sz="4" w:space="0" w:color="auto"/>
              <w:right w:val="single" w:sz="4" w:space="0" w:color="auto"/>
            </w:tcBorders>
          </w:tcPr>
          <w:p w14:paraId="11588CDD" w14:textId="77777777" w:rsidR="00CB7730" w:rsidRPr="00D121EF" w:rsidRDefault="00CB7730" w:rsidP="00CB7730">
            <w:pPr>
              <w:spacing w:after="0" w:line="240" w:lineRule="auto"/>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0D20B063" w14:textId="77777777" w:rsidR="00CB7730" w:rsidRPr="00D121EF" w:rsidRDefault="00CB7730" w:rsidP="00CB7730">
            <w:pPr>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3A1B7EFC" w14:textId="77777777" w:rsidR="00CB7730" w:rsidRPr="00D121EF" w:rsidRDefault="00CB7730" w:rsidP="00CB7730">
            <w:pPr>
              <w:spacing w:after="0" w:line="240" w:lineRule="auto"/>
              <w:rPr>
                <w:rFonts w:ascii="Times New Roman" w:eastAsia="Calibri" w:hAnsi="Times New Roman"/>
                <w:sz w:val="28"/>
                <w:szCs w:val="28"/>
              </w:rPr>
            </w:pPr>
          </w:p>
        </w:tc>
      </w:tr>
      <w:tr w:rsidR="00CB7730" w:rsidRPr="00D121EF" w14:paraId="3F6F137E" w14:textId="77777777" w:rsidTr="001954FA">
        <w:tc>
          <w:tcPr>
            <w:tcW w:w="0" w:type="auto"/>
            <w:tcBorders>
              <w:top w:val="single" w:sz="4" w:space="0" w:color="auto"/>
              <w:bottom w:val="single" w:sz="4" w:space="0" w:color="auto"/>
              <w:right w:val="single" w:sz="4" w:space="0" w:color="auto"/>
            </w:tcBorders>
          </w:tcPr>
          <w:p w14:paraId="6EB8EF81"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47C911D0" w14:textId="77777777" w:rsidR="00CB7730" w:rsidRPr="00D121EF" w:rsidRDefault="00CB7730" w:rsidP="00CB7730">
            <w:pPr>
              <w:spacing w:after="0" w:line="240" w:lineRule="auto"/>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07BD2C69" w14:textId="77777777" w:rsidR="00CB7730" w:rsidRPr="00D121EF" w:rsidRDefault="00CB7730" w:rsidP="00CB7730">
            <w:pPr>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7F5D756F" w14:textId="77777777" w:rsidR="00CB7730" w:rsidRPr="00D121EF" w:rsidRDefault="00CB7730" w:rsidP="00CB7730">
            <w:pPr>
              <w:spacing w:after="0" w:line="240" w:lineRule="auto"/>
              <w:rPr>
                <w:rFonts w:ascii="Times New Roman" w:eastAsia="Calibri" w:hAnsi="Times New Roman"/>
                <w:sz w:val="28"/>
                <w:szCs w:val="28"/>
              </w:rPr>
            </w:pPr>
          </w:p>
        </w:tc>
      </w:tr>
      <w:tr w:rsidR="00CB7730" w:rsidRPr="00D121EF" w14:paraId="233DE661" w14:textId="77777777" w:rsidTr="001954FA">
        <w:tc>
          <w:tcPr>
            <w:tcW w:w="0" w:type="auto"/>
            <w:tcBorders>
              <w:top w:val="single" w:sz="4" w:space="0" w:color="auto"/>
              <w:bottom w:val="single" w:sz="4" w:space="0" w:color="auto"/>
              <w:right w:val="single" w:sz="4" w:space="0" w:color="auto"/>
            </w:tcBorders>
          </w:tcPr>
          <w:p w14:paraId="234B9F78"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14:paraId="27317824"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Приобретение материалов (указать)</w:t>
            </w:r>
          </w:p>
        </w:tc>
        <w:tc>
          <w:tcPr>
            <w:tcW w:w="0" w:type="auto"/>
            <w:tcBorders>
              <w:top w:val="single" w:sz="4" w:space="0" w:color="auto"/>
              <w:left w:val="single" w:sz="4" w:space="0" w:color="auto"/>
              <w:bottom w:val="single" w:sz="4" w:space="0" w:color="auto"/>
              <w:right w:val="single" w:sz="4" w:space="0" w:color="auto"/>
            </w:tcBorders>
          </w:tcPr>
          <w:p w14:paraId="2FDAC3BD" w14:textId="77777777" w:rsidR="00CB7730" w:rsidRPr="00D121EF" w:rsidRDefault="00CB7730" w:rsidP="00CB7730">
            <w:pPr>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7693E826" w14:textId="77777777" w:rsidR="00CB7730" w:rsidRPr="00D121EF" w:rsidRDefault="00CB7730" w:rsidP="00CB7730">
            <w:pPr>
              <w:spacing w:after="0" w:line="240" w:lineRule="auto"/>
              <w:rPr>
                <w:rFonts w:ascii="Times New Roman" w:eastAsia="Calibri" w:hAnsi="Times New Roman"/>
                <w:sz w:val="28"/>
                <w:szCs w:val="28"/>
              </w:rPr>
            </w:pPr>
          </w:p>
        </w:tc>
      </w:tr>
      <w:tr w:rsidR="00CB7730" w:rsidRPr="00D121EF" w14:paraId="5EAD1E9B" w14:textId="77777777" w:rsidTr="001954FA">
        <w:tc>
          <w:tcPr>
            <w:tcW w:w="0" w:type="auto"/>
            <w:tcBorders>
              <w:top w:val="single" w:sz="4" w:space="0" w:color="auto"/>
              <w:bottom w:val="single" w:sz="4" w:space="0" w:color="auto"/>
              <w:right w:val="single" w:sz="4" w:space="0" w:color="auto"/>
            </w:tcBorders>
          </w:tcPr>
          <w:p w14:paraId="18BBD25C"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2.1.</w:t>
            </w:r>
          </w:p>
        </w:tc>
        <w:tc>
          <w:tcPr>
            <w:tcW w:w="0" w:type="auto"/>
            <w:tcBorders>
              <w:top w:val="single" w:sz="4" w:space="0" w:color="auto"/>
              <w:left w:val="single" w:sz="4" w:space="0" w:color="auto"/>
              <w:bottom w:val="single" w:sz="4" w:space="0" w:color="auto"/>
              <w:right w:val="single" w:sz="4" w:space="0" w:color="auto"/>
            </w:tcBorders>
          </w:tcPr>
          <w:p w14:paraId="7881D2F5" w14:textId="77777777" w:rsidR="00CB7730" w:rsidRPr="00D121EF" w:rsidRDefault="00CB7730" w:rsidP="00CB7730">
            <w:pPr>
              <w:spacing w:after="0" w:line="240" w:lineRule="auto"/>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27870268" w14:textId="77777777" w:rsidR="00CB7730" w:rsidRPr="00D121EF" w:rsidRDefault="00CB7730" w:rsidP="00CB7730">
            <w:pPr>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01741DF0" w14:textId="77777777" w:rsidR="00CB7730" w:rsidRPr="00D121EF" w:rsidRDefault="00CB7730" w:rsidP="00CB7730">
            <w:pPr>
              <w:spacing w:after="0" w:line="240" w:lineRule="auto"/>
              <w:rPr>
                <w:rFonts w:ascii="Times New Roman" w:eastAsia="Calibri" w:hAnsi="Times New Roman"/>
                <w:sz w:val="28"/>
                <w:szCs w:val="28"/>
              </w:rPr>
            </w:pPr>
          </w:p>
        </w:tc>
      </w:tr>
      <w:tr w:rsidR="00CB7730" w:rsidRPr="00D121EF" w14:paraId="7D8E1FC6" w14:textId="77777777" w:rsidTr="001954FA">
        <w:tc>
          <w:tcPr>
            <w:tcW w:w="0" w:type="auto"/>
            <w:tcBorders>
              <w:top w:val="single" w:sz="4" w:space="0" w:color="auto"/>
              <w:bottom w:val="single" w:sz="4" w:space="0" w:color="auto"/>
              <w:right w:val="single" w:sz="4" w:space="0" w:color="auto"/>
            </w:tcBorders>
          </w:tcPr>
          <w:p w14:paraId="327C16C6"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5D826F89" w14:textId="77777777" w:rsidR="00CB7730" w:rsidRPr="00D121EF" w:rsidRDefault="00CB7730" w:rsidP="00CB7730">
            <w:pPr>
              <w:spacing w:after="0" w:line="240" w:lineRule="auto"/>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6FFDD127" w14:textId="77777777" w:rsidR="00CB7730" w:rsidRPr="00D121EF" w:rsidRDefault="00CB7730" w:rsidP="00CB7730">
            <w:pPr>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774DC511" w14:textId="77777777" w:rsidR="00CB7730" w:rsidRPr="00D121EF" w:rsidRDefault="00CB7730" w:rsidP="00CB7730">
            <w:pPr>
              <w:spacing w:after="0" w:line="240" w:lineRule="auto"/>
              <w:rPr>
                <w:rFonts w:ascii="Times New Roman" w:eastAsia="Calibri" w:hAnsi="Times New Roman"/>
                <w:sz w:val="28"/>
                <w:szCs w:val="28"/>
              </w:rPr>
            </w:pPr>
          </w:p>
        </w:tc>
      </w:tr>
      <w:tr w:rsidR="00CB7730" w:rsidRPr="00D121EF" w14:paraId="2729A834" w14:textId="77777777" w:rsidTr="001954FA">
        <w:tc>
          <w:tcPr>
            <w:tcW w:w="0" w:type="auto"/>
            <w:tcBorders>
              <w:top w:val="single" w:sz="4" w:space="0" w:color="auto"/>
              <w:bottom w:val="single" w:sz="4" w:space="0" w:color="auto"/>
              <w:right w:val="single" w:sz="4" w:space="0" w:color="auto"/>
            </w:tcBorders>
          </w:tcPr>
          <w:p w14:paraId="5065DFD9"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14:paraId="6F49577A"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Приобретение оборудования (указать)</w:t>
            </w:r>
          </w:p>
        </w:tc>
        <w:tc>
          <w:tcPr>
            <w:tcW w:w="0" w:type="auto"/>
            <w:tcBorders>
              <w:top w:val="single" w:sz="4" w:space="0" w:color="auto"/>
              <w:left w:val="single" w:sz="4" w:space="0" w:color="auto"/>
              <w:bottom w:val="single" w:sz="4" w:space="0" w:color="auto"/>
              <w:right w:val="single" w:sz="4" w:space="0" w:color="auto"/>
            </w:tcBorders>
          </w:tcPr>
          <w:p w14:paraId="6BADE6BE" w14:textId="77777777" w:rsidR="00CB7730" w:rsidRPr="00D121EF" w:rsidRDefault="00CB7730" w:rsidP="00CB7730">
            <w:pPr>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0979F7F2" w14:textId="77777777" w:rsidR="00CB7730" w:rsidRPr="00D121EF" w:rsidRDefault="00CB7730" w:rsidP="00CB7730">
            <w:pPr>
              <w:spacing w:after="0" w:line="240" w:lineRule="auto"/>
              <w:rPr>
                <w:rFonts w:ascii="Times New Roman" w:eastAsia="Calibri" w:hAnsi="Times New Roman"/>
                <w:sz w:val="28"/>
                <w:szCs w:val="28"/>
              </w:rPr>
            </w:pPr>
          </w:p>
        </w:tc>
      </w:tr>
      <w:tr w:rsidR="00CB7730" w:rsidRPr="00D121EF" w14:paraId="6B9C004E" w14:textId="77777777" w:rsidTr="001954FA">
        <w:tc>
          <w:tcPr>
            <w:tcW w:w="0" w:type="auto"/>
            <w:tcBorders>
              <w:top w:val="single" w:sz="4" w:space="0" w:color="auto"/>
              <w:bottom w:val="single" w:sz="4" w:space="0" w:color="auto"/>
              <w:right w:val="single" w:sz="4" w:space="0" w:color="auto"/>
            </w:tcBorders>
          </w:tcPr>
          <w:p w14:paraId="04268998"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3.1.</w:t>
            </w:r>
          </w:p>
        </w:tc>
        <w:tc>
          <w:tcPr>
            <w:tcW w:w="0" w:type="auto"/>
            <w:tcBorders>
              <w:top w:val="single" w:sz="4" w:space="0" w:color="auto"/>
              <w:left w:val="single" w:sz="4" w:space="0" w:color="auto"/>
              <w:bottom w:val="single" w:sz="4" w:space="0" w:color="auto"/>
              <w:right w:val="single" w:sz="4" w:space="0" w:color="auto"/>
            </w:tcBorders>
          </w:tcPr>
          <w:p w14:paraId="55793042" w14:textId="77777777" w:rsidR="00CB7730" w:rsidRPr="00D121EF" w:rsidRDefault="00CB7730" w:rsidP="00CB7730">
            <w:pPr>
              <w:spacing w:after="0" w:line="240" w:lineRule="auto"/>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253D3BFB" w14:textId="77777777" w:rsidR="00CB7730" w:rsidRPr="00D121EF" w:rsidRDefault="00CB7730" w:rsidP="00CB7730">
            <w:pPr>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3932C428" w14:textId="77777777" w:rsidR="00CB7730" w:rsidRPr="00D121EF" w:rsidRDefault="00CB7730" w:rsidP="00CB7730">
            <w:pPr>
              <w:spacing w:after="0" w:line="240" w:lineRule="auto"/>
              <w:rPr>
                <w:rFonts w:ascii="Times New Roman" w:eastAsia="Calibri" w:hAnsi="Times New Roman"/>
                <w:sz w:val="28"/>
                <w:szCs w:val="28"/>
              </w:rPr>
            </w:pPr>
          </w:p>
        </w:tc>
      </w:tr>
      <w:tr w:rsidR="00CB7730" w:rsidRPr="00D121EF" w14:paraId="1877694C" w14:textId="77777777" w:rsidTr="001954FA">
        <w:tc>
          <w:tcPr>
            <w:tcW w:w="0" w:type="auto"/>
            <w:tcBorders>
              <w:top w:val="single" w:sz="4" w:space="0" w:color="auto"/>
              <w:bottom w:val="single" w:sz="4" w:space="0" w:color="auto"/>
              <w:right w:val="single" w:sz="4" w:space="0" w:color="auto"/>
            </w:tcBorders>
          </w:tcPr>
          <w:p w14:paraId="5AC49F01"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4414CE24" w14:textId="77777777" w:rsidR="00CB7730" w:rsidRPr="00D121EF" w:rsidRDefault="00CB7730" w:rsidP="00CB7730">
            <w:pPr>
              <w:spacing w:after="0" w:line="240" w:lineRule="auto"/>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6D3520AE" w14:textId="77777777" w:rsidR="00CB7730" w:rsidRPr="00D121EF" w:rsidRDefault="00CB7730" w:rsidP="00CB7730">
            <w:pPr>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2A3398BE" w14:textId="77777777" w:rsidR="00CB7730" w:rsidRPr="00D121EF" w:rsidRDefault="00CB7730" w:rsidP="00CB7730">
            <w:pPr>
              <w:spacing w:after="0" w:line="240" w:lineRule="auto"/>
              <w:rPr>
                <w:rFonts w:ascii="Times New Roman" w:eastAsia="Calibri" w:hAnsi="Times New Roman"/>
                <w:sz w:val="28"/>
                <w:szCs w:val="28"/>
              </w:rPr>
            </w:pPr>
          </w:p>
        </w:tc>
      </w:tr>
      <w:tr w:rsidR="00CB7730" w:rsidRPr="00D121EF" w14:paraId="1A42B985" w14:textId="77777777" w:rsidTr="001954FA">
        <w:tc>
          <w:tcPr>
            <w:tcW w:w="0" w:type="auto"/>
            <w:tcBorders>
              <w:top w:val="single" w:sz="4" w:space="0" w:color="auto"/>
              <w:bottom w:val="single" w:sz="4" w:space="0" w:color="auto"/>
              <w:right w:val="single" w:sz="4" w:space="0" w:color="auto"/>
            </w:tcBorders>
          </w:tcPr>
          <w:p w14:paraId="380F4BE5"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
          <w:p w14:paraId="3DDF6E60"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Прочие расходы (указать)</w:t>
            </w:r>
          </w:p>
        </w:tc>
        <w:tc>
          <w:tcPr>
            <w:tcW w:w="0" w:type="auto"/>
            <w:tcBorders>
              <w:top w:val="single" w:sz="4" w:space="0" w:color="auto"/>
              <w:left w:val="single" w:sz="4" w:space="0" w:color="auto"/>
              <w:bottom w:val="single" w:sz="4" w:space="0" w:color="auto"/>
              <w:right w:val="single" w:sz="4" w:space="0" w:color="auto"/>
            </w:tcBorders>
          </w:tcPr>
          <w:p w14:paraId="3F9A3F14" w14:textId="77777777" w:rsidR="00CB7730" w:rsidRPr="00D121EF" w:rsidRDefault="00CB7730" w:rsidP="00CB7730">
            <w:pPr>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1B72B2D1" w14:textId="77777777" w:rsidR="00CB7730" w:rsidRPr="00D121EF" w:rsidRDefault="00CB7730" w:rsidP="00CB7730">
            <w:pPr>
              <w:spacing w:after="0" w:line="240" w:lineRule="auto"/>
              <w:rPr>
                <w:rFonts w:ascii="Times New Roman" w:eastAsia="Calibri" w:hAnsi="Times New Roman"/>
                <w:sz w:val="28"/>
                <w:szCs w:val="28"/>
              </w:rPr>
            </w:pPr>
          </w:p>
        </w:tc>
      </w:tr>
      <w:tr w:rsidR="00CB7730" w:rsidRPr="00D121EF" w14:paraId="32D743BB" w14:textId="77777777" w:rsidTr="001954FA">
        <w:tc>
          <w:tcPr>
            <w:tcW w:w="0" w:type="auto"/>
            <w:tcBorders>
              <w:top w:val="single" w:sz="4" w:space="0" w:color="auto"/>
              <w:bottom w:val="single" w:sz="4" w:space="0" w:color="auto"/>
              <w:right w:val="single" w:sz="4" w:space="0" w:color="auto"/>
            </w:tcBorders>
          </w:tcPr>
          <w:p w14:paraId="0CD3E2A2"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4.1.</w:t>
            </w:r>
          </w:p>
        </w:tc>
        <w:tc>
          <w:tcPr>
            <w:tcW w:w="0" w:type="auto"/>
            <w:tcBorders>
              <w:top w:val="single" w:sz="4" w:space="0" w:color="auto"/>
              <w:left w:val="single" w:sz="4" w:space="0" w:color="auto"/>
              <w:bottom w:val="single" w:sz="4" w:space="0" w:color="auto"/>
              <w:right w:val="single" w:sz="4" w:space="0" w:color="auto"/>
            </w:tcBorders>
          </w:tcPr>
          <w:p w14:paraId="37AA26FC" w14:textId="77777777" w:rsidR="00CB7730" w:rsidRPr="00D121EF" w:rsidRDefault="00CB7730" w:rsidP="00CB7730">
            <w:pPr>
              <w:spacing w:after="0" w:line="240" w:lineRule="auto"/>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15A66BFD" w14:textId="77777777" w:rsidR="00CB7730" w:rsidRPr="00D121EF" w:rsidRDefault="00CB7730" w:rsidP="00CB7730">
            <w:pPr>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2C89859B" w14:textId="77777777" w:rsidR="00CB7730" w:rsidRPr="00D121EF" w:rsidRDefault="00CB7730" w:rsidP="00CB7730">
            <w:pPr>
              <w:spacing w:after="0" w:line="240" w:lineRule="auto"/>
              <w:rPr>
                <w:rFonts w:ascii="Times New Roman" w:eastAsia="Calibri" w:hAnsi="Times New Roman"/>
                <w:sz w:val="28"/>
                <w:szCs w:val="28"/>
              </w:rPr>
            </w:pPr>
          </w:p>
        </w:tc>
      </w:tr>
      <w:tr w:rsidR="00CB7730" w:rsidRPr="00D121EF" w14:paraId="60B7F0EA" w14:textId="77777777" w:rsidTr="001954FA">
        <w:tc>
          <w:tcPr>
            <w:tcW w:w="0" w:type="auto"/>
            <w:tcBorders>
              <w:top w:val="single" w:sz="4" w:space="0" w:color="auto"/>
              <w:bottom w:val="single" w:sz="4" w:space="0" w:color="auto"/>
              <w:right w:val="single" w:sz="4" w:space="0" w:color="auto"/>
            </w:tcBorders>
          </w:tcPr>
          <w:p w14:paraId="074E2E29"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5D4D8A79" w14:textId="77777777" w:rsidR="00CB7730" w:rsidRPr="00D121EF" w:rsidRDefault="00CB7730" w:rsidP="00CB7730">
            <w:pPr>
              <w:spacing w:after="0" w:line="240" w:lineRule="auto"/>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02C62AEA" w14:textId="77777777" w:rsidR="00CB7730" w:rsidRPr="00D121EF" w:rsidRDefault="00CB7730" w:rsidP="00CB7730">
            <w:pPr>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0768F627" w14:textId="77777777" w:rsidR="00CB7730" w:rsidRPr="00D121EF" w:rsidRDefault="00CB7730" w:rsidP="00CB7730">
            <w:pPr>
              <w:spacing w:after="0" w:line="240" w:lineRule="auto"/>
              <w:rPr>
                <w:rFonts w:ascii="Times New Roman" w:eastAsia="Calibri" w:hAnsi="Times New Roman"/>
                <w:sz w:val="28"/>
                <w:szCs w:val="28"/>
              </w:rPr>
            </w:pPr>
          </w:p>
        </w:tc>
      </w:tr>
      <w:tr w:rsidR="00CB7730" w:rsidRPr="00D121EF" w14:paraId="27DE32BD" w14:textId="77777777" w:rsidTr="001954FA">
        <w:tc>
          <w:tcPr>
            <w:tcW w:w="0" w:type="auto"/>
            <w:gridSpan w:val="3"/>
            <w:tcBorders>
              <w:top w:val="single" w:sz="4" w:space="0" w:color="auto"/>
              <w:bottom w:val="single" w:sz="4" w:space="0" w:color="auto"/>
              <w:right w:val="single" w:sz="4" w:space="0" w:color="auto"/>
            </w:tcBorders>
          </w:tcPr>
          <w:p w14:paraId="0BA21B11"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ИТОГО</w:t>
            </w:r>
          </w:p>
        </w:tc>
        <w:tc>
          <w:tcPr>
            <w:tcW w:w="2790" w:type="dxa"/>
            <w:tcBorders>
              <w:top w:val="single" w:sz="4" w:space="0" w:color="auto"/>
              <w:left w:val="single" w:sz="4" w:space="0" w:color="auto"/>
              <w:bottom w:val="single" w:sz="4" w:space="0" w:color="auto"/>
            </w:tcBorders>
          </w:tcPr>
          <w:p w14:paraId="64F50C1A" w14:textId="77777777" w:rsidR="00CB7730" w:rsidRPr="00D121EF" w:rsidRDefault="00CB7730" w:rsidP="00CB7730">
            <w:pPr>
              <w:spacing w:after="0" w:line="240" w:lineRule="auto"/>
              <w:rPr>
                <w:rFonts w:ascii="Times New Roman" w:eastAsia="Calibri" w:hAnsi="Times New Roman"/>
                <w:b/>
                <w:sz w:val="28"/>
                <w:szCs w:val="28"/>
              </w:rPr>
            </w:pPr>
          </w:p>
        </w:tc>
      </w:tr>
    </w:tbl>
    <w:p w14:paraId="124D48B7" w14:textId="77777777" w:rsidR="00CB7730" w:rsidRPr="00D121EF" w:rsidRDefault="00CB7730" w:rsidP="00CB7730">
      <w:pPr>
        <w:spacing w:after="0" w:line="240" w:lineRule="auto"/>
        <w:rPr>
          <w:rFonts w:ascii="Times New Roman" w:eastAsia="Calibri" w:hAnsi="Times New Roman"/>
          <w:sz w:val="28"/>
          <w:szCs w:val="28"/>
        </w:rPr>
      </w:pPr>
    </w:p>
    <w:p w14:paraId="39EB55F8"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Представитель (-и) инициативной группы ____________________/Ф.И.О./</w:t>
      </w:r>
    </w:p>
    <w:p w14:paraId="144DDB7F" w14:textId="77777777" w:rsidR="00CB7730" w:rsidRPr="00D121EF" w:rsidRDefault="00CB7730" w:rsidP="00CB7730">
      <w:pPr>
        <w:spacing w:after="0" w:line="240" w:lineRule="auto"/>
        <w:rPr>
          <w:rFonts w:ascii="Times New Roman" w:eastAsia="Calibri" w:hAnsi="Times New Roman"/>
          <w:sz w:val="28"/>
          <w:szCs w:val="28"/>
        </w:rPr>
      </w:pPr>
      <w:r w:rsidRPr="00D121EF">
        <w:rPr>
          <w:rFonts w:ascii="Times New Roman" w:eastAsia="Calibri" w:hAnsi="Times New Roman"/>
          <w:sz w:val="28"/>
          <w:szCs w:val="28"/>
        </w:rPr>
        <w:t xml:space="preserve">                                                                                    (подпись)</w:t>
      </w:r>
    </w:p>
    <w:p w14:paraId="09EA46CB" w14:textId="77777777" w:rsidR="00CB7730" w:rsidRPr="00D121EF" w:rsidRDefault="00CB7730" w:rsidP="00CB7730">
      <w:pPr>
        <w:spacing w:after="0" w:line="240" w:lineRule="auto"/>
        <w:rPr>
          <w:rFonts w:ascii="Times New Roman" w:eastAsia="Calibri" w:hAnsi="Times New Roman"/>
          <w:color w:val="FF0000"/>
          <w:sz w:val="28"/>
          <w:szCs w:val="28"/>
        </w:rPr>
      </w:pPr>
    </w:p>
    <w:p w14:paraId="5D447E0E" w14:textId="77777777" w:rsidR="001954FA" w:rsidRPr="00D121EF" w:rsidRDefault="001954FA" w:rsidP="00CB7730">
      <w:pPr>
        <w:tabs>
          <w:tab w:val="left" w:pos="7425"/>
        </w:tabs>
        <w:spacing w:after="0" w:line="240" w:lineRule="auto"/>
        <w:rPr>
          <w:rFonts w:ascii="Times New Roman" w:eastAsia="Calibri" w:hAnsi="Times New Roman"/>
          <w:sz w:val="28"/>
          <w:szCs w:val="28"/>
        </w:rPr>
      </w:pPr>
    </w:p>
    <w:p w14:paraId="7BAAA14D" w14:textId="39D937F5" w:rsidR="00CB7730" w:rsidRPr="00D121EF" w:rsidRDefault="00CB7730" w:rsidP="00CB7730">
      <w:pPr>
        <w:tabs>
          <w:tab w:val="left" w:pos="7425"/>
        </w:tabs>
        <w:spacing w:after="0" w:line="240" w:lineRule="auto"/>
        <w:rPr>
          <w:rFonts w:ascii="Times New Roman" w:eastAsia="Calibri" w:hAnsi="Times New Roman"/>
          <w:sz w:val="28"/>
          <w:szCs w:val="28"/>
        </w:rPr>
      </w:pPr>
      <w:r w:rsidRPr="00D121EF">
        <w:rPr>
          <w:rFonts w:ascii="Times New Roman" w:eastAsia="Calibri" w:hAnsi="Times New Roman"/>
          <w:sz w:val="28"/>
          <w:szCs w:val="28"/>
        </w:rPr>
        <w:t>Заместитель главы</w:t>
      </w:r>
    </w:p>
    <w:p w14:paraId="5BFAF2B8" w14:textId="635F7B36" w:rsidR="00CB7730" w:rsidRPr="00C2307A" w:rsidRDefault="00CB7730" w:rsidP="00CB7730">
      <w:pPr>
        <w:tabs>
          <w:tab w:val="left" w:pos="7425"/>
        </w:tabs>
        <w:spacing w:after="0" w:line="240" w:lineRule="auto"/>
        <w:rPr>
          <w:rFonts w:ascii="Times New Roman" w:eastAsia="Calibri" w:hAnsi="Times New Roman"/>
          <w:sz w:val="28"/>
          <w:szCs w:val="28"/>
        </w:rPr>
      </w:pPr>
      <w:r w:rsidRPr="00D121EF">
        <w:rPr>
          <w:rFonts w:ascii="Times New Roman" w:eastAsia="Calibri" w:hAnsi="Times New Roman"/>
          <w:sz w:val="28"/>
          <w:szCs w:val="28"/>
        </w:rPr>
        <w:t xml:space="preserve">муниципального образования                                        </w:t>
      </w:r>
      <w:r w:rsidR="001954FA" w:rsidRPr="00D121EF">
        <w:rPr>
          <w:rFonts w:ascii="Times New Roman" w:eastAsia="Calibri" w:hAnsi="Times New Roman"/>
          <w:sz w:val="28"/>
          <w:szCs w:val="28"/>
        </w:rPr>
        <w:t xml:space="preserve">        </w:t>
      </w:r>
      <w:r w:rsidRPr="00D121EF">
        <w:rPr>
          <w:rFonts w:ascii="Times New Roman" w:eastAsia="Calibri" w:hAnsi="Times New Roman"/>
          <w:sz w:val="28"/>
          <w:szCs w:val="28"/>
        </w:rPr>
        <w:t xml:space="preserve">         Н.В. Майорова</w:t>
      </w:r>
    </w:p>
    <w:p w14:paraId="453E5E7A" w14:textId="77777777" w:rsidR="00CB7730" w:rsidRPr="00405CD0" w:rsidRDefault="00CB7730" w:rsidP="00CB7730">
      <w:pPr>
        <w:autoSpaceDE w:val="0"/>
        <w:autoSpaceDN w:val="0"/>
        <w:adjustRightInd w:val="0"/>
        <w:spacing w:after="0" w:line="240" w:lineRule="auto"/>
        <w:rPr>
          <w:rFonts w:ascii="Times New Roman" w:hAnsi="Times New Roman"/>
          <w:color w:val="FF0000"/>
          <w:sz w:val="28"/>
          <w:szCs w:val="28"/>
          <w:lang w:eastAsia="ru-RU"/>
        </w:rPr>
      </w:pPr>
    </w:p>
    <w:p w14:paraId="68089A33" w14:textId="3DDED6D7" w:rsidR="001F7E38" w:rsidRDefault="001F7E38" w:rsidP="00E41008">
      <w:pPr>
        <w:autoSpaceDE w:val="0"/>
        <w:autoSpaceDN w:val="0"/>
        <w:adjustRightInd w:val="0"/>
        <w:spacing w:after="0" w:line="240" w:lineRule="auto"/>
        <w:jc w:val="both"/>
        <w:outlineLvl w:val="0"/>
        <w:rPr>
          <w:rFonts w:ascii="Times New Roman" w:hAnsi="Times New Roman" w:cs="Times New Roman"/>
          <w:sz w:val="28"/>
          <w:szCs w:val="28"/>
        </w:rPr>
      </w:pPr>
    </w:p>
    <w:p w14:paraId="200A3509"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42A15FA7"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43DF6B26"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6D1E76B4"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44BCD8CB"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1BD5B1E6"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70168956"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2B9F9EB5"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25983FFA"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1751A401" w14:textId="77777777" w:rsidR="00677C62" w:rsidRPr="00A8367D" w:rsidRDefault="00677C62" w:rsidP="00677C62">
      <w:pPr>
        <w:rPr>
          <w:rFonts w:ascii="Times New Roman" w:hAnsi="Times New Roman"/>
          <w:sz w:val="28"/>
          <w:szCs w:val="28"/>
        </w:rPr>
      </w:pPr>
      <w:r w:rsidRPr="00A8367D">
        <w:rPr>
          <w:rFonts w:ascii="Times New Roman" w:hAnsi="Times New Roman"/>
          <w:sz w:val="28"/>
          <w:szCs w:val="28"/>
        </w:rPr>
        <w:lastRenderedPageBreak/>
        <w:t xml:space="preserve">Приложение № </w:t>
      </w:r>
      <w:r>
        <w:rPr>
          <w:rFonts w:ascii="Times New Roman" w:hAnsi="Times New Roman"/>
          <w:sz w:val="28"/>
          <w:szCs w:val="28"/>
        </w:rPr>
        <w:t>2</w:t>
      </w:r>
    </w:p>
    <w:p w14:paraId="320D7C14" w14:textId="77777777" w:rsidR="00677C62" w:rsidRPr="00A8367D" w:rsidRDefault="00677C62" w:rsidP="00677C62">
      <w:pPr>
        <w:ind w:left="4248" w:firstLine="708"/>
        <w:rPr>
          <w:rFonts w:ascii="Times New Roman" w:hAnsi="Times New Roman"/>
          <w:sz w:val="28"/>
          <w:szCs w:val="28"/>
        </w:rPr>
      </w:pPr>
      <w:r w:rsidRPr="00A8367D">
        <w:rPr>
          <w:rFonts w:ascii="Times New Roman" w:hAnsi="Times New Roman"/>
          <w:sz w:val="28"/>
          <w:szCs w:val="28"/>
        </w:rPr>
        <w:t>к решению городской Думы</w:t>
      </w:r>
    </w:p>
    <w:p w14:paraId="4A5DCA35" w14:textId="77777777" w:rsidR="00677C62" w:rsidRPr="00A8367D" w:rsidRDefault="00677C62" w:rsidP="00677C62">
      <w:pPr>
        <w:rPr>
          <w:rFonts w:ascii="Times New Roman" w:hAnsi="Times New Roman"/>
          <w:sz w:val="28"/>
          <w:szCs w:val="28"/>
        </w:rPr>
      </w:pP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t>муниципального образования</w:t>
      </w:r>
    </w:p>
    <w:p w14:paraId="0B231CE9" w14:textId="77777777" w:rsidR="00677C62" w:rsidRPr="00A8367D" w:rsidRDefault="00677C62" w:rsidP="00677C62">
      <w:pPr>
        <w:rPr>
          <w:rFonts w:ascii="Times New Roman" w:hAnsi="Times New Roman"/>
          <w:sz w:val="28"/>
          <w:szCs w:val="28"/>
        </w:rPr>
      </w:pP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t>город Новороссийск</w:t>
      </w:r>
    </w:p>
    <w:p w14:paraId="5D18DF53" w14:textId="77777777" w:rsidR="00677C62" w:rsidRPr="00A8367D" w:rsidRDefault="00677C62" w:rsidP="00677C62">
      <w:pPr>
        <w:rPr>
          <w:rFonts w:ascii="Times New Roman" w:hAnsi="Times New Roman"/>
          <w:sz w:val="28"/>
          <w:szCs w:val="28"/>
        </w:rPr>
      </w:pP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t>от __________________№ _____</w:t>
      </w:r>
    </w:p>
    <w:p w14:paraId="1E3C5456" w14:textId="77777777" w:rsidR="00677C62" w:rsidRPr="00A8367D" w:rsidRDefault="00677C62" w:rsidP="00677C62">
      <w:pPr>
        <w:rPr>
          <w:rFonts w:ascii="Times New Roman" w:hAnsi="Times New Roman"/>
          <w:sz w:val="28"/>
          <w:szCs w:val="28"/>
        </w:rPr>
      </w:pPr>
    </w:p>
    <w:p w14:paraId="0B7C3146" w14:textId="77777777" w:rsidR="00677C62" w:rsidRPr="00A8367D" w:rsidRDefault="00677C62" w:rsidP="00677C62">
      <w:pPr>
        <w:rPr>
          <w:rFonts w:ascii="Times New Roman" w:hAnsi="Times New Roman"/>
          <w:sz w:val="28"/>
          <w:szCs w:val="28"/>
        </w:rPr>
      </w:pP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p>
    <w:p w14:paraId="367B0F97" w14:textId="77777777" w:rsidR="00677C62" w:rsidRPr="00A8367D" w:rsidRDefault="00677C62" w:rsidP="00677C62">
      <w:pPr>
        <w:autoSpaceDE w:val="0"/>
        <w:autoSpaceDN w:val="0"/>
        <w:adjustRightInd w:val="0"/>
        <w:jc w:val="center"/>
        <w:rPr>
          <w:rFonts w:ascii="Times New Roman" w:hAnsi="Times New Roman"/>
          <w:bCs/>
          <w:sz w:val="28"/>
          <w:szCs w:val="28"/>
        </w:rPr>
      </w:pPr>
      <w:r w:rsidRPr="00A8367D">
        <w:rPr>
          <w:rFonts w:ascii="Times New Roman" w:hAnsi="Times New Roman"/>
          <w:bCs/>
          <w:sz w:val="28"/>
          <w:szCs w:val="28"/>
        </w:rPr>
        <w:t>ПОЛОЖЕНИЕ</w:t>
      </w:r>
    </w:p>
    <w:p w14:paraId="2A11E06F" w14:textId="77777777" w:rsidR="00677C62" w:rsidRPr="00A8367D" w:rsidRDefault="00677C62" w:rsidP="00677C62">
      <w:pPr>
        <w:jc w:val="center"/>
        <w:rPr>
          <w:rFonts w:ascii="Times New Roman" w:eastAsia="Calibri" w:hAnsi="Times New Roman"/>
          <w:sz w:val="28"/>
          <w:szCs w:val="28"/>
        </w:rPr>
      </w:pPr>
      <w:r w:rsidRPr="00A8367D">
        <w:rPr>
          <w:rFonts w:ascii="Times New Roman" w:eastAsia="Calibri" w:hAnsi="Times New Roman"/>
          <w:sz w:val="28"/>
          <w:szCs w:val="28"/>
        </w:rPr>
        <w:t xml:space="preserve">о молодежном инициативном бюджетировании </w:t>
      </w:r>
    </w:p>
    <w:p w14:paraId="0ADBCE3B" w14:textId="77777777" w:rsidR="00677C62" w:rsidRPr="00A8367D" w:rsidRDefault="00677C62" w:rsidP="00677C62">
      <w:pPr>
        <w:jc w:val="center"/>
        <w:rPr>
          <w:rFonts w:ascii="Times New Roman" w:eastAsia="Calibri" w:hAnsi="Times New Roman"/>
          <w:sz w:val="28"/>
          <w:szCs w:val="28"/>
        </w:rPr>
      </w:pPr>
      <w:r w:rsidRPr="00A8367D">
        <w:rPr>
          <w:rFonts w:ascii="Times New Roman" w:eastAsia="Calibri" w:hAnsi="Times New Roman"/>
          <w:sz w:val="28"/>
          <w:szCs w:val="28"/>
        </w:rPr>
        <w:t>в муниципальном образовании город Новороссийск</w:t>
      </w:r>
    </w:p>
    <w:p w14:paraId="2D8360FC" w14:textId="77777777" w:rsidR="00677C62" w:rsidRPr="00A8367D" w:rsidRDefault="00677C62" w:rsidP="00677C62">
      <w:pPr>
        <w:ind w:firstLine="709"/>
        <w:rPr>
          <w:rFonts w:ascii="Times New Roman" w:eastAsia="Calibri" w:hAnsi="Times New Roman"/>
          <w:sz w:val="28"/>
          <w:szCs w:val="28"/>
        </w:rPr>
      </w:pPr>
    </w:p>
    <w:p w14:paraId="242C7C30" w14:textId="77777777" w:rsidR="00677C62" w:rsidRPr="00A8367D" w:rsidRDefault="00677C62" w:rsidP="00677C62">
      <w:pPr>
        <w:contextualSpacing/>
        <w:jc w:val="center"/>
        <w:rPr>
          <w:rFonts w:ascii="Times New Roman" w:eastAsia="Calibri" w:hAnsi="Times New Roman"/>
          <w:sz w:val="28"/>
          <w:szCs w:val="28"/>
        </w:rPr>
      </w:pPr>
      <w:r w:rsidRPr="00A8367D">
        <w:rPr>
          <w:rFonts w:ascii="Times New Roman" w:eastAsia="Calibri" w:hAnsi="Times New Roman"/>
          <w:sz w:val="28"/>
          <w:szCs w:val="28"/>
        </w:rPr>
        <w:t>1.Общие положения</w:t>
      </w:r>
    </w:p>
    <w:p w14:paraId="59A512B4" w14:textId="77777777" w:rsidR="00677C62" w:rsidRPr="00A8367D" w:rsidRDefault="00677C62" w:rsidP="00677C62">
      <w:pPr>
        <w:ind w:left="1069"/>
        <w:contextualSpacing/>
        <w:jc w:val="center"/>
        <w:rPr>
          <w:rFonts w:ascii="Times New Roman" w:eastAsia="Calibri" w:hAnsi="Times New Roman"/>
          <w:sz w:val="28"/>
          <w:szCs w:val="28"/>
        </w:rPr>
      </w:pPr>
    </w:p>
    <w:p w14:paraId="2CCB785B"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 xml:space="preserve">1.1.  Настоящее Положение о молодежном инициативном бюджетировании в муниципальном образовании город Новороссийск (далее по тексту </w:t>
      </w:r>
      <w:r w:rsidRPr="00A8367D">
        <w:rPr>
          <w:rFonts w:ascii="Times New Roman" w:hAnsi="Times New Roman"/>
          <w:sz w:val="28"/>
          <w:szCs w:val="28"/>
        </w:rPr>
        <w:t>–</w:t>
      </w:r>
      <w:r w:rsidRPr="00A8367D">
        <w:rPr>
          <w:rFonts w:ascii="Times New Roman" w:eastAsia="Calibri" w:hAnsi="Times New Roman"/>
          <w:sz w:val="28"/>
          <w:szCs w:val="28"/>
        </w:rPr>
        <w:t xml:space="preserve"> молодежное инициативное бюджетирование) разработано с целью вовлечения молодежи от 18 до 35 лет проживающей на территории муниципального образования город Новороссийск, путем проведения конкурсного отбора и реализации инициатив, предложенных молодежью.</w:t>
      </w:r>
    </w:p>
    <w:p w14:paraId="14D5034B"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1.1.1.  Право на получение денежных средств имеет муниципальное казенное учреждение муниципального образования город Новороссийск «Молодежный центр».</w:t>
      </w:r>
    </w:p>
    <w:p w14:paraId="4AEC0B9E"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 xml:space="preserve">1.2.  Целью проекта молодежного инициативного бюджетирования (далее по тексту – проект) является содействие формированию гражданской компетентности и активной жизненной позиции молодежи путем организации участия молодежи в определении приоритетов расходования средств местного бюджета, направленных на решение вопросов по направлениям, установленным настоящим Положением. </w:t>
      </w:r>
    </w:p>
    <w:p w14:paraId="5C868F27"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1.3.  Задачи молодежного инициативного бюджетирования:</w:t>
      </w:r>
    </w:p>
    <w:p w14:paraId="312EB472"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1.3.1. вовлечение молодежи в бюджетный процесс муниципального образования город Новороссийск;</w:t>
      </w:r>
    </w:p>
    <w:p w14:paraId="67CD34C1"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lastRenderedPageBreak/>
        <w:t>1.3.2. финансовая и организационная поддержка проектных предложений, выдвинутых и отобранных молодежью;</w:t>
      </w:r>
    </w:p>
    <w:p w14:paraId="466DCAEC"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1.3.3.</w:t>
      </w:r>
      <w:r w:rsidRPr="00A8367D">
        <w:rPr>
          <w:rFonts w:ascii="Times New Roman" w:eastAsia="Calibri" w:hAnsi="Times New Roman"/>
          <w:sz w:val="28"/>
          <w:szCs w:val="28"/>
        </w:rPr>
        <w:tab/>
        <w:t>стимулирование развития креативных способностей молодежи, приобретение навыков коммуникации, умения работать в команде;</w:t>
      </w:r>
    </w:p>
    <w:p w14:paraId="7D0E8E68"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1.3.4.</w:t>
      </w:r>
      <w:r w:rsidRPr="00A8367D">
        <w:rPr>
          <w:rFonts w:ascii="Times New Roman" w:eastAsia="Calibri" w:hAnsi="Times New Roman"/>
          <w:sz w:val="28"/>
          <w:szCs w:val="28"/>
        </w:rPr>
        <w:tab/>
        <w:t>повышение финансовой грамотности молодежи;</w:t>
      </w:r>
    </w:p>
    <w:p w14:paraId="327A2158"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1.3.5.</w:t>
      </w:r>
      <w:r w:rsidRPr="00A8367D">
        <w:rPr>
          <w:rFonts w:ascii="Times New Roman" w:eastAsia="Calibri" w:hAnsi="Times New Roman"/>
          <w:sz w:val="28"/>
          <w:szCs w:val="28"/>
        </w:rPr>
        <w:tab/>
        <w:t>повышение заинтересованности молодежи в решении вопросов местного значения, укрепление взаимного доверия молодежи и власти.</w:t>
      </w:r>
    </w:p>
    <w:p w14:paraId="125E06A9"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1.3.6. вовлечение молодежного сообщества в принятие бюджетных решений, позволяющих изменить к лучшему территорию и инфраструктуру муниципального образования город Новороссийск.</w:t>
      </w:r>
    </w:p>
    <w:p w14:paraId="3C324521" w14:textId="77777777" w:rsidR="00677C62" w:rsidRPr="00A8367D" w:rsidRDefault="00677C62" w:rsidP="00677C62">
      <w:pPr>
        <w:tabs>
          <w:tab w:val="left" w:pos="1276"/>
        </w:tabs>
        <w:ind w:firstLine="709"/>
        <w:rPr>
          <w:rFonts w:ascii="Times New Roman" w:eastAsia="Calibri" w:hAnsi="Times New Roman"/>
          <w:sz w:val="28"/>
          <w:szCs w:val="28"/>
        </w:rPr>
      </w:pPr>
      <w:r w:rsidRPr="00A8367D">
        <w:rPr>
          <w:rFonts w:ascii="Times New Roman" w:eastAsia="Calibri" w:hAnsi="Times New Roman"/>
          <w:sz w:val="28"/>
          <w:szCs w:val="28"/>
        </w:rPr>
        <w:t>1.4.</w:t>
      </w:r>
      <w:r w:rsidRPr="00A8367D">
        <w:rPr>
          <w:rFonts w:ascii="Times New Roman" w:eastAsia="Calibri" w:hAnsi="Times New Roman"/>
          <w:sz w:val="28"/>
          <w:szCs w:val="28"/>
        </w:rPr>
        <w:tab/>
        <w:t>Реализация проектных предложений может осуществляться по следующим направлениям:</w:t>
      </w:r>
    </w:p>
    <w:p w14:paraId="6F92E49E"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1.4.1. Создание арт-</w:t>
      </w:r>
      <w:r w:rsidRPr="00A8367D">
        <w:rPr>
          <w:rFonts w:ascii="Times New Roman" w:hAnsi="Times New Roman"/>
          <w:sz w:val="28"/>
          <w:szCs w:val="28"/>
          <w:shd w:val="clear" w:color="auto" w:fill="FFFFFF"/>
        </w:rPr>
        <w:t>объектов инфраструктуры,</w:t>
      </w:r>
      <w:r>
        <w:rPr>
          <w:rFonts w:ascii="Times New Roman" w:hAnsi="Times New Roman"/>
          <w:sz w:val="28"/>
          <w:szCs w:val="28"/>
          <w:shd w:val="clear" w:color="auto" w:fill="FFFFFF"/>
        </w:rPr>
        <w:t xml:space="preserve"> в том числе</w:t>
      </w:r>
      <w:r w:rsidRPr="00A8367D">
        <w:rPr>
          <w:rFonts w:ascii="Times New Roman" w:hAnsi="Times New Roman"/>
          <w:sz w:val="28"/>
          <w:szCs w:val="28"/>
          <w:shd w:val="clear" w:color="auto" w:fill="FFFFFF"/>
        </w:rPr>
        <w:t xml:space="preserve"> приобретение оборудования, материалов и техники</w:t>
      </w:r>
      <w:r w:rsidRPr="00A8367D">
        <w:rPr>
          <w:rFonts w:ascii="Times New Roman" w:eastAsia="Calibri" w:hAnsi="Times New Roman"/>
          <w:sz w:val="28"/>
          <w:szCs w:val="28"/>
        </w:rPr>
        <w:t>;</w:t>
      </w:r>
    </w:p>
    <w:p w14:paraId="7159753C" w14:textId="77777777" w:rsidR="00677C62" w:rsidRPr="00A8367D" w:rsidRDefault="00677C62" w:rsidP="00677C62">
      <w:pPr>
        <w:pStyle w:val="formattext"/>
        <w:shd w:val="clear" w:color="auto" w:fill="FFFFFF"/>
        <w:spacing w:before="0" w:beforeAutospacing="0" w:after="0" w:afterAutospacing="0"/>
        <w:ind w:firstLine="709"/>
        <w:jc w:val="both"/>
        <w:textAlignment w:val="baseline"/>
        <w:rPr>
          <w:sz w:val="28"/>
          <w:szCs w:val="28"/>
        </w:rPr>
      </w:pPr>
      <w:r w:rsidRPr="00A8367D">
        <w:rPr>
          <w:rFonts w:eastAsia="Calibri"/>
          <w:sz w:val="28"/>
          <w:szCs w:val="28"/>
        </w:rPr>
        <w:t>1.4.2. С</w:t>
      </w:r>
      <w:r w:rsidRPr="00A8367D">
        <w:rPr>
          <w:sz w:val="28"/>
          <w:szCs w:val="28"/>
        </w:rPr>
        <w:t>оздание условий для организации досуга, массового отдыха и проведения культурно-массовых мероприятий;</w:t>
      </w:r>
    </w:p>
    <w:p w14:paraId="0FF3781C" w14:textId="77777777" w:rsidR="00677C62" w:rsidRPr="00A8367D" w:rsidRDefault="00677C62" w:rsidP="00677C62">
      <w:pPr>
        <w:pStyle w:val="formattext"/>
        <w:shd w:val="clear" w:color="auto" w:fill="FFFFFF"/>
        <w:spacing w:before="0" w:beforeAutospacing="0" w:after="0" w:afterAutospacing="0"/>
        <w:ind w:firstLine="709"/>
        <w:jc w:val="both"/>
        <w:textAlignment w:val="baseline"/>
        <w:rPr>
          <w:sz w:val="28"/>
          <w:szCs w:val="28"/>
        </w:rPr>
      </w:pPr>
      <w:r w:rsidRPr="00A8367D">
        <w:rPr>
          <w:sz w:val="28"/>
          <w:szCs w:val="28"/>
        </w:rPr>
        <w:t>1.4.3. Сохранение, использование и популяризацию объектов культурного наследия (памятников истории и культуры);</w:t>
      </w:r>
    </w:p>
    <w:p w14:paraId="0A5380A6" w14:textId="77777777" w:rsidR="00677C62" w:rsidRPr="00A8367D" w:rsidRDefault="00677C62" w:rsidP="00677C62">
      <w:pPr>
        <w:pStyle w:val="formattext"/>
        <w:shd w:val="clear" w:color="auto" w:fill="FFFFFF"/>
        <w:spacing w:before="0" w:beforeAutospacing="0" w:after="0" w:afterAutospacing="0"/>
        <w:ind w:firstLine="709"/>
        <w:jc w:val="both"/>
        <w:textAlignment w:val="baseline"/>
        <w:rPr>
          <w:sz w:val="28"/>
          <w:szCs w:val="28"/>
        </w:rPr>
      </w:pPr>
      <w:r w:rsidRPr="00A8367D">
        <w:rPr>
          <w:sz w:val="28"/>
          <w:szCs w:val="28"/>
        </w:rPr>
        <w:t>1.4.4 Создание и развитие арт-кластеров;</w:t>
      </w:r>
    </w:p>
    <w:p w14:paraId="407B15CE" w14:textId="77777777" w:rsidR="00677C62" w:rsidRPr="00A8367D" w:rsidRDefault="00677C62" w:rsidP="00677C62">
      <w:pPr>
        <w:pStyle w:val="formattext"/>
        <w:shd w:val="clear" w:color="auto" w:fill="FFFFFF"/>
        <w:spacing w:before="0" w:beforeAutospacing="0" w:after="0" w:afterAutospacing="0"/>
        <w:ind w:firstLine="709"/>
        <w:jc w:val="both"/>
        <w:textAlignment w:val="baseline"/>
        <w:rPr>
          <w:sz w:val="28"/>
          <w:szCs w:val="28"/>
        </w:rPr>
      </w:pPr>
      <w:r w:rsidRPr="00A8367D">
        <w:rPr>
          <w:sz w:val="28"/>
          <w:szCs w:val="28"/>
        </w:rPr>
        <w:t>1.4.5.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14:paraId="4D004DD6" w14:textId="77777777" w:rsidR="00677C62" w:rsidRPr="00A8367D" w:rsidRDefault="00677C62" w:rsidP="00677C62">
      <w:pPr>
        <w:pStyle w:val="formattext"/>
        <w:shd w:val="clear" w:color="auto" w:fill="FFFFFF"/>
        <w:spacing w:before="0" w:beforeAutospacing="0" w:after="0" w:afterAutospacing="0"/>
        <w:ind w:firstLine="709"/>
        <w:jc w:val="both"/>
        <w:textAlignment w:val="baseline"/>
        <w:rPr>
          <w:sz w:val="28"/>
          <w:szCs w:val="28"/>
        </w:rPr>
      </w:pPr>
      <w:r w:rsidRPr="00A8367D">
        <w:rPr>
          <w:sz w:val="28"/>
          <w:szCs w:val="28"/>
        </w:rPr>
        <w:t>1.4.6. Обеспечение условий для развития физической культуры и массового спорта, организацию проведения официальных физкультурно-оздоровительных и спортивных мероприятий;</w:t>
      </w:r>
    </w:p>
    <w:p w14:paraId="1FB6E7F5" w14:textId="77777777" w:rsidR="00677C62" w:rsidRPr="00A8367D" w:rsidRDefault="00677C62" w:rsidP="00677C62">
      <w:pPr>
        <w:pStyle w:val="formattext"/>
        <w:shd w:val="clear" w:color="auto" w:fill="FFFFFF"/>
        <w:spacing w:before="0" w:beforeAutospacing="0" w:after="0" w:afterAutospacing="0"/>
        <w:ind w:firstLine="709"/>
        <w:jc w:val="both"/>
        <w:textAlignment w:val="baseline"/>
        <w:rPr>
          <w:rFonts w:ascii="Arial" w:hAnsi="Arial" w:cs="Arial"/>
        </w:rPr>
      </w:pPr>
      <w:r w:rsidRPr="00A8367D">
        <w:rPr>
          <w:sz w:val="28"/>
          <w:szCs w:val="28"/>
        </w:rPr>
        <w:t>1.4.7. Организация мероприятий по охране окружающей среды.</w:t>
      </w:r>
    </w:p>
    <w:p w14:paraId="46ED53FB" w14:textId="77777777" w:rsidR="00677C62" w:rsidRPr="00A8367D" w:rsidRDefault="00677C62" w:rsidP="00677C62">
      <w:pPr>
        <w:pStyle w:val="formattext"/>
        <w:shd w:val="clear" w:color="auto" w:fill="FFFFFF"/>
        <w:spacing w:before="0" w:beforeAutospacing="0" w:after="0" w:afterAutospacing="0"/>
        <w:ind w:firstLine="709"/>
        <w:jc w:val="both"/>
        <w:textAlignment w:val="baseline"/>
        <w:rPr>
          <w:rFonts w:eastAsia="Calibri"/>
          <w:sz w:val="28"/>
          <w:szCs w:val="28"/>
        </w:rPr>
      </w:pPr>
      <w:r w:rsidRPr="00A8367D">
        <w:rPr>
          <w:rFonts w:eastAsia="Calibri"/>
          <w:sz w:val="28"/>
          <w:szCs w:val="28"/>
        </w:rPr>
        <w:t>1.5.  Не допускается направление средств на содержание персонала муниципального казенного учреждения муниципального образования город Новороссийск «Молодежный центр», коммерческую деятельность и направлений, не установленных настоящим Положением.</w:t>
      </w:r>
    </w:p>
    <w:p w14:paraId="19BBA3F2"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1.6.  Срок реализации проектного предложения должен ограничиваться годом, в котором осуществляется предоставление средств местного бюджета.</w:t>
      </w:r>
    </w:p>
    <w:p w14:paraId="4E8D33A2" w14:textId="77777777" w:rsidR="00677C62" w:rsidRPr="00A8367D" w:rsidRDefault="00677C62" w:rsidP="00677C62">
      <w:pPr>
        <w:ind w:firstLine="709"/>
        <w:rPr>
          <w:rFonts w:ascii="Times New Roman" w:eastAsia="Calibri" w:hAnsi="Times New Roman"/>
          <w:sz w:val="28"/>
          <w:szCs w:val="28"/>
        </w:rPr>
      </w:pPr>
    </w:p>
    <w:p w14:paraId="1A02BAF3" w14:textId="77777777" w:rsidR="00677C62" w:rsidRPr="00A8367D" w:rsidRDefault="00677C62" w:rsidP="00677C62">
      <w:pPr>
        <w:jc w:val="center"/>
        <w:rPr>
          <w:rFonts w:ascii="Times New Roman" w:eastAsia="Calibri" w:hAnsi="Times New Roman"/>
          <w:sz w:val="28"/>
          <w:szCs w:val="28"/>
        </w:rPr>
      </w:pPr>
      <w:r w:rsidRPr="00A8367D">
        <w:rPr>
          <w:rFonts w:ascii="Times New Roman" w:eastAsia="Calibri" w:hAnsi="Times New Roman"/>
          <w:sz w:val="28"/>
          <w:szCs w:val="28"/>
        </w:rPr>
        <w:t>2. Организация подготовки и реализация молодежного инициативного бюджетирования в муниципальном образовании город Новороссийск</w:t>
      </w:r>
    </w:p>
    <w:p w14:paraId="75CAC1BC" w14:textId="77777777" w:rsidR="00677C62" w:rsidRPr="00A8367D" w:rsidRDefault="00677C62" w:rsidP="00677C62">
      <w:pPr>
        <w:jc w:val="center"/>
        <w:rPr>
          <w:rFonts w:ascii="Times New Roman" w:eastAsia="Calibri" w:hAnsi="Times New Roman"/>
          <w:sz w:val="28"/>
          <w:szCs w:val="28"/>
        </w:rPr>
      </w:pPr>
    </w:p>
    <w:p w14:paraId="7E7731BE" w14:textId="77777777" w:rsidR="00677C62" w:rsidRPr="00A8367D" w:rsidRDefault="00677C62" w:rsidP="00677C62">
      <w:pPr>
        <w:tabs>
          <w:tab w:val="left" w:pos="1276"/>
        </w:tabs>
        <w:ind w:firstLine="709"/>
        <w:rPr>
          <w:rFonts w:ascii="Times New Roman" w:eastAsia="Calibri" w:hAnsi="Times New Roman"/>
          <w:sz w:val="28"/>
          <w:szCs w:val="28"/>
        </w:rPr>
      </w:pPr>
      <w:r w:rsidRPr="00A8367D">
        <w:rPr>
          <w:rFonts w:ascii="Times New Roman" w:eastAsia="Calibri" w:hAnsi="Times New Roman"/>
          <w:sz w:val="28"/>
          <w:szCs w:val="28"/>
        </w:rPr>
        <w:lastRenderedPageBreak/>
        <w:t>2.1.</w:t>
      </w:r>
      <w:r w:rsidRPr="00A8367D">
        <w:rPr>
          <w:rFonts w:ascii="Times New Roman" w:eastAsia="Calibri" w:hAnsi="Times New Roman"/>
          <w:sz w:val="28"/>
          <w:szCs w:val="28"/>
        </w:rPr>
        <w:tab/>
        <w:t>Отдел по делам молодежи муниципального образования город Новороссийск (далее по тексту – Организатор) в рамках подготовки и реализации проекта на основании Приказа Отдела по делам молодежи:</w:t>
      </w:r>
    </w:p>
    <w:p w14:paraId="3DBC4E52"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2.1.1. устанавливает размер финансирования проектов, реализуемых в текущем финансовом году в пределах, предусмотренных местным бюджетом лимитов бюджетных обязательств;</w:t>
      </w:r>
    </w:p>
    <w:p w14:paraId="7C1562D9"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2.1.2. организует участие молодежи в мероприятиях Проекта;</w:t>
      </w:r>
    </w:p>
    <w:p w14:paraId="5B7E0E79"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2.1.3. устанавливает и обеспечивает Порядок проведения процедур, необходимых для отбора проектных предложений;</w:t>
      </w:r>
    </w:p>
    <w:p w14:paraId="0DFE2AAD"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2.1.4. обеспечивает распространение информационных материалов о проекте;</w:t>
      </w:r>
    </w:p>
    <w:p w14:paraId="6AB7E5D8"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2.1.5. осуществляет учет и хранение документов, поступающих в ходе подготовки и реализации проекта;</w:t>
      </w:r>
    </w:p>
    <w:p w14:paraId="2BF975BF"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2.1.6. осуществляет мониторинг реализации Проекта, информирует участников и общественность о ходе реализации проектных предложений;</w:t>
      </w:r>
    </w:p>
    <w:p w14:paraId="1C26F7E8"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2.1.7. формирует и опубликовывает извещение о конкурсном отборе;</w:t>
      </w:r>
    </w:p>
    <w:p w14:paraId="1E0138C1"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2.1.8. создает комиссию и утверждает положение о работе комиссии по отбору проектных предложений молодежного инициативного бюджетирования на территории муниципального образования город Новороссийск.</w:t>
      </w:r>
    </w:p>
    <w:p w14:paraId="2FEB03CE" w14:textId="77777777" w:rsidR="00677C62" w:rsidRPr="00A8367D" w:rsidRDefault="00677C62" w:rsidP="00677C62">
      <w:pPr>
        <w:tabs>
          <w:tab w:val="left" w:pos="1276"/>
        </w:tabs>
        <w:ind w:firstLine="709"/>
        <w:rPr>
          <w:rFonts w:ascii="Times New Roman" w:eastAsia="Calibri" w:hAnsi="Times New Roman"/>
          <w:sz w:val="28"/>
          <w:szCs w:val="28"/>
        </w:rPr>
      </w:pPr>
      <w:r w:rsidRPr="00A8367D">
        <w:rPr>
          <w:rFonts w:ascii="Times New Roman" w:eastAsia="Calibri" w:hAnsi="Times New Roman"/>
          <w:sz w:val="28"/>
          <w:szCs w:val="28"/>
        </w:rPr>
        <w:t>2.2.</w:t>
      </w:r>
      <w:r w:rsidRPr="00A8367D">
        <w:rPr>
          <w:rFonts w:ascii="Times New Roman" w:eastAsia="Calibri" w:hAnsi="Times New Roman"/>
          <w:sz w:val="28"/>
          <w:szCs w:val="28"/>
        </w:rPr>
        <w:tab/>
        <w:t>Организатор в рамках подготовки и реализации Проекта:</w:t>
      </w:r>
    </w:p>
    <w:p w14:paraId="65FDB872"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2.2.1. обеспечивает необходимую методическую и техническую поддержку участникам в ходе реализации Проекта;</w:t>
      </w:r>
    </w:p>
    <w:p w14:paraId="5199D99C"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 xml:space="preserve">2.2.2. обеспечивает финансирование отобранных для реализации проектов предложений в пределах средств местного бюджета, предусмотренных на реализацию проектов молодежного инициативного бюджетирования. </w:t>
      </w:r>
    </w:p>
    <w:p w14:paraId="163E1A9A"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2.3.  Извещение о проведении Конкурсного отбора должно содержать следующую информацию:</w:t>
      </w:r>
    </w:p>
    <w:p w14:paraId="678F531F"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2.3.1. наименование и адрес Организатора;</w:t>
      </w:r>
    </w:p>
    <w:p w14:paraId="0074A98D"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lastRenderedPageBreak/>
        <w:t>2.3.2. перечень вопросов, согласно пункту 1.4. настоящего Положения, на реализацию которых могут быть направлены Проекты;</w:t>
      </w:r>
    </w:p>
    <w:p w14:paraId="16993F2C"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2.3.3. адрес, дату, время начала и окончания приема заявок на участие в Конкурсном отборе;</w:t>
      </w:r>
    </w:p>
    <w:p w14:paraId="10193043"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2.3.4. состав документации, представляемой на Конкурсный отбор, и требования к ее оформлению;</w:t>
      </w:r>
    </w:p>
    <w:p w14:paraId="315D3EF0"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 xml:space="preserve">2.3.5. адрес, дату и время проведения заседания Конкурсных комиссий по Конкурсному отбору Проектов; </w:t>
      </w:r>
    </w:p>
    <w:p w14:paraId="61444F0C"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2.3.6. предельный размер денежных средств, предусмотренный для реализации проектов молодежного инициативного бюджетирования;</w:t>
      </w:r>
    </w:p>
    <w:p w14:paraId="149956FE"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2.3.7. контактные данные.</w:t>
      </w:r>
    </w:p>
    <w:p w14:paraId="59AAFEFA"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2.4.  Реализация Проекта осуществляется по следующим этапам:</w:t>
      </w:r>
    </w:p>
    <w:p w14:paraId="10049936"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2.4.1. информационная кампания (проводится руководителем муниципального казенного учреждения муниципального образования город Новороссийск «Молодежный центр» с учетом сроков и условий, указанным в извещении Организатора);</w:t>
      </w:r>
    </w:p>
    <w:p w14:paraId="1B765EAC"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2.4.2. В установленные извещением сроки молодежная группа  предоставляет Организатору заявку на участие в конкурсе по форме, согласно приложению № 1 к настоящему Положению (далее – Заявка).</w:t>
      </w:r>
    </w:p>
    <w:p w14:paraId="271AACDA" w14:textId="77777777" w:rsidR="00677C62" w:rsidRPr="00A8367D" w:rsidRDefault="00677C62" w:rsidP="00677C62">
      <w:pPr>
        <w:tabs>
          <w:tab w:val="left" w:pos="1276"/>
        </w:tabs>
        <w:ind w:firstLine="709"/>
        <w:rPr>
          <w:rFonts w:ascii="Times New Roman" w:eastAsia="Calibri" w:hAnsi="Times New Roman"/>
          <w:sz w:val="28"/>
          <w:szCs w:val="28"/>
        </w:rPr>
      </w:pPr>
      <w:r w:rsidRPr="00A8367D">
        <w:rPr>
          <w:rFonts w:ascii="Times New Roman" w:eastAsia="Calibri" w:hAnsi="Times New Roman"/>
          <w:sz w:val="28"/>
          <w:szCs w:val="28"/>
        </w:rPr>
        <w:t>2.6.</w:t>
      </w:r>
      <w:r w:rsidRPr="00A8367D">
        <w:rPr>
          <w:rFonts w:ascii="Times New Roman" w:eastAsia="Calibri" w:hAnsi="Times New Roman"/>
          <w:sz w:val="28"/>
          <w:szCs w:val="28"/>
        </w:rPr>
        <w:tab/>
        <w:t>Вместе с Заявкой предоставляются следующие материалы:</w:t>
      </w:r>
    </w:p>
    <w:p w14:paraId="4565DBCC"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2.6.1.</w:t>
      </w:r>
      <w:r w:rsidRPr="00A8367D">
        <w:rPr>
          <w:rFonts w:ascii="Times New Roman" w:eastAsia="Calibri" w:hAnsi="Times New Roman"/>
          <w:sz w:val="28"/>
          <w:szCs w:val="28"/>
        </w:rPr>
        <w:tab/>
        <w:t>проектное предложение, оформленное в виде текстового материала объемом не более 10 страниц формата А4;</w:t>
      </w:r>
    </w:p>
    <w:p w14:paraId="6FADE837"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2.6.2.</w:t>
      </w:r>
      <w:r w:rsidRPr="00A8367D">
        <w:rPr>
          <w:rFonts w:ascii="Times New Roman" w:eastAsia="Calibri" w:hAnsi="Times New Roman"/>
          <w:sz w:val="28"/>
          <w:szCs w:val="28"/>
        </w:rPr>
        <w:tab/>
        <w:t>предварительная смета расходов на реализацию проектного предложения.</w:t>
      </w:r>
    </w:p>
    <w:p w14:paraId="7DB26E47" w14:textId="77777777" w:rsidR="00677C62" w:rsidRPr="00A8367D" w:rsidRDefault="00677C62" w:rsidP="00677C62">
      <w:pPr>
        <w:tabs>
          <w:tab w:val="left" w:pos="1276"/>
        </w:tabs>
        <w:ind w:firstLine="709"/>
        <w:rPr>
          <w:rFonts w:ascii="Times New Roman" w:eastAsia="Calibri" w:hAnsi="Times New Roman"/>
          <w:sz w:val="28"/>
          <w:szCs w:val="28"/>
        </w:rPr>
      </w:pPr>
      <w:r w:rsidRPr="00A8367D">
        <w:rPr>
          <w:rFonts w:ascii="Times New Roman" w:eastAsia="Calibri" w:hAnsi="Times New Roman"/>
          <w:sz w:val="28"/>
          <w:szCs w:val="28"/>
        </w:rPr>
        <w:t>2.7.</w:t>
      </w:r>
      <w:r w:rsidRPr="00A8367D">
        <w:rPr>
          <w:rFonts w:ascii="Times New Roman" w:eastAsia="Calibri" w:hAnsi="Times New Roman"/>
          <w:sz w:val="28"/>
          <w:szCs w:val="28"/>
        </w:rPr>
        <w:tab/>
        <w:t>Представленные Заявки и материалы по проектным предложениям</w:t>
      </w:r>
    </w:p>
    <w:p w14:paraId="413D9400"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проверяются комиссией, созданной Отделом по делам молодежи для предварительного отбора проектных предложений (далее – комиссия Организатора).</w:t>
      </w:r>
    </w:p>
    <w:p w14:paraId="7263A7BA" w14:textId="77777777" w:rsidR="00677C62" w:rsidRPr="0031755B"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2.7.1.</w:t>
      </w:r>
      <w:r w:rsidRPr="00A8367D">
        <w:rPr>
          <w:rFonts w:ascii="Times New Roman" w:eastAsia="Calibri" w:hAnsi="Times New Roman"/>
          <w:sz w:val="28"/>
          <w:szCs w:val="28"/>
        </w:rPr>
        <w:tab/>
        <w:t xml:space="preserve">Комиссия Организатора проверяет проектные предложения согласно критериям установленным пунктом 2.8. настоящего Положения в </w:t>
      </w:r>
      <w:r w:rsidRPr="00A8367D">
        <w:rPr>
          <w:rFonts w:ascii="Times New Roman" w:eastAsia="Calibri" w:hAnsi="Times New Roman"/>
          <w:sz w:val="28"/>
          <w:szCs w:val="28"/>
        </w:rPr>
        <w:lastRenderedPageBreak/>
        <w:t>течение 5 рабочих дней, с даты окончания приема заявок установленного извещением.</w:t>
      </w:r>
    </w:p>
    <w:p w14:paraId="742681B4"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2.7.2.</w:t>
      </w:r>
      <w:r w:rsidRPr="00A8367D">
        <w:rPr>
          <w:rFonts w:ascii="Times New Roman" w:eastAsia="Calibri" w:hAnsi="Times New Roman"/>
          <w:sz w:val="28"/>
          <w:szCs w:val="28"/>
        </w:rPr>
        <w:tab/>
        <w:t>Для технического анализа проектных предложений, с целью определения их возможной реализации, комиссия при Отделе по делам молодежи имеет право привлекать на безвозмездной основе специалистов отраслевых (функциональных) органов администрации муниципального образования город Новороссийск.</w:t>
      </w:r>
    </w:p>
    <w:p w14:paraId="044ACF67" w14:textId="77777777" w:rsidR="00677C62" w:rsidRPr="00A8367D" w:rsidRDefault="00677C62" w:rsidP="00677C62">
      <w:pPr>
        <w:tabs>
          <w:tab w:val="left" w:pos="1276"/>
        </w:tabs>
        <w:ind w:firstLine="709"/>
        <w:rPr>
          <w:rFonts w:ascii="Times New Roman" w:eastAsia="Calibri" w:hAnsi="Times New Roman"/>
          <w:sz w:val="28"/>
          <w:szCs w:val="28"/>
        </w:rPr>
      </w:pPr>
      <w:r w:rsidRPr="00A8367D">
        <w:rPr>
          <w:rFonts w:ascii="Times New Roman" w:eastAsia="Calibri" w:hAnsi="Times New Roman"/>
          <w:sz w:val="28"/>
          <w:szCs w:val="28"/>
        </w:rPr>
        <w:t>2.8.</w:t>
      </w:r>
      <w:r w:rsidRPr="00A8367D">
        <w:rPr>
          <w:rFonts w:ascii="Times New Roman" w:eastAsia="Calibri" w:hAnsi="Times New Roman"/>
          <w:sz w:val="28"/>
          <w:szCs w:val="28"/>
        </w:rPr>
        <w:tab/>
        <w:t>Оценка проектного предложения состоит из количества набранных баллов по следующим критериям:</w:t>
      </w:r>
    </w:p>
    <w:p w14:paraId="45036361"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2.8.1. креативная составляющая (оригинальность, новизна) – оценивает от 1 до 5 баллов;</w:t>
      </w:r>
    </w:p>
    <w:p w14:paraId="2E086C96"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2.8.2. актуальность проектного предложения оценивается от 1 до 5 баллов;</w:t>
      </w:r>
    </w:p>
    <w:p w14:paraId="143A82FF"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2.8.3. проработанность (наличие эскизов, обоснование социальных эффектов от реализации) - оценивается от 1 до 5 баллов;</w:t>
      </w:r>
    </w:p>
    <w:p w14:paraId="23C03593"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2.8.4. качество презентации (наличие презентационных материалов) оценивается от 1 до 5 баллов.</w:t>
      </w:r>
    </w:p>
    <w:p w14:paraId="1FD40014" w14:textId="77777777" w:rsidR="00677C62" w:rsidRPr="002D7DBC" w:rsidRDefault="00677C62" w:rsidP="00677C62">
      <w:pPr>
        <w:autoSpaceDE w:val="0"/>
        <w:autoSpaceDN w:val="0"/>
        <w:adjustRightInd w:val="0"/>
        <w:ind w:firstLine="709"/>
        <w:rPr>
          <w:rFonts w:ascii="Times New Roman" w:eastAsia="Calibri" w:hAnsi="Times New Roman"/>
          <w:sz w:val="28"/>
          <w:szCs w:val="28"/>
        </w:rPr>
      </w:pPr>
      <w:r w:rsidRPr="002D7DBC">
        <w:rPr>
          <w:rFonts w:ascii="Times New Roman" w:eastAsia="Calibri" w:hAnsi="Times New Roman"/>
          <w:sz w:val="28"/>
          <w:szCs w:val="28"/>
        </w:rPr>
        <w:t>2.</w:t>
      </w:r>
      <w:r w:rsidRPr="00A8367D">
        <w:rPr>
          <w:rFonts w:ascii="Times New Roman" w:eastAsia="Calibri" w:hAnsi="Times New Roman"/>
          <w:sz w:val="28"/>
          <w:szCs w:val="28"/>
        </w:rPr>
        <w:t>9</w:t>
      </w:r>
      <w:r w:rsidRPr="002D7DBC">
        <w:rPr>
          <w:rFonts w:ascii="Times New Roman" w:eastAsia="Calibri" w:hAnsi="Times New Roman"/>
          <w:sz w:val="28"/>
          <w:szCs w:val="28"/>
        </w:rPr>
        <w:t>. По результатам анализа проектных предложений комиссией Организатора формируется заключение о допуске либо об исключении из итогового отбора.</w:t>
      </w:r>
    </w:p>
    <w:p w14:paraId="2313B12C" w14:textId="77777777" w:rsidR="00677C62" w:rsidRPr="002D7DBC" w:rsidRDefault="00677C62" w:rsidP="00677C62">
      <w:pPr>
        <w:autoSpaceDE w:val="0"/>
        <w:autoSpaceDN w:val="0"/>
        <w:adjustRightInd w:val="0"/>
        <w:ind w:firstLine="709"/>
        <w:rPr>
          <w:rFonts w:ascii="Times New Roman" w:eastAsia="Calibri" w:hAnsi="Times New Roman"/>
          <w:sz w:val="28"/>
          <w:szCs w:val="28"/>
        </w:rPr>
      </w:pPr>
      <w:r w:rsidRPr="002D7DBC">
        <w:rPr>
          <w:rFonts w:ascii="Times New Roman" w:eastAsia="Calibri" w:hAnsi="Times New Roman"/>
          <w:sz w:val="28"/>
          <w:szCs w:val="28"/>
        </w:rPr>
        <w:t>2.</w:t>
      </w:r>
      <w:r w:rsidRPr="00A8367D">
        <w:rPr>
          <w:rFonts w:ascii="Times New Roman" w:eastAsia="Calibri" w:hAnsi="Times New Roman"/>
          <w:sz w:val="28"/>
          <w:szCs w:val="28"/>
        </w:rPr>
        <w:t>9</w:t>
      </w:r>
      <w:r w:rsidRPr="002D7DBC">
        <w:rPr>
          <w:rFonts w:ascii="Times New Roman" w:eastAsia="Calibri" w:hAnsi="Times New Roman"/>
          <w:sz w:val="28"/>
          <w:szCs w:val="28"/>
        </w:rPr>
        <w:t xml:space="preserve">.1. В случае, если проектное предложение получило отрицательное заключение, либо представленное проектное предложение нарушает действующее законодательство Российской Федерации комиссия </w:t>
      </w:r>
      <w:r w:rsidRPr="00A8367D">
        <w:rPr>
          <w:rFonts w:ascii="Times New Roman" w:eastAsia="Calibri" w:hAnsi="Times New Roman"/>
          <w:sz w:val="28"/>
          <w:szCs w:val="28"/>
        </w:rPr>
        <w:t>Организатора</w:t>
      </w:r>
      <w:r w:rsidRPr="002D7DBC">
        <w:rPr>
          <w:rFonts w:ascii="Times New Roman" w:eastAsia="Calibri" w:hAnsi="Times New Roman"/>
          <w:sz w:val="28"/>
          <w:szCs w:val="28"/>
        </w:rPr>
        <w:t xml:space="preserve"> информирует об этом</w:t>
      </w:r>
      <w:r w:rsidRPr="00A8367D">
        <w:rPr>
          <w:rFonts w:ascii="Times New Roman" w:eastAsia="Calibri" w:hAnsi="Times New Roman"/>
          <w:sz w:val="28"/>
          <w:szCs w:val="28"/>
        </w:rPr>
        <w:t xml:space="preserve"> представителя молодежной группы</w:t>
      </w:r>
      <w:r w:rsidRPr="002D7DBC">
        <w:rPr>
          <w:rFonts w:ascii="Times New Roman" w:eastAsia="Calibri" w:hAnsi="Times New Roman"/>
          <w:sz w:val="28"/>
          <w:szCs w:val="28"/>
        </w:rPr>
        <w:t xml:space="preserve"> общеобразовательную организацию и исключает данный проект от итогового голосования.</w:t>
      </w:r>
    </w:p>
    <w:p w14:paraId="45809769"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2.9.2.  От одной молодежной группы допускается не более двух заявок на реализацию проекта молодежного инициативного бюджетирования.</w:t>
      </w:r>
    </w:p>
    <w:p w14:paraId="713D7A59" w14:textId="77777777" w:rsidR="00677C62" w:rsidRPr="006A76F1" w:rsidRDefault="00677C62" w:rsidP="00677C62">
      <w:pPr>
        <w:autoSpaceDE w:val="0"/>
        <w:autoSpaceDN w:val="0"/>
        <w:adjustRightInd w:val="0"/>
        <w:ind w:firstLine="709"/>
        <w:rPr>
          <w:rFonts w:ascii="Times New Roman" w:eastAsia="Calibri" w:hAnsi="Times New Roman"/>
          <w:sz w:val="28"/>
          <w:szCs w:val="28"/>
        </w:rPr>
      </w:pPr>
      <w:r w:rsidRPr="00A8367D">
        <w:rPr>
          <w:rFonts w:ascii="Times New Roman" w:eastAsia="Calibri" w:hAnsi="Times New Roman"/>
          <w:sz w:val="28"/>
          <w:szCs w:val="28"/>
        </w:rPr>
        <w:t>2.10</w:t>
      </w:r>
      <w:r w:rsidRPr="006A76F1">
        <w:rPr>
          <w:rFonts w:ascii="Times New Roman" w:eastAsia="Calibri" w:hAnsi="Times New Roman"/>
          <w:sz w:val="28"/>
          <w:szCs w:val="28"/>
        </w:rPr>
        <w:t xml:space="preserve">. Заявки и материалы по проектным предложениям, получившим положительное заключение, представляются комиссией </w:t>
      </w:r>
      <w:r w:rsidRPr="00A8367D">
        <w:rPr>
          <w:rFonts w:ascii="Times New Roman" w:eastAsia="Calibri" w:hAnsi="Times New Roman"/>
          <w:sz w:val="28"/>
          <w:szCs w:val="28"/>
        </w:rPr>
        <w:t>Организатора</w:t>
      </w:r>
      <w:r w:rsidRPr="006A76F1">
        <w:rPr>
          <w:rFonts w:ascii="Times New Roman" w:eastAsia="Calibri" w:hAnsi="Times New Roman"/>
          <w:sz w:val="28"/>
          <w:szCs w:val="28"/>
        </w:rPr>
        <w:t xml:space="preserve"> на рассмотрение жителей муниципального образования город Новороссийск на сайте администрации муниципального образования город Новороссийск во вкладке «Инициативное бюджетирование» путем проведения голосования. </w:t>
      </w:r>
      <w:r w:rsidRPr="006A76F1">
        <w:rPr>
          <w:rFonts w:ascii="Times New Roman" w:eastAsia="Calibri" w:hAnsi="Times New Roman"/>
          <w:sz w:val="28"/>
          <w:szCs w:val="28"/>
        </w:rPr>
        <w:lastRenderedPageBreak/>
        <w:t xml:space="preserve">Срок проведения голосования должен составлять не менее 10 (десять) рабочих дней. </w:t>
      </w:r>
    </w:p>
    <w:p w14:paraId="5E8B950D" w14:textId="77777777" w:rsidR="00677C62" w:rsidRPr="006A76F1" w:rsidRDefault="00677C62" w:rsidP="00677C62">
      <w:pPr>
        <w:autoSpaceDE w:val="0"/>
        <w:autoSpaceDN w:val="0"/>
        <w:adjustRightInd w:val="0"/>
        <w:ind w:firstLine="709"/>
        <w:rPr>
          <w:rFonts w:ascii="Times New Roman" w:eastAsia="Calibri" w:hAnsi="Times New Roman"/>
          <w:sz w:val="28"/>
          <w:szCs w:val="28"/>
        </w:rPr>
      </w:pPr>
      <w:r w:rsidRPr="006A76F1">
        <w:rPr>
          <w:rFonts w:ascii="Times New Roman" w:eastAsia="Calibri" w:hAnsi="Times New Roman"/>
          <w:sz w:val="28"/>
          <w:szCs w:val="28"/>
        </w:rPr>
        <w:t>2.</w:t>
      </w:r>
      <w:r w:rsidRPr="00A8367D">
        <w:rPr>
          <w:rFonts w:ascii="Times New Roman" w:eastAsia="Calibri" w:hAnsi="Times New Roman"/>
          <w:sz w:val="28"/>
          <w:szCs w:val="28"/>
        </w:rPr>
        <w:t>11</w:t>
      </w:r>
      <w:r w:rsidRPr="006A76F1">
        <w:rPr>
          <w:rFonts w:ascii="Times New Roman" w:eastAsia="Calibri" w:hAnsi="Times New Roman"/>
          <w:sz w:val="28"/>
          <w:szCs w:val="28"/>
        </w:rPr>
        <w:t xml:space="preserve">. В течение 10 (десяти) рабочих дней после окончания открытого голосования комиссия Организатора назначает заседание комиссии, на которой определяет победителей проектов </w:t>
      </w:r>
      <w:r w:rsidRPr="00A8367D">
        <w:rPr>
          <w:rFonts w:ascii="Times New Roman" w:eastAsia="Calibri" w:hAnsi="Times New Roman"/>
          <w:sz w:val="28"/>
          <w:szCs w:val="28"/>
        </w:rPr>
        <w:t>молодежного</w:t>
      </w:r>
      <w:r w:rsidRPr="006A76F1">
        <w:rPr>
          <w:rFonts w:ascii="Times New Roman" w:eastAsia="Calibri" w:hAnsi="Times New Roman"/>
          <w:sz w:val="28"/>
          <w:szCs w:val="28"/>
        </w:rPr>
        <w:t xml:space="preserve"> инициативного бюджетирования с учетом голосования жителей и публикует результаты в течение 3 (трех) рабочих дней с момента подписания итогового протокола на сайте администрации муниципального образования город Новороссийск во вкладке «Инициативное бюджетирование».</w:t>
      </w:r>
    </w:p>
    <w:p w14:paraId="2BE20324" w14:textId="77777777" w:rsidR="00677C62" w:rsidRPr="006A76F1" w:rsidRDefault="00677C62" w:rsidP="00677C62">
      <w:pPr>
        <w:autoSpaceDE w:val="0"/>
        <w:autoSpaceDN w:val="0"/>
        <w:adjustRightInd w:val="0"/>
        <w:ind w:firstLine="709"/>
        <w:rPr>
          <w:rFonts w:ascii="Times New Roman" w:eastAsia="Calibri" w:hAnsi="Times New Roman"/>
          <w:sz w:val="28"/>
          <w:szCs w:val="28"/>
        </w:rPr>
      </w:pPr>
      <w:r w:rsidRPr="006A76F1">
        <w:rPr>
          <w:rFonts w:ascii="Times New Roman" w:eastAsia="Calibri" w:hAnsi="Times New Roman"/>
          <w:sz w:val="28"/>
          <w:szCs w:val="28"/>
        </w:rPr>
        <w:t>2.1</w:t>
      </w:r>
      <w:r w:rsidRPr="00A8367D">
        <w:rPr>
          <w:rFonts w:ascii="Times New Roman" w:eastAsia="Calibri" w:hAnsi="Times New Roman"/>
          <w:sz w:val="28"/>
          <w:szCs w:val="28"/>
        </w:rPr>
        <w:t>2</w:t>
      </w:r>
      <w:r w:rsidRPr="006A76F1">
        <w:rPr>
          <w:rFonts w:ascii="Times New Roman" w:eastAsia="Calibri" w:hAnsi="Times New Roman"/>
          <w:sz w:val="28"/>
          <w:szCs w:val="28"/>
        </w:rPr>
        <w:t>. В случае если по итогам голосования два и более проектов</w:t>
      </w:r>
      <w:r w:rsidRPr="00A8367D">
        <w:rPr>
          <w:rFonts w:ascii="Times New Roman" w:eastAsia="Calibri" w:hAnsi="Times New Roman"/>
          <w:sz w:val="28"/>
          <w:szCs w:val="28"/>
        </w:rPr>
        <w:t xml:space="preserve">, которые набирают наибольшее </w:t>
      </w:r>
      <w:r w:rsidRPr="006A76F1">
        <w:rPr>
          <w:rFonts w:ascii="Times New Roman" w:eastAsia="Calibri" w:hAnsi="Times New Roman"/>
          <w:sz w:val="28"/>
          <w:szCs w:val="28"/>
        </w:rPr>
        <w:t>одинаковое число голосов, то голосование продлевается на 3 (три) рабочих дня до определения победителя.</w:t>
      </w:r>
    </w:p>
    <w:p w14:paraId="189F59BE" w14:textId="77777777" w:rsidR="00677C62" w:rsidRPr="006A76F1" w:rsidRDefault="00677C62" w:rsidP="00677C62">
      <w:pPr>
        <w:autoSpaceDE w:val="0"/>
        <w:autoSpaceDN w:val="0"/>
        <w:adjustRightInd w:val="0"/>
        <w:ind w:firstLine="709"/>
        <w:rPr>
          <w:rFonts w:ascii="Times New Roman" w:eastAsia="Calibri" w:hAnsi="Times New Roman"/>
          <w:sz w:val="28"/>
          <w:szCs w:val="28"/>
        </w:rPr>
      </w:pPr>
      <w:r w:rsidRPr="006A76F1">
        <w:rPr>
          <w:rFonts w:ascii="Times New Roman" w:eastAsia="Calibri" w:hAnsi="Times New Roman"/>
          <w:sz w:val="28"/>
          <w:szCs w:val="28"/>
        </w:rPr>
        <w:t>2.1</w:t>
      </w:r>
      <w:r w:rsidRPr="00A8367D">
        <w:rPr>
          <w:rFonts w:ascii="Times New Roman" w:eastAsia="Calibri" w:hAnsi="Times New Roman"/>
          <w:sz w:val="28"/>
          <w:szCs w:val="28"/>
        </w:rPr>
        <w:t>3</w:t>
      </w:r>
      <w:r w:rsidRPr="006A76F1">
        <w:rPr>
          <w:rFonts w:ascii="Times New Roman" w:eastAsia="Calibri" w:hAnsi="Times New Roman"/>
          <w:sz w:val="28"/>
          <w:szCs w:val="28"/>
        </w:rPr>
        <w:t xml:space="preserve">. </w:t>
      </w:r>
      <w:r w:rsidRPr="00A8367D">
        <w:rPr>
          <w:rFonts w:ascii="Times New Roman" w:eastAsia="Calibri" w:hAnsi="Times New Roman"/>
          <w:sz w:val="28"/>
          <w:szCs w:val="28"/>
        </w:rPr>
        <w:t>Отдел по делам молодежи</w:t>
      </w:r>
      <w:r w:rsidRPr="006A76F1">
        <w:rPr>
          <w:rFonts w:ascii="Times New Roman" w:eastAsia="Calibri" w:hAnsi="Times New Roman"/>
          <w:sz w:val="28"/>
          <w:szCs w:val="28"/>
        </w:rPr>
        <w:t xml:space="preserve"> при соответствующем решении комиссии Организатора, в случае наличия денежных средств, предусмотренных для реализации проектов </w:t>
      </w:r>
      <w:r w:rsidRPr="00A8367D">
        <w:rPr>
          <w:rFonts w:ascii="Times New Roman" w:eastAsia="Calibri" w:hAnsi="Times New Roman"/>
          <w:sz w:val="28"/>
          <w:szCs w:val="28"/>
        </w:rPr>
        <w:t>молодежного</w:t>
      </w:r>
      <w:r w:rsidRPr="006A76F1">
        <w:rPr>
          <w:rFonts w:ascii="Times New Roman" w:eastAsia="Calibri" w:hAnsi="Times New Roman"/>
          <w:sz w:val="28"/>
          <w:szCs w:val="28"/>
        </w:rPr>
        <w:t xml:space="preserve"> инициативного бюджетирования вправе финансировать проекты </w:t>
      </w:r>
      <w:r w:rsidRPr="00A8367D">
        <w:rPr>
          <w:rFonts w:ascii="Times New Roman" w:eastAsia="Calibri" w:hAnsi="Times New Roman"/>
          <w:sz w:val="28"/>
          <w:szCs w:val="28"/>
        </w:rPr>
        <w:t>молодежного</w:t>
      </w:r>
      <w:r w:rsidRPr="006A76F1">
        <w:rPr>
          <w:rFonts w:ascii="Times New Roman" w:eastAsia="Calibri" w:hAnsi="Times New Roman"/>
          <w:sz w:val="28"/>
          <w:szCs w:val="28"/>
        </w:rPr>
        <w:t xml:space="preserve"> инициативного бюджетирования, не занявшие первое место.</w:t>
      </w:r>
    </w:p>
    <w:p w14:paraId="34428373" w14:textId="77777777" w:rsidR="00677C62" w:rsidRPr="00A8367D" w:rsidRDefault="00677C62" w:rsidP="00677C62">
      <w:pPr>
        <w:autoSpaceDE w:val="0"/>
        <w:autoSpaceDN w:val="0"/>
        <w:adjustRightInd w:val="0"/>
        <w:ind w:firstLine="709"/>
        <w:rPr>
          <w:rFonts w:ascii="Times New Roman" w:eastAsia="Calibri" w:hAnsi="Times New Roman"/>
          <w:sz w:val="28"/>
          <w:szCs w:val="28"/>
        </w:rPr>
      </w:pPr>
      <w:r w:rsidRPr="006A76F1">
        <w:rPr>
          <w:rFonts w:ascii="Times New Roman" w:eastAsia="Calibri" w:hAnsi="Times New Roman"/>
          <w:sz w:val="28"/>
          <w:szCs w:val="28"/>
        </w:rPr>
        <w:t>2.1</w:t>
      </w:r>
      <w:r w:rsidRPr="00A8367D">
        <w:rPr>
          <w:rFonts w:ascii="Times New Roman" w:eastAsia="Calibri" w:hAnsi="Times New Roman"/>
          <w:sz w:val="28"/>
          <w:szCs w:val="28"/>
        </w:rPr>
        <w:t>4</w:t>
      </w:r>
      <w:r w:rsidRPr="006A76F1">
        <w:rPr>
          <w:rFonts w:ascii="Times New Roman" w:eastAsia="Calibri" w:hAnsi="Times New Roman"/>
          <w:sz w:val="28"/>
          <w:szCs w:val="28"/>
        </w:rPr>
        <w:t>. Финансовое обеспечение Проектов осуществляется в пределах лимит</w:t>
      </w:r>
      <w:r w:rsidRPr="00A8367D">
        <w:rPr>
          <w:rFonts w:ascii="Times New Roman" w:eastAsia="Calibri" w:hAnsi="Times New Roman"/>
          <w:sz w:val="28"/>
          <w:szCs w:val="28"/>
        </w:rPr>
        <w:t>ов</w:t>
      </w:r>
      <w:r w:rsidRPr="006A76F1">
        <w:rPr>
          <w:rFonts w:ascii="Times New Roman" w:eastAsia="Calibri" w:hAnsi="Times New Roman"/>
          <w:sz w:val="28"/>
          <w:szCs w:val="28"/>
        </w:rPr>
        <w:t xml:space="preserve"> бюджетных обязательств, предусмотренных в бюджете муниципального образования город Новороссийск в рамках реализации соответствующей муниципальной программы утвержденной постановлением администрации муниципального образования город Новороссийск.</w:t>
      </w:r>
    </w:p>
    <w:p w14:paraId="76B999CE" w14:textId="77777777" w:rsidR="00677C62" w:rsidRPr="00A8367D" w:rsidRDefault="00677C62" w:rsidP="00677C62">
      <w:pPr>
        <w:autoSpaceDE w:val="0"/>
        <w:autoSpaceDN w:val="0"/>
        <w:adjustRightInd w:val="0"/>
        <w:ind w:firstLine="709"/>
        <w:rPr>
          <w:rFonts w:ascii="Times New Roman" w:eastAsia="Calibri" w:hAnsi="Times New Roman"/>
          <w:sz w:val="28"/>
          <w:szCs w:val="28"/>
        </w:rPr>
      </w:pPr>
      <w:r w:rsidRPr="00A8367D">
        <w:rPr>
          <w:rFonts w:ascii="Times New Roman" w:eastAsia="Calibri" w:hAnsi="Times New Roman"/>
          <w:sz w:val="28"/>
          <w:szCs w:val="28"/>
        </w:rPr>
        <w:t>2.</w:t>
      </w:r>
      <w:r>
        <w:rPr>
          <w:rFonts w:ascii="Times New Roman" w:eastAsia="Calibri" w:hAnsi="Times New Roman"/>
          <w:sz w:val="28"/>
          <w:szCs w:val="28"/>
        </w:rPr>
        <w:t>15</w:t>
      </w:r>
      <w:r w:rsidRPr="00A8367D">
        <w:rPr>
          <w:rFonts w:ascii="Times New Roman" w:eastAsia="Calibri" w:hAnsi="Times New Roman"/>
          <w:sz w:val="28"/>
          <w:szCs w:val="28"/>
        </w:rPr>
        <w:t>.  Отдел по делам молодежи в случае реализации проектов молодежного инициативного бюджетирования вне его компетенции, предусмотренной учредительными документами, перераспределяет денежные средства на главного распорядителя бюджетных средств местного бюджета по направлению реализации проекта на основании соответствующего постановления администрации муниципального образования город Новороссийск.</w:t>
      </w:r>
    </w:p>
    <w:p w14:paraId="494E7B88" w14:textId="77777777" w:rsidR="00677C62" w:rsidRPr="00A8367D" w:rsidRDefault="00677C62" w:rsidP="00677C62">
      <w:pPr>
        <w:autoSpaceDE w:val="0"/>
        <w:autoSpaceDN w:val="0"/>
        <w:adjustRightInd w:val="0"/>
        <w:ind w:firstLine="709"/>
        <w:rPr>
          <w:rFonts w:ascii="Times New Roman" w:eastAsia="Calibri" w:hAnsi="Times New Roman"/>
          <w:sz w:val="28"/>
          <w:szCs w:val="28"/>
        </w:rPr>
      </w:pPr>
      <w:r w:rsidRPr="00A8367D">
        <w:rPr>
          <w:rFonts w:ascii="Times New Roman" w:eastAsia="Calibri" w:hAnsi="Times New Roman"/>
          <w:sz w:val="28"/>
          <w:szCs w:val="28"/>
        </w:rPr>
        <w:t>2.</w:t>
      </w:r>
      <w:r>
        <w:rPr>
          <w:rFonts w:ascii="Times New Roman" w:eastAsia="Calibri" w:hAnsi="Times New Roman"/>
          <w:sz w:val="28"/>
          <w:szCs w:val="28"/>
        </w:rPr>
        <w:t>16</w:t>
      </w:r>
      <w:r w:rsidRPr="00A8367D">
        <w:rPr>
          <w:rFonts w:ascii="Times New Roman" w:eastAsia="Calibri" w:hAnsi="Times New Roman"/>
          <w:sz w:val="28"/>
          <w:szCs w:val="28"/>
        </w:rPr>
        <w:t>. Главный распорядитель бюджетных средств местного бюджета (далее по тексту - ГРБС) по направлению реализации проекта и орган муниципального финансового контроля осуществляют обязательную проверку соблюдения условий, целей и порядка финансирования проектов инициативного бюджетирования в рамках полномочий, предусмотренных действующим законодательством Российской Федерации.</w:t>
      </w:r>
    </w:p>
    <w:p w14:paraId="62E5E872" w14:textId="77777777" w:rsidR="00677C62" w:rsidRPr="006A76F1" w:rsidRDefault="00677C62" w:rsidP="00677C62">
      <w:pPr>
        <w:autoSpaceDE w:val="0"/>
        <w:autoSpaceDN w:val="0"/>
        <w:adjustRightInd w:val="0"/>
        <w:ind w:firstLine="709"/>
        <w:rPr>
          <w:rFonts w:ascii="Times New Roman" w:eastAsia="Calibri" w:hAnsi="Times New Roman"/>
          <w:color w:val="000000"/>
          <w:sz w:val="28"/>
          <w:szCs w:val="28"/>
        </w:rPr>
      </w:pPr>
      <w:r w:rsidRPr="006A76F1">
        <w:rPr>
          <w:rFonts w:ascii="Times New Roman" w:eastAsia="Calibri" w:hAnsi="Times New Roman"/>
          <w:color w:val="000000"/>
          <w:sz w:val="28"/>
          <w:szCs w:val="28"/>
        </w:rPr>
        <w:lastRenderedPageBreak/>
        <w:t>2.1</w:t>
      </w:r>
      <w:r>
        <w:rPr>
          <w:rFonts w:ascii="Times New Roman" w:eastAsia="Calibri" w:hAnsi="Times New Roman"/>
          <w:color w:val="000000"/>
          <w:sz w:val="28"/>
          <w:szCs w:val="28"/>
        </w:rPr>
        <w:t>7</w:t>
      </w:r>
      <w:r w:rsidRPr="006A76F1">
        <w:rPr>
          <w:rFonts w:ascii="Times New Roman" w:eastAsia="Calibri" w:hAnsi="Times New Roman"/>
          <w:color w:val="000000"/>
          <w:sz w:val="28"/>
          <w:szCs w:val="28"/>
        </w:rPr>
        <w:t xml:space="preserve">. Определение исполнителей (подрядчиков, поставщиков) для реализации проекта </w:t>
      </w:r>
      <w:r w:rsidRPr="00A8367D">
        <w:rPr>
          <w:rFonts w:ascii="Times New Roman" w:eastAsia="Calibri" w:hAnsi="Times New Roman"/>
          <w:color w:val="000000"/>
          <w:sz w:val="28"/>
          <w:szCs w:val="28"/>
        </w:rPr>
        <w:t xml:space="preserve">молодежного </w:t>
      </w:r>
      <w:r w:rsidRPr="006A76F1">
        <w:rPr>
          <w:rFonts w:ascii="Times New Roman" w:eastAsia="Calibri" w:hAnsi="Times New Roman"/>
          <w:color w:val="000000"/>
          <w:sz w:val="28"/>
          <w:szCs w:val="28"/>
        </w:rPr>
        <w:t xml:space="preserve">инициативного бюджетирования осуществляется в порядке, предусмотренном Федеральным </w:t>
      </w:r>
      <w:hyperlink r:id="rId15" w:history="1">
        <w:r w:rsidRPr="006A76F1">
          <w:rPr>
            <w:rFonts w:ascii="Times New Roman" w:eastAsia="Calibri" w:hAnsi="Times New Roman"/>
            <w:color w:val="000000"/>
            <w:sz w:val="28"/>
            <w:szCs w:val="28"/>
          </w:rPr>
          <w:t>законом</w:t>
        </w:r>
      </w:hyperlink>
      <w:r w:rsidRPr="006A76F1">
        <w:rPr>
          <w:rFonts w:ascii="Times New Roman" w:eastAsia="Calibri" w:hAnsi="Times New Roman"/>
          <w:color w:val="000000"/>
          <w:sz w:val="28"/>
          <w:szCs w:val="28"/>
        </w:rPr>
        <w:t xml:space="preserve"> от </w:t>
      </w:r>
      <w:r w:rsidRPr="00A8367D">
        <w:rPr>
          <w:rFonts w:ascii="Times New Roman" w:eastAsia="Calibri" w:hAnsi="Times New Roman"/>
          <w:color w:val="000000"/>
          <w:sz w:val="28"/>
          <w:szCs w:val="28"/>
        </w:rPr>
        <w:t xml:space="preserve">                         </w:t>
      </w:r>
      <w:r w:rsidRPr="006A76F1">
        <w:rPr>
          <w:rFonts w:ascii="Times New Roman" w:eastAsia="Calibri" w:hAnsi="Times New Roman"/>
          <w:color w:val="000000"/>
          <w:sz w:val="28"/>
          <w:szCs w:val="28"/>
        </w:rPr>
        <w:t xml:space="preserve">5 апреля 2013 года № 44-ФЗ «О контрактной системе в сфере закупок товаров, работ, услуг для обеспечения государственных и муниципальных нужд» или Федеральным </w:t>
      </w:r>
      <w:hyperlink r:id="rId16" w:history="1">
        <w:r w:rsidRPr="006A76F1">
          <w:rPr>
            <w:rFonts w:ascii="Times New Roman" w:eastAsia="Calibri" w:hAnsi="Times New Roman"/>
            <w:color w:val="000000"/>
            <w:sz w:val="28"/>
            <w:szCs w:val="28"/>
          </w:rPr>
          <w:t>законом</w:t>
        </w:r>
      </w:hyperlink>
      <w:r w:rsidRPr="006A76F1">
        <w:rPr>
          <w:rFonts w:ascii="Times New Roman" w:eastAsia="Calibri" w:hAnsi="Times New Roman"/>
          <w:color w:val="000000"/>
          <w:sz w:val="28"/>
          <w:szCs w:val="28"/>
        </w:rPr>
        <w:t xml:space="preserve"> от 18 июля 2011 года № 223-ФЗ «О закупках товаров, работ, услуг отдельными видами юридических лиц».</w:t>
      </w:r>
    </w:p>
    <w:p w14:paraId="291347AA" w14:textId="77777777" w:rsidR="00677C62" w:rsidRPr="006A76F1" w:rsidRDefault="00677C62" w:rsidP="00677C62">
      <w:pPr>
        <w:autoSpaceDE w:val="0"/>
        <w:autoSpaceDN w:val="0"/>
        <w:adjustRightInd w:val="0"/>
        <w:ind w:firstLine="709"/>
        <w:rPr>
          <w:rFonts w:ascii="Times New Roman" w:eastAsia="Calibri" w:hAnsi="Times New Roman"/>
          <w:sz w:val="28"/>
          <w:szCs w:val="28"/>
        </w:rPr>
      </w:pPr>
      <w:r w:rsidRPr="006A76F1">
        <w:rPr>
          <w:rFonts w:ascii="Times New Roman" w:eastAsia="Calibri" w:hAnsi="Times New Roman"/>
          <w:sz w:val="28"/>
          <w:szCs w:val="28"/>
        </w:rPr>
        <w:t>2.1</w:t>
      </w:r>
      <w:r>
        <w:rPr>
          <w:rFonts w:ascii="Times New Roman" w:eastAsia="Calibri" w:hAnsi="Times New Roman"/>
          <w:sz w:val="28"/>
          <w:szCs w:val="28"/>
        </w:rPr>
        <w:t>8</w:t>
      </w:r>
      <w:r w:rsidRPr="006A76F1">
        <w:rPr>
          <w:rFonts w:ascii="Times New Roman" w:eastAsia="Calibri" w:hAnsi="Times New Roman"/>
          <w:sz w:val="28"/>
          <w:szCs w:val="28"/>
        </w:rPr>
        <w:t>. Остатки денежных средств в случае реализации инициативного проекта, неиспользованные в отчетном финансовом году, подлежат возврату в бюджет муниципального образования город Новороссийск не позднее                   1 марта финансового года, следующего за отчетным, в соответствии с действующим законодательством Российской Федерации.</w:t>
      </w:r>
    </w:p>
    <w:p w14:paraId="63B10DF6" w14:textId="77777777" w:rsidR="00677C62" w:rsidRPr="00A8367D" w:rsidRDefault="00677C62" w:rsidP="00677C62">
      <w:pPr>
        <w:ind w:firstLine="709"/>
        <w:rPr>
          <w:rFonts w:ascii="Times New Roman" w:eastAsia="Calibri" w:hAnsi="Times New Roman"/>
          <w:sz w:val="28"/>
          <w:szCs w:val="28"/>
        </w:rPr>
      </w:pPr>
    </w:p>
    <w:p w14:paraId="1A7181F8" w14:textId="77777777" w:rsidR="00677C62" w:rsidRPr="00A8367D" w:rsidRDefault="00677C62" w:rsidP="00677C62">
      <w:pPr>
        <w:ind w:firstLine="709"/>
        <w:rPr>
          <w:rFonts w:ascii="Times New Roman" w:eastAsia="Calibri" w:hAnsi="Times New Roman"/>
          <w:sz w:val="28"/>
          <w:szCs w:val="28"/>
        </w:rPr>
      </w:pPr>
    </w:p>
    <w:p w14:paraId="0F93B447" w14:textId="77777777" w:rsidR="00677C62" w:rsidRPr="00A8367D" w:rsidRDefault="00677C62" w:rsidP="00677C62">
      <w:pPr>
        <w:tabs>
          <w:tab w:val="left" w:pos="7425"/>
        </w:tabs>
        <w:rPr>
          <w:rFonts w:ascii="Times New Roman" w:eastAsia="Calibri" w:hAnsi="Times New Roman"/>
          <w:sz w:val="28"/>
          <w:szCs w:val="28"/>
        </w:rPr>
      </w:pPr>
      <w:r w:rsidRPr="00A8367D">
        <w:rPr>
          <w:rFonts w:ascii="Times New Roman" w:eastAsia="Calibri" w:hAnsi="Times New Roman"/>
          <w:sz w:val="28"/>
          <w:szCs w:val="28"/>
        </w:rPr>
        <w:t>Заместитель главы</w:t>
      </w:r>
    </w:p>
    <w:p w14:paraId="3077CF93" w14:textId="77777777" w:rsidR="00677C62" w:rsidRPr="00A8367D" w:rsidRDefault="00677C62" w:rsidP="00677C62">
      <w:pPr>
        <w:tabs>
          <w:tab w:val="left" w:pos="7425"/>
        </w:tabs>
        <w:rPr>
          <w:rFonts w:ascii="Times New Roman" w:eastAsia="Calibri" w:hAnsi="Times New Roman"/>
          <w:sz w:val="28"/>
          <w:szCs w:val="28"/>
        </w:rPr>
      </w:pPr>
      <w:r w:rsidRPr="00A8367D">
        <w:rPr>
          <w:rFonts w:ascii="Times New Roman" w:eastAsia="Calibri" w:hAnsi="Times New Roman"/>
          <w:sz w:val="28"/>
          <w:szCs w:val="28"/>
        </w:rPr>
        <w:t>муниципального образования                                                       Н.В. Майорова</w:t>
      </w:r>
    </w:p>
    <w:p w14:paraId="7F6314B0" w14:textId="77777777" w:rsidR="00677C62" w:rsidRPr="00A8367D" w:rsidRDefault="00677C62" w:rsidP="00677C62">
      <w:pPr>
        <w:ind w:right="-3"/>
        <w:rPr>
          <w:rFonts w:ascii="Times New Roman" w:hAnsi="Times New Roman"/>
          <w:sz w:val="28"/>
          <w:szCs w:val="28"/>
          <w:lang w:eastAsia="ru-RU"/>
        </w:rPr>
        <w:sectPr w:rsidR="00677C62" w:rsidRPr="00A8367D" w:rsidSect="00826B61">
          <w:headerReference w:type="even" r:id="rId17"/>
          <w:headerReference w:type="default" r:id="rId18"/>
          <w:pgSz w:w="11906" w:h="16838"/>
          <w:pgMar w:top="1134" w:right="567" w:bottom="993" w:left="1985" w:header="709" w:footer="709" w:gutter="0"/>
          <w:pgNumType w:start="1"/>
          <w:cols w:space="708"/>
          <w:titlePg/>
          <w:docGrid w:linePitch="360"/>
        </w:sectPr>
      </w:pPr>
    </w:p>
    <w:p w14:paraId="171D9F6C" w14:textId="77777777" w:rsidR="00677C62" w:rsidRPr="00A8367D" w:rsidRDefault="00677C62" w:rsidP="00677C62">
      <w:pPr>
        <w:ind w:left="5103"/>
        <w:rPr>
          <w:rFonts w:ascii="Times New Roman" w:hAnsi="Times New Roman"/>
          <w:sz w:val="28"/>
          <w:szCs w:val="28"/>
        </w:rPr>
      </w:pPr>
      <w:bookmarkStart w:id="4" w:name="sub_200250"/>
      <w:r w:rsidRPr="00A8367D">
        <w:rPr>
          <w:rFonts w:ascii="Times New Roman" w:hAnsi="Times New Roman"/>
          <w:sz w:val="28"/>
          <w:szCs w:val="28"/>
        </w:rPr>
        <w:lastRenderedPageBreak/>
        <w:t>Приложение</w:t>
      </w:r>
    </w:p>
    <w:p w14:paraId="6679B2E5" w14:textId="77777777" w:rsidR="00677C62" w:rsidRPr="00A8367D" w:rsidRDefault="00677C62" w:rsidP="00677C62">
      <w:pPr>
        <w:autoSpaceDE w:val="0"/>
        <w:autoSpaceDN w:val="0"/>
        <w:adjustRightInd w:val="0"/>
        <w:ind w:left="5103"/>
        <w:rPr>
          <w:rFonts w:ascii="Times New Roman" w:hAnsi="Times New Roman"/>
          <w:bCs/>
          <w:sz w:val="28"/>
          <w:szCs w:val="28"/>
        </w:rPr>
      </w:pPr>
      <w:r w:rsidRPr="00A8367D">
        <w:rPr>
          <w:rFonts w:ascii="Times New Roman" w:hAnsi="Times New Roman"/>
          <w:sz w:val="28"/>
          <w:szCs w:val="28"/>
        </w:rPr>
        <w:t xml:space="preserve">к Положению </w:t>
      </w:r>
      <w:r w:rsidRPr="00A8367D">
        <w:rPr>
          <w:rFonts w:ascii="Times New Roman" w:hAnsi="Times New Roman"/>
          <w:bCs/>
          <w:sz w:val="28"/>
          <w:szCs w:val="28"/>
        </w:rPr>
        <w:t xml:space="preserve">о молодежном инициативном бюджетировании </w:t>
      </w:r>
    </w:p>
    <w:p w14:paraId="65D0F207" w14:textId="77777777" w:rsidR="00677C62" w:rsidRPr="00A8367D" w:rsidRDefault="00677C62" w:rsidP="00677C62">
      <w:pPr>
        <w:autoSpaceDE w:val="0"/>
        <w:autoSpaceDN w:val="0"/>
        <w:adjustRightInd w:val="0"/>
        <w:ind w:left="5103"/>
        <w:rPr>
          <w:rFonts w:ascii="Times New Roman" w:hAnsi="Times New Roman"/>
          <w:sz w:val="28"/>
          <w:szCs w:val="28"/>
        </w:rPr>
      </w:pPr>
      <w:r w:rsidRPr="00A8367D">
        <w:rPr>
          <w:rFonts w:ascii="Times New Roman" w:hAnsi="Times New Roman"/>
          <w:bCs/>
          <w:sz w:val="28"/>
          <w:szCs w:val="28"/>
        </w:rPr>
        <w:t>в муниципальном образовании город Новороссийск</w:t>
      </w:r>
    </w:p>
    <w:p w14:paraId="1BE1D388" w14:textId="77777777" w:rsidR="00677C62" w:rsidRPr="00A8367D" w:rsidRDefault="00677C62" w:rsidP="00677C62">
      <w:pPr>
        <w:rPr>
          <w:rFonts w:ascii="Times New Roman" w:hAnsi="Times New Roman"/>
          <w:sz w:val="28"/>
          <w:szCs w:val="28"/>
        </w:rPr>
      </w:pP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p>
    <w:p w14:paraId="417CCBD8" w14:textId="77777777" w:rsidR="00677C62" w:rsidRPr="00A8367D" w:rsidRDefault="00677C62" w:rsidP="00677C62">
      <w:pPr>
        <w:jc w:val="center"/>
        <w:rPr>
          <w:rFonts w:ascii="Times New Roman" w:eastAsia="Calibri" w:hAnsi="Times New Roman"/>
          <w:bCs/>
          <w:sz w:val="28"/>
          <w:szCs w:val="28"/>
        </w:rPr>
      </w:pPr>
      <w:r w:rsidRPr="00A8367D">
        <w:rPr>
          <w:rFonts w:ascii="Times New Roman" w:eastAsia="Calibri" w:hAnsi="Times New Roman"/>
          <w:bCs/>
          <w:sz w:val="28"/>
          <w:szCs w:val="28"/>
        </w:rPr>
        <w:t>ЗАЯВКА</w:t>
      </w:r>
      <w:r w:rsidRPr="00A8367D">
        <w:rPr>
          <w:rFonts w:ascii="Times New Roman" w:eastAsia="Calibri" w:hAnsi="Times New Roman"/>
          <w:bCs/>
          <w:sz w:val="28"/>
          <w:szCs w:val="28"/>
        </w:rPr>
        <w:br/>
        <w:t>на участие в конкурсном отборе проектов молодежного инициативного бюджетирования на территории муниципального образования город Новороссийск</w:t>
      </w:r>
    </w:p>
    <w:p w14:paraId="6BA4E33A" w14:textId="77777777" w:rsidR="00677C62" w:rsidRPr="00A8367D" w:rsidRDefault="00677C62" w:rsidP="00677C62">
      <w:pPr>
        <w:rPr>
          <w:rFonts w:ascii="Times New Roman" w:eastAsia="Calibri" w:hAnsi="Times New Roman"/>
          <w:sz w:val="28"/>
          <w:szCs w:val="28"/>
        </w:rPr>
      </w:pPr>
    </w:p>
    <w:p w14:paraId="2FAE0608"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1. Наименование проекта инициативного бюджетирования (далее – Проект) __________________________________________________________________</w:t>
      </w:r>
    </w:p>
    <w:p w14:paraId="422A325A" w14:textId="77777777" w:rsidR="00677C62" w:rsidRPr="00A8367D" w:rsidRDefault="00677C62" w:rsidP="00677C62">
      <w:pPr>
        <w:rPr>
          <w:rFonts w:ascii="Times New Roman" w:eastAsia="Calibri" w:hAnsi="Times New Roman"/>
          <w:b/>
          <w:sz w:val="28"/>
          <w:szCs w:val="28"/>
        </w:rPr>
      </w:pPr>
    </w:p>
    <w:p w14:paraId="67DA918A"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2. Сведения об Инициаторе проекта:</w:t>
      </w:r>
    </w:p>
    <w:p w14:paraId="470E5C16"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____________________________________________________________________________________________________________________________________</w:t>
      </w:r>
    </w:p>
    <w:p w14:paraId="0CEF82A0" w14:textId="77777777" w:rsidR="00677C62" w:rsidRPr="00A8367D" w:rsidRDefault="00677C62" w:rsidP="00677C62">
      <w:pPr>
        <w:jc w:val="center"/>
        <w:rPr>
          <w:rFonts w:ascii="Times New Roman" w:eastAsia="Calibri" w:hAnsi="Times New Roman"/>
          <w:sz w:val="28"/>
          <w:szCs w:val="28"/>
        </w:rPr>
      </w:pPr>
      <w:r w:rsidRPr="00A8367D">
        <w:rPr>
          <w:rFonts w:ascii="Times New Roman" w:eastAsia="Calibri" w:hAnsi="Times New Roman"/>
          <w:sz w:val="28"/>
          <w:szCs w:val="28"/>
        </w:rPr>
        <w:t>(название, организационная форма)</w:t>
      </w:r>
    </w:p>
    <w:p w14:paraId="5B72E44D" w14:textId="77777777" w:rsidR="00677C62" w:rsidRPr="00A8367D" w:rsidRDefault="00677C62" w:rsidP="00677C62">
      <w:pPr>
        <w:rPr>
          <w:rFonts w:ascii="Times New Roman" w:eastAsia="Calibri" w:hAnsi="Times New Roman"/>
          <w:sz w:val="28"/>
          <w:szCs w:val="28"/>
        </w:rPr>
      </w:pPr>
    </w:p>
    <w:p w14:paraId="61AD564E"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3. Общая стоимость проекта (руб.) __________________________________________________________________</w:t>
      </w:r>
    </w:p>
    <w:p w14:paraId="51D4E399"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4. Место реализации проекта __________________________________________________________________</w:t>
      </w:r>
    </w:p>
    <w:p w14:paraId="6F2C48AF" w14:textId="77777777" w:rsidR="00677C62" w:rsidRPr="00A8367D" w:rsidRDefault="00677C62" w:rsidP="00677C62">
      <w:pPr>
        <w:jc w:val="center"/>
        <w:rPr>
          <w:rFonts w:ascii="Times New Roman" w:eastAsia="Calibri" w:hAnsi="Times New Roman"/>
          <w:sz w:val="28"/>
          <w:szCs w:val="28"/>
        </w:rPr>
      </w:pPr>
      <w:r w:rsidRPr="00A8367D">
        <w:rPr>
          <w:rFonts w:ascii="Times New Roman" w:eastAsia="Calibri" w:hAnsi="Times New Roman"/>
          <w:sz w:val="28"/>
          <w:szCs w:val="28"/>
        </w:rPr>
        <w:t>(населенный пункт, юридический адрес объекта (при наличии))</w:t>
      </w:r>
    </w:p>
    <w:p w14:paraId="10ED5531" w14:textId="77777777" w:rsidR="00677C62" w:rsidRPr="00A8367D" w:rsidRDefault="00677C62" w:rsidP="00677C62">
      <w:pPr>
        <w:rPr>
          <w:rFonts w:ascii="Times New Roman" w:eastAsia="Calibri" w:hAnsi="Times New Roman"/>
          <w:sz w:val="28"/>
          <w:szCs w:val="28"/>
        </w:rPr>
      </w:pPr>
    </w:p>
    <w:p w14:paraId="7BE9F6C3"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5. Цель и задачи Проекта: __________________________________________________________________</w:t>
      </w:r>
    </w:p>
    <w:p w14:paraId="59AC9F5C"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__________________________________________________________________</w:t>
      </w:r>
    </w:p>
    <w:p w14:paraId="4E6A6476"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lastRenderedPageBreak/>
        <w:t>6. Описание проблемы, на решение которой направлен Проект: __________________________________________________________________</w:t>
      </w:r>
    </w:p>
    <w:p w14:paraId="629CED1D" w14:textId="77777777" w:rsidR="00677C62" w:rsidRPr="00A8367D" w:rsidRDefault="00677C62" w:rsidP="00677C62">
      <w:pPr>
        <w:jc w:val="center"/>
        <w:rPr>
          <w:rFonts w:ascii="Times New Roman" w:eastAsia="Calibri" w:hAnsi="Times New Roman"/>
          <w:sz w:val="28"/>
          <w:szCs w:val="28"/>
        </w:rPr>
      </w:pPr>
      <w:r w:rsidRPr="00A8367D">
        <w:rPr>
          <w:rFonts w:ascii="Times New Roman" w:eastAsia="Calibri" w:hAnsi="Times New Roman"/>
          <w:sz w:val="28"/>
          <w:szCs w:val="28"/>
        </w:rPr>
        <w:t xml:space="preserve">__________________________________________________________________          </w:t>
      </w:r>
    </w:p>
    <w:p w14:paraId="3941611B" w14:textId="77777777" w:rsidR="00677C62" w:rsidRPr="00A8367D" w:rsidRDefault="00677C62" w:rsidP="00677C62">
      <w:pPr>
        <w:rPr>
          <w:rFonts w:ascii="Times New Roman" w:eastAsia="Calibri" w:hAnsi="Times New Roman"/>
          <w:sz w:val="28"/>
          <w:szCs w:val="28"/>
        </w:rPr>
      </w:pPr>
    </w:p>
    <w:p w14:paraId="1C370E0B" w14:textId="77777777" w:rsidR="00677C62" w:rsidRPr="00A8367D" w:rsidRDefault="00677C62" w:rsidP="00677C62">
      <w:pPr>
        <w:numPr>
          <w:ilvl w:val="0"/>
          <w:numId w:val="2"/>
        </w:numPr>
        <w:tabs>
          <w:tab w:val="left" w:pos="284"/>
        </w:tabs>
        <w:spacing w:after="160" w:line="259" w:lineRule="auto"/>
        <w:ind w:left="0" w:firstLine="0"/>
        <w:contextualSpacing/>
        <w:rPr>
          <w:rFonts w:ascii="Times New Roman" w:eastAsia="Calibri" w:hAnsi="Times New Roman"/>
          <w:sz w:val="28"/>
          <w:szCs w:val="28"/>
        </w:rPr>
      </w:pPr>
      <w:r w:rsidRPr="00A8367D">
        <w:rPr>
          <w:rFonts w:ascii="Times New Roman" w:eastAsia="Calibri" w:hAnsi="Times New Roman"/>
          <w:sz w:val="28"/>
          <w:szCs w:val="28"/>
        </w:rPr>
        <w:t>Ожидаемые результаты:</w:t>
      </w:r>
    </w:p>
    <w:p w14:paraId="07228F8C"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__________________________________________________________________</w:t>
      </w:r>
    </w:p>
    <w:p w14:paraId="53E98F47"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__________________________________________________________________</w:t>
      </w:r>
    </w:p>
    <w:p w14:paraId="422A7115" w14:textId="77777777" w:rsidR="00677C62" w:rsidRPr="00A8367D" w:rsidRDefault="00677C62" w:rsidP="00677C62">
      <w:pPr>
        <w:jc w:val="center"/>
        <w:rPr>
          <w:rFonts w:ascii="Times New Roman" w:eastAsia="Calibri" w:hAnsi="Times New Roman"/>
          <w:sz w:val="28"/>
          <w:szCs w:val="28"/>
        </w:rPr>
      </w:pPr>
      <w:r w:rsidRPr="00A8367D">
        <w:rPr>
          <w:rFonts w:ascii="Times New Roman" w:eastAsia="Calibri" w:hAnsi="Times New Roman"/>
          <w:sz w:val="28"/>
          <w:szCs w:val="28"/>
        </w:rPr>
        <w:t>(указывается, как повлияет реализация Проекта на ситуацию в муниципальном образовании, какой будет получен социально-экономический эффект)</w:t>
      </w:r>
    </w:p>
    <w:p w14:paraId="714107BF" w14:textId="77777777" w:rsidR="00677C62" w:rsidRPr="00A8367D" w:rsidRDefault="00677C62" w:rsidP="00677C62">
      <w:pPr>
        <w:rPr>
          <w:rFonts w:ascii="Times New Roman" w:eastAsia="Calibri" w:hAnsi="Times New Roman"/>
          <w:sz w:val="28"/>
          <w:szCs w:val="28"/>
        </w:rPr>
      </w:pPr>
    </w:p>
    <w:p w14:paraId="66D31169"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8.  Прямые благополучатели:</w:t>
      </w:r>
    </w:p>
    <w:p w14:paraId="4A4FE00E"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Кто получит пользу от реализации проекта: __________________________________________________________________</w:t>
      </w:r>
    </w:p>
    <w:p w14:paraId="75535D0A"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__________________________________________________________________</w:t>
      </w:r>
    </w:p>
    <w:p w14:paraId="1A252E50" w14:textId="77777777" w:rsidR="00677C62" w:rsidRPr="00A8367D" w:rsidRDefault="00677C62" w:rsidP="00677C62">
      <w:pPr>
        <w:jc w:val="center"/>
        <w:rPr>
          <w:rFonts w:ascii="Times New Roman" w:eastAsia="Calibri" w:hAnsi="Times New Roman"/>
          <w:sz w:val="28"/>
          <w:szCs w:val="28"/>
        </w:rPr>
      </w:pPr>
      <w:r w:rsidRPr="00A8367D">
        <w:rPr>
          <w:rFonts w:ascii="Times New Roman" w:eastAsia="Calibri" w:hAnsi="Times New Roman"/>
          <w:sz w:val="28"/>
          <w:szCs w:val="28"/>
        </w:rPr>
        <w:t>(опишите группы населения, которые регулярно будут пользоваться результатами Проекта)</w:t>
      </w:r>
    </w:p>
    <w:p w14:paraId="1F6E7946" w14:textId="77777777" w:rsidR="00677C62" w:rsidRPr="00A8367D" w:rsidRDefault="00677C62" w:rsidP="00677C62">
      <w:pPr>
        <w:rPr>
          <w:rFonts w:ascii="Times New Roman" w:eastAsia="Calibri" w:hAnsi="Times New Roman"/>
          <w:sz w:val="28"/>
          <w:szCs w:val="28"/>
        </w:rPr>
      </w:pPr>
    </w:p>
    <w:p w14:paraId="6C2F2D79"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Количество прямых благополучателей (человек): __________</w:t>
      </w:r>
    </w:p>
    <w:p w14:paraId="68F059E4" w14:textId="77777777" w:rsidR="00677C62" w:rsidRPr="00A8367D" w:rsidRDefault="00677C62" w:rsidP="00677C62">
      <w:pPr>
        <w:rPr>
          <w:rFonts w:ascii="Times New Roman" w:eastAsia="Calibri" w:hAnsi="Times New Roman"/>
          <w:sz w:val="28"/>
          <w:szCs w:val="28"/>
        </w:rPr>
      </w:pPr>
    </w:p>
    <w:p w14:paraId="67B55F0F"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9. Смета расходов по форме согласно приложению 1 к настоящей заявке или в унифицированной форме на электронном носителе.</w:t>
      </w:r>
    </w:p>
    <w:p w14:paraId="340CBD7C"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При предоставлении сметы расходов по утвержденной форме к настоящей заявке дополнительно прикладываются документы, подтверждающие заявленные расходы.</w:t>
      </w:r>
    </w:p>
    <w:p w14:paraId="67CDFB43" w14:textId="77777777" w:rsidR="00677C62" w:rsidRPr="00A8367D" w:rsidRDefault="00677C62" w:rsidP="00677C62">
      <w:pPr>
        <w:rPr>
          <w:rFonts w:ascii="Times New Roman" w:eastAsia="Calibri" w:hAnsi="Times New Roman"/>
          <w:sz w:val="28"/>
          <w:szCs w:val="28"/>
        </w:rPr>
      </w:pPr>
    </w:p>
    <w:p w14:paraId="642D228A"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10. Дополнительная информация и комментарии: __________________________________________________________________</w:t>
      </w:r>
    </w:p>
    <w:p w14:paraId="3292E2DF"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__________________________________________________________________</w:t>
      </w:r>
    </w:p>
    <w:p w14:paraId="48165D94" w14:textId="77777777" w:rsidR="00677C62" w:rsidRPr="00A8367D" w:rsidRDefault="00677C62" w:rsidP="00677C62">
      <w:pPr>
        <w:rPr>
          <w:rFonts w:ascii="Times New Roman" w:eastAsia="Calibri" w:hAnsi="Times New Roman"/>
          <w:sz w:val="28"/>
          <w:szCs w:val="28"/>
        </w:rPr>
      </w:pPr>
    </w:p>
    <w:p w14:paraId="1D10C511"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Представитель (-и) инициативной группы: ____________________________________________________________________________________________________________________________________</w:t>
      </w:r>
    </w:p>
    <w:p w14:paraId="2764EFE6" w14:textId="77777777" w:rsidR="00677C62" w:rsidRPr="00A8367D" w:rsidRDefault="00677C62" w:rsidP="00677C62">
      <w:pPr>
        <w:jc w:val="center"/>
        <w:rPr>
          <w:rFonts w:ascii="Times New Roman" w:eastAsia="Calibri" w:hAnsi="Times New Roman"/>
          <w:sz w:val="28"/>
          <w:szCs w:val="28"/>
        </w:rPr>
      </w:pPr>
      <w:r w:rsidRPr="00A8367D">
        <w:rPr>
          <w:rFonts w:ascii="Times New Roman" w:eastAsia="Calibri" w:hAnsi="Times New Roman"/>
          <w:sz w:val="28"/>
          <w:szCs w:val="28"/>
        </w:rPr>
        <w:t>(Ф.И.О. полностью, подпись)</w:t>
      </w:r>
    </w:p>
    <w:p w14:paraId="66541269" w14:textId="77777777" w:rsidR="00677C62" w:rsidRPr="00A8367D" w:rsidRDefault="00677C62" w:rsidP="00677C62">
      <w:pPr>
        <w:rPr>
          <w:rFonts w:ascii="Times New Roman" w:eastAsia="Calibri" w:hAnsi="Times New Roman"/>
          <w:sz w:val="28"/>
          <w:szCs w:val="28"/>
        </w:rPr>
      </w:pPr>
    </w:p>
    <w:p w14:paraId="42532767"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Контактный телефон: _____________</w:t>
      </w:r>
    </w:p>
    <w:p w14:paraId="0B1B6B6B"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e-mail: __________________________</w:t>
      </w:r>
    </w:p>
    <w:p w14:paraId="35F4A8E9" w14:textId="77777777" w:rsidR="00677C62" w:rsidRPr="00A8367D" w:rsidRDefault="00677C62" w:rsidP="00677C62">
      <w:pPr>
        <w:rPr>
          <w:rFonts w:ascii="Times New Roman" w:eastAsia="Calibri" w:hAnsi="Times New Roman"/>
          <w:sz w:val="28"/>
          <w:szCs w:val="28"/>
        </w:rPr>
      </w:pPr>
    </w:p>
    <w:p w14:paraId="0600BF9A" w14:textId="77777777" w:rsidR="00677C62" w:rsidRPr="00A8367D" w:rsidRDefault="00677C62" w:rsidP="00677C62">
      <w:pPr>
        <w:rPr>
          <w:rFonts w:ascii="Times New Roman" w:eastAsia="Calibri" w:hAnsi="Times New Roman"/>
          <w:sz w:val="28"/>
          <w:szCs w:val="28"/>
        </w:rPr>
      </w:pPr>
    </w:p>
    <w:p w14:paraId="65C318F6" w14:textId="77777777" w:rsidR="00677C62" w:rsidRPr="00A8367D" w:rsidRDefault="00677C62" w:rsidP="00677C62">
      <w:pPr>
        <w:rPr>
          <w:rFonts w:ascii="Times New Roman" w:eastAsia="Calibri" w:hAnsi="Times New Roman"/>
          <w:sz w:val="28"/>
          <w:szCs w:val="28"/>
        </w:rPr>
      </w:pPr>
    </w:p>
    <w:bookmarkEnd w:id="4"/>
    <w:p w14:paraId="08A1810B" w14:textId="77777777" w:rsidR="00677C62" w:rsidRPr="00A8367D" w:rsidRDefault="00677C62" w:rsidP="00677C62">
      <w:pPr>
        <w:tabs>
          <w:tab w:val="left" w:pos="7425"/>
        </w:tabs>
        <w:rPr>
          <w:rFonts w:ascii="Times New Roman" w:eastAsia="Calibri" w:hAnsi="Times New Roman"/>
          <w:sz w:val="28"/>
          <w:szCs w:val="28"/>
        </w:rPr>
      </w:pPr>
      <w:r w:rsidRPr="00A8367D">
        <w:rPr>
          <w:rFonts w:ascii="Times New Roman" w:eastAsia="Calibri" w:hAnsi="Times New Roman"/>
          <w:sz w:val="28"/>
          <w:szCs w:val="28"/>
        </w:rPr>
        <w:t>Заместитель главы</w:t>
      </w:r>
    </w:p>
    <w:p w14:paraId="36E03726" w14:textId="77777777" w:rsidR="00677C62" w:rsidRPr="00A8367D" w:rsidRDefault="00677C62" w:rsidP="00677C62">
      <w:pPr>
        <w:tabs>
          <w:tab w:val="left" w:pos="7425"/>
        </w:tabs>
        <w:rPr>
          <w:rFonts w:ascii="Times New Roman" w:eastAsia="Calibri" w:hAnsi="Times New Roman"/>
          <w:sz w:val="28"/>
          <w:szCs w:val="28"/>
        </w:rPr>
      </w:pPr>
      <w:r w:rsidRPr="00A8367D">
        <w:rPr>
          <w:rFonts w:ascii="Times New Roman" w:eastAsia="Calibri" w:hAnsi="Times New Roman"/>
          <w:sz w:val="28"/>
          <w:szCs w:val="28"/>
        </w:rPr>
        <w:t>муниципального образования                                                 Н.В. Майорова</w:t>
      </w:r>
    </w:p>
    <w:p w14:paraId="52B07077" w14:textId="77777777" w:rsidR="00677C62" w:rsidRPr="00A8367D" w:rsidRDefault="00677C62" w:rsidP="00677C62">
      <w:pPr>
        <w:ind w:right="-3"/>
        <w:rPr>
          <w:rFonts w:ascii="Times New Roman" w:hAnsi="Times New Roman"/>
          <w:color w:val="FF0000"/>
          <w:sz w:val="28"/>
          <w:szCs w:val="28"/>
          <w:lang w:eastAsia="ru-RU"/>
        </w:rPr>
        <w:sectPr w:rsidR="00677C62" w:rsidRPr="00A8367D" w:rsidSect="002C35DF">
          <w:pgSz w:w="11906" w:h="16838"/>
          <w:pgMar w:top="1134" w:right="567" w:bottom="1134" w:left="1985" w:header="709" w:footer="709" w:gutter="0"/>
          <w:pgNumType w:start="1"/>
          <w:cols w:space="708"/>
          <w:titlePg/>
          <w:docGrid w:linePitch="360"/>
        </w:sectPr>
      </w:pPr>
    </w:p>
    <w:p w14:paraId="55D75FE5" w14:textId="77777777" w:rsidR="00677C62" w:rsidRPr="00A8367D" w:rsidRDefault="00677C62" w:rsidP="00677C62">
      <w:pPr>
        <w:ind w:left="5103"/>
        <w:rPr>
          <w:rFonts w:ascii="Times New Roman" w:hAnsi="Times New Roman"/>
          <w:sz w:val="28"/>
          <w:szCs w:val="28"/>
        </w:rPr>
      </w:pPr>
      <w:r w:rsidRPr="00A8367D">
        <w:rPr>
          <w:rFonts w:ascii="Times New Roman" w:hAnsi="Times New Roman"/>
          <w:sz w:val="28"/>
          <w:szCs w:val="28"/>
        </w:rPr>
        <w:lastRenderedPageBreak/>
        <w:t>Приложение</w:t>
      </w:r>
    </w:p>
    <w:p w14:paraId="4286A5CA" w14:textId="77777777" w:rsidR="00677C62" w:rsidRPr="00A8367D" w:rsidRDefault="00677C62" w:rsidP="00677C62">
      <w:pPr>
        <w:autoSpaceDE w:val="0"/>
        <w:autoSpaceDN w:val="0"/>
        <w:adjustRightInd w:val="0"/>
        <w:ind w:left="5103"/>
        <w:rPr>
          <w:rFonts w:ascii="Times New Roman" w:hAnsi="Times New Roman"/>
          <w:sz w:val="28"/>
          <w:szCs w:val="28"/>
        </w:rPr>
      </w:pPr>
      <w:r w:rsidRPr="00A8367D">
        <w:rPr>
          <w:rFonts w:ascii="Times New Roman" w:hAnsi="Times New Roman"/>
          <w:sz w:val="28"/>
          <w:szCs w:val="28"/>
        </w:rPr>
        <w:t>к Заявке на участие в конкурсном отборе проектов молодежного инициативного бюджетирования на территории муниципального образования город Новороссийск</w:t>
      </w:r>
    </w:p>
    <w:p w14:paraId="429308CE" w14:textId="77777777" w:rsidR="00677C62" w:rsidRPr="00A8367D" w:rsidRDefault="00677C62" w:rsidP="00677C62">
      <w:pPr>
        <w:autoSpaceDE w:val="0"/>
        <w:autoSpaceDN w:val="0"/>
        <w:adjustRightInd w:val="0"/>
        <w:ind w:left="5103"/>
        <w:rPr>
          <w:rFonts w:ascii="Times New Roman" w:hAnsi="Times New Roman"/>
          <w:sz w:val="28"/>
          <w:szCs w:val="28"/>
        </w:rPr>
      </w:pPr>
    </w:p>
    <w:p w14:paraId="1DC5992F" w14:textId="77777777" w:rsidR="00677C62" w:rsidRPr="00A8367D" w:rsidRDefault="00677C62" w:rsidP="00677C62">
      <w:pPr>
        <w:jc w:val="center"/>
        <w:rPr>
          <w:rFonts w:ascii="Times New Roman" w:eastAsia="Calibri" w:hAnsi="Times New Roman"/>
          <w:bCs/>
          <w:sz w:val="28"/>
          <w:szCs w:val="28"/>
        </w:rPr>
      </w:pPr>
      <w:r w:rsidRPr="00A8367D">
        <w:rPr>
          <w:rFonts w:ascii="Times New Roman" w:eastAsia="Calibri" w:hAnsi="Times New Roman"/>
          <w:bCs/>
          <w:sz w:val="28"/>
          <w:szCs w:val="28"/>
        </w:rPr>
        <w:t>СМЕТА РАСХОДОВ</w:t>
      </w:r>
    </w:p>
    <w:p w14:paraId="40926B74" w14:textId="77777777" w:rsidR="00677C62" w:rsidRPr="00A8367D" w:rsidRDefault="00677C62" w:rsidP="00677C62">
      <w:pPr>
        <w:rPr>
          <w:rFonts w:ascii="Times New Roman" w:eastAsia="Calibri" w:hAnsi="Times New Roman"/>
          <w:bCs/>
          <w:sz w:val="28"/>
          <w:szCs w:val="28"/>
        </w:rPr>
      </w:pPr>
    </w:p>
    <w:tbl>
      <w:tblPr>
        <w:tblW w:w="0" w:type="auto"/>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6"/>
        <w:gridCol w:w="4114"/>
        <w:gridCol w:w="1816"/>
        <w:gridCol w:w="3180"/>
      </w:tblGrid>
      <w:tr w:rsidR="00677C62" w:rsidRPr="00A8367D" w14:paraId="0121F208" w14:textId="77777777" w:rsidTr="003D0D91">
        <w:tc>
          <w:tcPr>
            <w:tcW w:w="0" w:type="auto"/>
            <w:tcBorders>
              <w:top w:val="single" w:sz="4" w:space="0" w:color="auto"/>
              <w:bottom w:val="single" w:sz="4" w:space="0" w:color="auto"/>
              <w:right w:val="single" w:sz="4" w:space="0" w:color="auto"/>
            </w:tcBorders>
            <w:vAlign w:val="center"/>
          </w:tcPr>
          <w:p w14:paraId="4C3110A4"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w:t>
            </w:r>
          </w:p>
          <w:p w14:paraId="115832B5"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п/п</w:t>
            </w:r>
          </w:p>
        </w:tc>
        <w:tc>
          <w:tcPr>
            <w:tcW w:w="0" w:type="auto"/>
            <w:tcBorders>
              <w:top w:val="single" w:sz="4" w:space="0" w:color="auto"/>
              <w:left w:val="single" w:sz="4" w:space="0" w:color="auto"/>
              <w:bottom w:val="single" w:sz="4" w:space="0" w:color="auto"/>
              <w:right w:val="single" w:sz="4" w:space="0" w:color="auto"/>
            </w:tcBorders>
            <w:vAlign w:val="center"/>
          </w:tcPr>
          <w:p w14:paraId="7F9DF608"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Виды затрат</w:t>
            </w:r>
          </w:p>
        </w:tc>
        <w:tc>
          <w:tcPr>
            <w:tcW w:w="0" w:type="auto"/>
            <w:tcBorders>
              <w:top w:val="single" w:sz="4" w:space="0" w:color="auto"/>
              <w:left w:val="single" w:sz="4" w:space="0" w:color="auto"/>
              <w:bottom w:val="single" w:sz="4" w:space="0" w:color="auto"/>
              <w:right w:val="single" w:sz="4" w:space="0" w:color="auto"/>
            </w:tcBorders>
            <w:vAlign w:val="center"/>
          </w:tcPr>
          <w:p w14:paraId="69F49E85"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Ед. измерения</w:t>
            </w:r>
          </w:p>
        </w:tc>
        <w:tc>
          <w:tcPr>
            <w:tcW w:w="0" w:type="auto"/>
            <w:tcBorders>
              <w:top w:val="single" w:sz="4" w:space="0" w:color="auto"/>
              <w:left w:val="single" w:sz="4" w:space="0" w:color="auto"/>
              <w:bottom w:val="single" w:sz="4" w:space="0" w:color="auto"/>
            </w:tcBorders>
            <w:vAlign w:val="center"/>
          </w:tcPr>
          <w:p w14:paraId="687239D8"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Полная стоимость (тыс. руб.)</w:t>
            </w:r>
          </w:p>
        </w:tc>
      </w:tr>
      <w:tr w:rsidR="00677C62" w:rsidRPr="00A8367D" w14:paraId="1F1FB795" w14:textId="77777777" w:rsidTr="003D0D91">
        <w:tc>
          <w:tcPr>
            <w:tcW w:w="0" w:type="auto"/>
            <w:tcBorders>
              <w:top w:val="single" w:sz="4" w:space="0" w:color="auto"/>
              <w:bottom w:val="single" w:sz="4" w:space="0" w:color="auto"/>
              <w:right w:val="single" w:sz="4" w:space="0" w:color="auto"/>
            </w:tcBorders>
          </w:tcPr>
          <w:p w14:paraId="0E4ED93A"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14:paraId="01F04205"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14:paraId="79215E6A"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3</w:t>
            </w:r>
          </w:p>
        </w:tc>
        <w:tc>
          <w:tcPr>
            <w:tcW w:w="0" w:type="auto"/>
            <w:tcBorders>
              <w:top w:val="single" w:sz="4" w:space="0" w:color="auto"/>
              <w:left w:val="single" w:sz="4" w:space="0" w:color="auto"/>
              <w:bottom w:val="single" w:sz="4" w:space="0" w:color="auto"/>
            </w:tcBorders>
          </w:tcPr>
          <w:p w14:paraId="10301198"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4</w:t>
            </w:r>
          </w:p>
        </w:tc>
      </w:tr>
      <w:tr w:rsidR="00677C62" w:rsidRPr="00A8367D" w14:paraId="0E7C550A" w14:textId="77777777" w:rsidTr="003D0D91">
        <w:tc>
          <w:tcPr>
            <w:tcW w:w="0" w:type="auto"/>
            <w:tcBorders>
              <w:top w:val="single" w:sz="4" w:space="0" w:color="auto"/>
              <w:bottom w:val="single" w:sz="4" w:space="0" w:color="auto"/>
              <w:right w:val="single" w:sz="4" w:space="0" w:color="auto"/>
            </w:tcBorders>
          </w:tcPr>
          <w:p w14:paraId="1ED28DEC"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14:paraId="0E9B5275"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Выполнение работ (указать)</w:t>
            </w:r>
          </w:p>
        </w:tc>
        <w:tc>
          <w:tcPr>
            <w:tcW w:w="0" w:type="auto"/>
            <w:tcBorders>
              <w:top w:val="single" w:sz="4" w:space="0" w:color="auto"/>
              <w:left w:val="single" w:sz="4" w:space="0" w:color="auto"/>
              <w:bottom w:val="single" w:sz="4" w:space="0" w:color="auto"/>
              <w:right w:val="single" w:sz="4" w:space="0" w:color="auto"/>
            </w:tcBorders>
          </w:tcPr>
          <w:p w14:paraId="77B6FD0F"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42172F3F" w14:textId="77777777" w:rsidR="00677C62" w:rsidRPr="00A8367D" w:rsidRDefault="00677C62" w:rsidP="003D0D91">
            <w:pPr>
              <w:rPr>
                <w:rFonts w:ascii="Times New Roman" w:eastAsia="Calibri" w:hAnsi="Times New Roman"/>
                <w:sz w:val="28"/>
                <w:szCs w:val="28"/>
              </w:rPr>
            </w:pPr>
          </w:p>
        </w:tc>
      </w:tr>
      <w:tr w:rsidR="00677C62" w:rsidRPr="00A8367D" w14:paraId="3B69010E" w14:textId="77777777" w:rsidTr="003D0D91">
        <w:tc>
          <w:tcPr>
            <w:tcW w:w="0" w:type="auto"/>
            <w:tcBorders>
              <w:top w:val="single" w:sz="4" w:space="0" w:color="auto"/>
              <w:bottom w:val="single" w:sz="4" w:space="0" w:color="auto"/>
              <w:right w:val="single" w:sz="4" w:space="0" w:color="auto"/>
            </w:tcBorders>
          </w:tcPr>
          <w:p w14:paraId="52D7093E"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1.1.</w:t>
            </w:r>
          </w:p>
        </w:tc>
        <w:tc>
          <w:tcPr>
            <w:tcW w:w="0" w:type="auto"/>
            <w:tcBorders>
              <w:top w:val="single" w:sz="4" w:space="0" w:color="auto"/>
              <w:left w:val="single" w:sz="4" w:space="0" w:color="auto"/>
              <w:bottom w:val="single" w:sz="4" w:space="0" w:color="auto"/>
              <w:right w:val="single" w:sz="4" w:space="0" w:color="auto"/>
            </w:tcBorders>
          </w:tcPr>
          <w:p w14:paraId="1E8A7A99"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418E08B6"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00F112C0" w14:textId="77777777" w:rsidR="00677C62" w:rsidRPr="00A8367D" w:rsidRDefault="00677C62" w:rsidP="003D0D91">
            <w:pPr>
              <w:rPr>
                <w:rFonts w:ascii="Times New Roman" w:eastAsia="Calibri" w:hAnsi="Times New Roman"/>
                <w:sz w:val="28"/>
                <w:szCs w:val="28"/>
              </w:rPr>
            </w:pPr>
          </w:p>
        </w:tc>
      </w:tr>
      <w:tr w:rsidR="00677C62" w:rsidRPr="00A8367D" w14:paraId="2C64E470" w14:textId="77777777" w:rsidTr="003D0D91">
        <w:tc>
          <w:tcPr>
            <w:tcW w:w="0" w:type="auto"/>
            <w:tcBorders>
              <w:top w:val="single" w:sz="4" w:space="0" w:color="auto"/>
              <w:bottom w:val="single" w:sz="4" w:space="0" w:color="auto"/>
              <w:right w:val="single" w:sz="4" w:space="0" w:color="auto"/>
            </w:tcBorders>
          </w:tcPr>
          <w:p w14:paraId="465A3D7E"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0EF5F40D"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0CA05212"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7D792A9E" w14:textId="77777777" w:rsidR="00677C62" w:rsidRPr="00A8367D" w:rsidRDefault="00677C62" w:rsidP="003D0D91">
            <w:pPr>
              <w:rPr>
                <w:rFonts w:ascii="Times New Roman" w:eastAsia="Calibri" w:hAnsi="Times New Roman"/>
                <w:sz w:val="28"/>
                <w:szCs w:val="28"/>
              </w:rPr>
            </w:pPr>
          </w:p>
        </w:tc>
      </w:tr>
      <w:tr w:rsidR="00677C62" w:rsidRPr="00A8367D" w14:paraId="752B9C40" w14:textId="77777777" w:rsidTr="003D0D91">
        <w:tc>
          <w:tcPr>
            <w:tcW w:w="0" w:type="auto"/>
            <w:tcBorders>
              <w:top w:val="single" w:sz="4" w:space="0" w:color="auto"/>
              <w:bottom w:val="single" w:sz="4" w:space="0" w:color="auto"/>
              <w:right w:val="single" w:sz="4" w:space="0" w:color="auto"/>
            </w:tcBorders>
          </w:tcPr>
          <w:p w14:paraId="359C6C0A"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14:paraId="4CE97CD2"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Приобретение материалов (указать)</w:t>
            </w:r>
          </w:p>
        </w:tc>
        <w:tc>
          <w:tcPr>
            <w:tcW w:w="0" w:type="auto"/>
            <w:tcBorders>
              <w:top w:val="single" w:sz="4" w:space="0" w:color="auto"/>
              <w:left w:val="single" w:sz="4" w:space="0" w:color="auto"/>
              <w:bottom w:val="single" w:sz="4" w:space="0" w:color="auto"/>
              <w:right w:val="single" w:sz="4" w:space="0" w:color="auto"/>
            </w:tcBorders>
          </w:tcPr>
          <w:p w14:paraId="34665F2E"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565E27D9" w14:textId="77777777" w:rsidR="00677C62" w:rsidRPr="00A8367D" w:rsidRDefault="00677C62" w:rsidP="003D0D91">
            <w:pPr>
              <w:rPr>
                <w:rFonts w:ascii="Times New Roman" w:eastAsia="Calibri" w:hAnsi="Times New Roman"/>
                <w:sz w:val="28"/>
                <w:szCs w:val="28"/>
              </w:rPr>
            </w:pPr>
          </w:p>
        </w:tc>
      </w:tr>
      <w:tr w:rsidR="00677C62" w:rsidRPr="00A8367D" w14:paraId="38562A71" w14:textId="77777777" w:rsidTr="003D0D91">
        <w:tc>
          <w:tcPr>
            <w:tcW w:w="0" w:type="auto"/>
            <w:tcBorders>
              <w:top w:val="single" w:sz="4" w:space="0" w:color="auto"/>
              <w:bottom w:val="single" w:sz="4" w:space="0" w:color="auto"/>
              <w:right w:val="single" w:sz="4" w:space="0" w:color="auto"/>
            </w:tcBorders>
          </w:tcPr>
          <w:p w14:paraId="25163D16"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2.1.</w:t>
            </w:r>
          </w:p>
        </w:tc>
        <w:tc>
          <w:tcPr>
            <w:tcW w:w="0" w:type="auto"/>
            <w:tcBorders>
              <w:top w:val="single" w:sz="4" w:space="0" w:color="auto"/>
              <w:left w:val="single" w:sz="4" w:space="0" w:color="auto"/>
              <w:bottom w:val="single" w:sz="4" w:space="0" w:color="auto"/>
              <w:right w:val="single" w:sz="4" w:space="0" w:color="auto"/>
            </w:tcBorders>
          </w:tcPr>
          <w:p w14:paraId="613235F4"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5E4CBDFC"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41215F6A" w14:textId="77777777" w:rsidR="00677C62" w:rsidRPr="00A8367D" w:rsidRDefault="00677C62" w:rsidP="003D0D91">
            <w:pPr>
              <w:rPr>
                <w:rFonts w:ascii="Times New Roman" w:eastAsia="Calibri" w:hAnsi="Times New Roman"/>
                <w:sz w:val="28"/>
                <w:szCs w:val="28"/>
              </w:rPr>
            </w:pPr>
          </w:p>
        </w:tc>
      </w:tr>
      <w:tr w:rsidR="00677C62" w:rsidRPr="00A8367D" w14:paraId="1BC50B81" w14:textId="77777777" w:rsidTr="003D0D91">
        <w:tc>
          <w:tcPr>
            <w:tcW w:w="0" w:type="auto"/>
            <w:tcBorders>
              <w:top w:val="single" w:sz="4" w:space="0" w:color="auto"/>
              <w:bottom w:val="single" w:sz="4" w:space="0" w:color="auto"/>
              <w:right w:val="single" w:sz="4" w:space="0" w:color="auto"/>
            </w:tcBorders>
          </w:tcPr>
          <w:p w14:paraId="5CA70F16"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0FFA9743"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1B8997C5"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08901D69" w14:textId="77777777" w:rsidR="00677C62" w:rsidRPr="00A8367D" w:rsidRDefault="00677C62" w:rsidP="003D0D91">
            <w:pPr>
              <w:rPr>
                <w:rFonts w:ascii="Times New Roman" w:eastAsia="Calibri" w:hAnsi="Times New Roman"/>
                <w:sz w:val="28"/>
                <w:szCs w:val="28"/>
              </w:rPr>
            </w:pPr>
          </w:p>
        </w:tc>
      </w:tr>
      <w:tr w:rsidR="00677C62" w:rsidRPr="00A8367D" w14:paraId="474D2A84" w14:textId="77777777" w:rsidTr="003D0D91">
        <w:tc>
          <w:tcPr>
            <w:tcW w:w="0" w:type="auto"/>
            <w:tcBorders>
              <w:top w:val="single" w:sz="4" w:space="0" w:color="auto"/>
              <w:bottom w:val="single" w:sz="4" w:space="0" w:color="auto"/>
              <w:right w:val="single" w:sz="4" w:space="0" w:color="auto"/>
            </w:tcBorders>
          </w:tcPr>
          <w:p w14:paraId="71571CD7"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14:paraId="35FA6129"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Приобретение оборудования (указать)</w:t>
            </w:r>
          </w:p>
        </w:tc>
        <w:tc>
          <w:tcPr>
            <w:tcW w:w="0" w:type="auto"/>
            <w:tcBorders>
              <w:top w:val="single" w:sz="4" w:space="0" w:color="auto"/>
              <w:left w:val="single" w:sz="4" w:space="0" w:color="auto"/>
              <w:bottom w:val="single" w:sz="4" w:space="0" w:color="auto"/>
              <w:right w:val="single" w:sz="4" w:space="0" w:color="auto"/>
            </w:tcBorders>
          </w:tcPr>
          <w:p w14:paraId="616E41E0"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5DE2225D" w14:textId="77777777" w:rsidR="00677C62" w:rsidRPr="00A8367D" w:rsidRDefault="00677C62" w:rsidP="003D0D91">
            <w:pPr>
              <w:rPr>
                <w:rFonts w:ascii="Times New Roman" w:eastAsia="Calibri" w:hAnsi="Times New Roman"/>
                <w:sz w:val="28"/>
                <w:szCs w:val="28"/>
              </w:rPr>
            </w:pPr>
          </w:p>
        </w:tc>
      </w:tr>
      <w:tr w:rsidR="00677C62" w:rsidRPr="00A8367D" w14:paraId="4FB5E56A" w14:textId="77777777" w:rsidTr="003D0D91">
        <w:tc>
          <w:tcPr>
            <w:tcW w:w="0" w:type="auto"/>
            <w:tcBorders>
              <w:top w:val="single" w:sz="4" w:space="0" w:color="auto"/>
              <w:bottom w:val="single" w:sz="4" w:space="0" w:color="auto"/>
              <w:right w:val="single" w:sz="4" w:space="0" w:color="auto"/>
            </w:tcBorders>
          </w:tcPr>
          <w:p w14:paraId="7664F6E5"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3.1.</w:t>
            </w:r>
          </w:p>
        </w:tc>
        <w:tc>
          <w:tcPr>
            <w:tcW w:w="0" w:type="auto"/>
            <w:tcBorders>
              <w:top w:val="single" w:sz="4" w:space="0" w:color="auto"/>
              <w:left w:val="single" w:sz="4" w:space="0" w:color="auto"/>
              <w:bottom w:val="single" w:sz="4" w:space="0" w:color="auto"/>
              <w:right w:val="single" w:sz="4" w:space="0" w:color="auto"/>
            </w:tcBorders>
          </w:tcPr>
          <w:p w14:paraId="1A60B371"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0AD0C075"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05740A25" w14:textId="77777777" w:rsidR="00677C62" w:rsidRPr="00A8367D" w:rsidRDefault="00677C62" w:rsidP="003D0D91">
            <w:pPr>
              <w:rPr>
                <w:rFonts w:ascii="Times New Roman" w:eastAsia="Calibri" w:hAnsi="Times New Roman"/>
                <w:sz w:val="28"/>
                <w:szCs w:val="28"/>
              </w:rPr>
            </w:pPr>
          </w:p>
        </w:tc>
      </w:tr>
      <w:tr w:rsidR="00677C62" w:rsidRPr="00A8367D" w14:paraId="3C9B70F3" w14:textId="77777777" w:rsidTr="003D0D91">
        <w:tc>
          <w:tcPr>
            <w:tcW w:w="0" w:type="auto"/>
            <w:tcBorders>
              <w:top w:val="single" w:sz="4" w:space="0" w:color="auto"/>
              <w:bottom w:val="single" w:sz="4" w:space="0" w:color="auto"/>
              <w:right w:val="single" w:sz="4" w:space="0" w:color="auto"/>
            </w:tcBorders>
          </w:tcPr>
          <w:p w14:paraId="102EE149"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718575D3"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2806045C"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09E1F5B2" w14:textId="77777777" w:rsidR="00677C62" w:rsidRPr="00A8367D" w:rsidRDefault="00677C62" w:rsidP="003D0D91">
            <w:pPr>
              <w:rPr>
                <w:rFonts w:ascii="Times New Roman" w:eastAsia="Calibri" w:hAnsi="Times New Roman"/>
                <w:sz w:val="28"/>
                <w:szCs w:val="28"/>
              </w:rPr>
            </w:pPr>
          </w:p>
        </w:tc>
      </w:tr>
      <w:tr w:rsidR="00677C62" w:rsidRPr="00A8367D" w14:paraId="6B4C7897" w14:textId="77777777" w:rsidTr="003D0D91">
        <w:tc>
          <w:tcPr>
            <w:tcW w:w="0" w:type="auto"/>
            <w:tcBorders>
              <w:top w:val="single" w:sz="4" w:space="0" w:color="auto"/>
              <w:bottom w:val="single" w:sz="4" w:space="0" w:color="auto"/>
              <w:right w:val="single" w:sz="4" w:space="0" w:color="auto"/>
            </w:tcBorders>
          </w:tcPr>
          <w:p w14:paraId="3248F877"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
          <w:p w14:paraId="3470AD12"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Прочие расходы (указать)</w:t>
            </w:r>
          </w:p>
        </w:tc>
        <w:tc>
          <w:tcPr>
            <w:tcW w:w="0" w:type="auto"/>
            <w:tcBorders>
              <w:top w:val="single" w:sz="4" w:space="0" w:color="auto"/>
              <w:left w:val="single" w:sz="4" w:space="0" w:color="auto"/>
              <w:bottom w:val="single" w:sz="4" w:space="0" w:color="auto"/>
              <w:right w:val="single" w:sz="4" w:space="0" w:color="auto"/>
            </w:tcBorders>
          </w:tcPr>
          <w:p w14:paraId="61AC5C16"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2C559BF3" w14:textId="77777777" w:rsidR="00677C62" w:rsidRPr="00A8367D" w:rsidRDefault="00677C62" w:rsidP="003D0D91">
            <w:pPr>
              <w:rPr>
                <w:rFonts w:ascii="Times New Roman" w:eastAsia="Calibri" w:hAnsi="Times New Roman"/>
                <w:sz w:val="28"/>
                <w:szCs w:val="28"/>
              </w:rPr>
            </w:pPr>
          </w:p>
        </w:tc>
      </w:tr>
      <w:tr w:rsidR="00677C62" w:rsidRPr="00A8367D" w14:paraId="5C8EF4A8" w14:textId="77777777" w:rsidTr="003D0D91">
        <w:tc>
          <w:tcPr>
            <w:tcW w:w="0" w:type="auto"/>
            <w:tcBorders>
              <w:top w:val="single" w:sz="4" w:space="0" w:color="auto"/>
              <w:bottom w:val="single" w:sz="4" w:space="0" w:color="auto"/>
              <w:right w:val="single" w:sz="4" w:space="0" w:color="auto"/>
            </w:tcBorders>
          </w:tcPr>
          <w:p w14:paraId="6FBB2559"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4.1.</w:t>
            </w:r>
          </w:p>
        </w:tc>
        <w:tc>
          <w:tcPr>
            <w:tcW w:w="0" w:type="auto"/>
            <w:tcBorders>
              <w:top w:val="single" w:sz="4" w:space="0" w:color="auto"/>
              <w:left w:val="single" w:sz="4" w:space="0" w:color="auto"/>
              <w:bottom w:val="single" w:sz="4" w:space="0" w:color="auto"/>
              <w:right w:val="single" w:sz="4" w:space="0" w:color="auto"/>
            </w:tcBorders>
          </w:tcPr>
          <w:p w14:paraId="7994C821"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5BCEA37B"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21628B83" w14:textId="77777777" w:rsidR="00677C62" w:rsidRPr="00A8367D" w:rsidRDefault="00677C62" w:rsidP="003D0D91">
            <w:pPr>
              <w:rPr>
                <w:rFonts w:ascii="Times New Roman" w:eastAsia="Calibri" w:hAnsi="Times New Roman"/>
                <w:sz w:val="28"/>
                <w:szCs w:val="28"/>
              </w:rPr>
            </w:pPr>
          </w:p>
        </w:tc>
      </w:tr>
      <w:tr w:rsidR="00677C62" w:rsidRPr="00A8367D" w14:paraId="6BA47531" w14:textId="77777777" w:rsidTr="003D0D91">
        <w:tc>
          <w:tcPr>
            <w:tcW w:w="0" w:type="auto"/>
            <w:tcBorders>
              <w:top w:val="single" w:sz="4" w:space="0" w:color="auto"/>
              <w:bottom w:val="single" w:sz="4" w:space="0" w:color="auto"/>
              <w:right w:val="single" w:sz="4" w:space="0" w:color="auto"/>
            </w:tcBorders>
          </w:tcPr>
          <w:p w14:paraId="734CC997"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63DE89A8"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6B53F022"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0E303D18" w14:textId="77777777" w:rsidR="00677C62" w:rsidRPr="00A8367D" w:rsidRDefault="00677C62" w:rsidP="003D0D91">
            <w:pPr>
              <w:rPr>
                <w:rFonts w:ascii="Times New Roman" w:eastAsia="Calibri" w:hAnsi="Times New Roman"/>
                <w:sz w:val="28"/>
                <w:szCs w:val="28"/>
              </w:rPr>
            </w:pPr>
          </w:p>
        </w:tc>
      </w:tr>
      <w:tr w:rsidR="00677C62" w:rsidRPr="00A8367D" w14:paraId="5C2E5551" w14:textId="77777777" w:rsidTr="003D0D91">
        <w:tc>
          <w:tcPr>
            <w:tcW w:w="0" w:type="auto"/>
            <w:gridSpan w:val="3"/>
            <w:tcBorders>
              <w:top w:val="single" w:sz="4" w:space="0" w:color="auto"/>
              <w:bottom w:val="single" w:sz="4" w:space="0" w:color="auto"/>
              <w:right w:val="single" w:sz="4" w:space="0" w:color="auto"/>
            </w:tcBorders>
          </w:tcPr>
          <w:p w14:paraId="1F30D0D7"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ИТОГО</w:t>
            </w:r>
          </w:p>
        </w:tc>
        <w:tc>
          <w:tcPr>
            <w:tcW w:w="0" w:type="auto"/>
            <w:tcBorders>
              <w:top w:val="single" w:sz="4" w:space="0" w:color="auto"/>
              <w:left w:val="single" w:sz="4" w:space="0" w:color="auto"/>
              <w:bottom w:val="single" w:sz="4" w:space="0" w:color="auto"/>
            </w:tcBorders>
          </w:tcPr>
          <w:p w14:paraId="2EC87B48" w14:textId="77777777" w:rsidR="00677C62" w:rsidRPr="00A8367D" w:rsidRDefault="00677C62" w:rsidP="003D0D91">
            <w:pPr>
              <w:rPr>
                <w:rFonts w:ascii="Times New Roman" w:eastAsia="Calibri" w:hAnsi="Times New Roman"/>
                <w:b/>
                <w:sz w:val="28"/>
                <w:szCs w:val="28"/>
              </w:rPr>
            </w:pPr>
          </w:p>
        </w:tc>
      </w:tr>
    </w:tbl>
    <w:p w14:paraId="788BEE4C" w14:textId="77777777" w:rsidR="00677C62" w:rsidRPr="00A8367D" w:rsidRDefault="00677C62" w:rsidP="00677C62">
      <w:pPr>
        <w:rPr>
          <w:rFonts w:ascii="Times New Roman" w:eastAsia="Calibri" w:hAnsi="Times New Roman"/>
          <w:sz w:val="28"/>
          <w:szCs w:val="28"/>
        </w:rPr>
      </w:pPr>
    </w:p>
    <w:p w14:paraId="2B41CCB3"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lastRenderedPageBreak/>
        <w:t>Представитель (-и) инициативной группы ____________________/Ф.И.О./</w:t>
      </w:r>
    </w:p>
    <w:p w14:paraId="1656C8DF"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 xml:space="preserve">                                                                                    (подпись)</w:t>
      </w:r>
    </w:p>
    <w:p w14:paraId="1A64BE53" w14:textId="77777777" w:rsidR="00677C62" w:rsidRPr="00A8367D" w:rsidRDefault="00677C62" w:rsidP="00677C62">
      <w:pPr>
        <w:rPr>
          <w:rFonts w:ascii="Times New Roman" w:eastAsia="Calibri" w:hAnsi="Times New Roman"/>
          <w:color w:val="FF0000"/>
          <w:sz w:val="28"/>
          <w:szCs w:val="28"/>
        </w:rPr>
      </w:pPr>
    </w:p>
    <w:p w14:paraId="25E6292E" w14:textId="77777777" w:rsidR="00677C62" w:rsidRPr="00A8367D" w:rsidRDefault="00677C62" w:rsidP="00677C62">
      <w:pPr>
        <w:tabs>
          <w:tab w:val="left" w:pos="7425"/>
        </w:tabs>
        <w:rPr>
          <w:rFonts w:ascii="Times New Roman" w:eastAsia="Calibri" w:hAnsi="Times New Roman"/>
          <w:sz w:val="28"/>
          <w:szCs w:val="28"/>
        </w:rPr>
      </w:pPr>
      <w:r w:rsidRPr="00A8367D">
        <w:rPr>
          <w:rFonts w:ascii="Times New Roman" w:eastAsia="Calibri" w:hAnsi="Times New Roman"/>
          <w:sz w:val="28"/>
          <w:szCs w:val="28"/>
        </w:rPr>
        <w:t>Заместитель главы</w:t>
      </w:r>
    </w:p>
    <w:p w14:paraId="09C697F1" w14:textId="77777777" w:rsidR="00677C62" w:rsidRPr="00C2307A" w:rsidRDefault="00677C62" w:rsidP="00677C62">
      <w:pPr>
        <w:tabs>
          <w:tab w:val="left" w:pos="7425"/>
        </w:tabs>
        <w:rPr>
          <w:rFonts w:ascii="Times New Roman" w:eastAsia="Calibri" w:hAnsi="Times New Roman"/>
          <w:sz w:val="28"/>
          <w:szCs w:val="28"/>
        </w:rPr>
      </w:pPr>
      <w:r w:rsidRPr="00A8367D">
        <w:rPr>
          <w:rFonts w:ascii="Times New Roman" w:eastAsia="Calibri" w:hAnsi="Times New Roman"/>
          <w:sz w:val="28"/>
          <w:szCs w:val="28"/>
        </w:rPr>
        <w:t>муниципального образования                                                 Н.В. Майорова</w:t>
      </w:r>
    </w:p>
    <w:p w14:paraId="22BF9DF1" w14:textId="77777777" w:rsidR="00677C62" w:rsidRPr="00405CD0" w:rsidRDefault="00677C62" w:rsidP="00677C62">
      <w:pPr>
        <w:autoSpaceDE w:val="0"/>
        <w:autoSpaceDN w:val="0"/>
        <w:adjustRightInd w:val="0"/>
        <w:rPr>
          <w:rFonts w:ascii="Times New Roman" w:hAnsi="Times New Roman"/>
          <w:color w:val="FF0000"/>
          <w:sz w:val="28"/>
          <w:szCs w:val="28"/>
          <w:lang w:eastAsia="ru-RU"/>
        </w:rPr>
      </w:pPr>
    </w:p>
    <w:p w14:paraId="5B60455B"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55B23AD8"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31884297"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536F77B1"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764F9D29"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674D2242"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15281B44"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3EAAB8A6"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367A93F1"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178A6403"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332B8A4D"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28658331"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5966B2C2"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53E4B303"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07B46192"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2E0FCB99"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2F0270D8"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0BAFD428"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736AB328"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5F680150"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3407369A"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13C671F0"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3F0DBC4F"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0CFDFE6A"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0715E893"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6E880E7D"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74A0CF5D"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584009A9"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2BBF815F"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6CD2DF58"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70CF17E5"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53D49FCE"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1F03862B"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p>
    <w:p w14:paraId="37744966" w14:textId="77777777" w:rsidR="00677C62" w:rsidRPr="00A8367D" w:rsidRDefault="00677C62" w:rsidP="00677C62">
      <w:pPr>
        <w:rPr>
          <w:rFonts w:ascii="Times New Roman" w:hAnsi="Times New Roman"/>
          <w:sz w:val="28"/>
          <w:szCs w:val="28"/>
        </w:rPr>
      </w:pPr>
      <w:r w:rsidRPr="00A8367D">
        <w:rPr>
          <w:rFonts w:ascii="Times New Roman" w:hAnsi="Times New Roman"/>
          <w:sz w:val="28"/>
          <w:szCs w:val="28"/>
        </w:rPr>
        <w:t xml:space="preserve">Приложение № </w:t>
      </w:r>
      <w:r>
        <w:rPr>
          <w:rFonts w:ascii="Times New Roman" w:hAnsi="Times New Roman"/>
          <w:sz w:val="28"/>
          <w:szCs w:val="28"/>
        </w:rPr>
        <w:t>3</w:t>
      </w:r>
    </w:p>
    <w:p w14:paraId="0330AA5F" w14:textId="77777777" w:rsidR="00677C62" w:rsidRPr="00A8367D" w:rsidRDefault="00677C62" w:rsidP="00677C62">
      <w:pPr>
        <w:ind w:left="4248" w:firstLine="708"/>
        <w:rPr>
          <w:rFonts w:ascii="Times New Roman" w:hAnsi="Times New Roman"/>
          <w:sz w:val="28"/>
          <w:szCs w:val="28"/>
        </w:rPr>
      </w:pPr>
      <w:r w:rsidRPr="00A8367D">
        <w:rPr>
          <w:rFonts w:ascii="Times New Roman" w:hAnsi="Times New Roman"/>
          <w:sz w:val="28"/>
          <w:szCs w:val="28"/>
        </w:rPr>
        <w:lastRenderedPageBreak/>
        <w:t>к решению городской Думы</w:t>
      </w:r>
    </w:p>
    <w:p w14:paraId="7D04A998" w14:textId="77777777" w:rsidR="00677C62" w:rsidRPr="00A8367D" w:rsidRDefault="00677C62" w:rsidP="00677C62">
      <w:pPr>
        <w:rPr>
          <w:rFonts w:ascii="Times New Roman" w:hAnsi="Times New Roman"/>
          <w:sz w:val="28"/>
          <w:szCs w:val="28"/>
        </w:rPr>
      </w:pP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t>муниципального образования</w:t>
      </w:r>
    </w:p>
    <w:p w14:paraId="36EB1712" w14:textId="77777777" w:rsidR="00677C62" w:rsidRPr="00A8367D" w:rsidRDefault="00677C62" w:rsidP="00677C62">
      <w:pPr>
        <w:rPr>
          <w:rFonts w:ascii="Times New Roman" w:hAnsi="Times New Roman"/>
          <w:sz w:val="28"/>
          <w:szCs w:val="28"/>
        </w:rPr>
      </w:pP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t>город Новороссийск</w:t>
      </w:r>
    </w:p>
    <w:p w14:paraId="73E0D8D7" w14:textId="77777777" w:rsidR="00677C62" w:rsidRPr="00A8367D" w:rsidRDefault="00677C62" w:rsidP="00677C62">
      <w:pPr>
        <w:rPr>
          <w:rFonts w:ascii="Times New Roman" w:hAnsi="Times New Roman"/>
          <w:sz w:val="28"/>
          <w:szCs w:val="28"/>
        </w:rPr>
      </w:pP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t>от __________________№ _____</w:t>
      </w:r>
    </w:p>
    <w:p w14:paraId="13EB9F01" w14:textId="77777777" w:rsidR="00677C62" w:rsidRPr="00A8367D" w:rsidRDefault="00677C62" w:rsidP="00677C62">
      <w:pPr>
        <w:rPr>
          <w:rFonts w:ascii="Times New Roman" w:hAnsi="Times New Roman"/>
          <w:sz w:val="28"/>
          <w:szCs w:val="28"/>
        </w:rPr>
      </w:pPr>
    </w:p>
    <w:p w14:paraId="513F963F" w14:textId="77777777" w:rsidR="00677C62" w:rsidRPr="00A8367D" w:rsidRDefault="00677C62" w:rsidP="00677C62">
      <w:pPr>
        <w:rPr>
          <w:rFonts w:ascii="Times New Roman" w:hAnsi="Times New Roman"/>
          <w:sz w:val="28"/>
          <w:szCs w:val="28"/>
        </w:rPr>
      </w:pP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p>
    <w:p w14:paraId="0F73C129" w14:textId="77777777" w:rsidR="00677C62" w:rsidRPr="00A8367D" w:rsidRDefault="00677C62" w:rsidP="00677C62">
      <w:pPr>
        <w:autoSpaceDE w:val="0"/>
        <w:autoSpaceDN w:val="0"/>
        <w:adjustRightInd w:val="0"/>
        <w:jc w:val="center"/>
        <w:rPr>
          <w:rFonts w:ascii="Times New Roman" w:hAnsi="Times New Roman"/>
          <w:bCs/>
          <w:sz w:val="28"/>
          <w:szCs w:val="28"/>
        </w:rPr>
      </w:pPr>
      <w:r w:rsidRPr="00A8367D">
        <w:rPr>
          <w:rFonts w:ascii="Times New Roman" w:hAnsi="Times New Roman"/>
          <w:bCs/>
          <w:sz w:val="28"/>
          <w:szCs w:val="28"/>
        </w:rPr>
        <w:t>ПОЛОЖЕНИЕ</w:t>
      </w:r>
    </w:p>
    <w:p w14:paraId="66C6064D" w14:textId="77777777" w:rsidR="00677C62" w:rsidRPr="00A8367D" w:rsidRDefault="00677C62" w:rsidP="00677C62">
      <w:pPr>
        <w:jc w:val="center"/>
        <w:rPr>
          <w:rFonts w:ascii="Times New Roman" w:eastAsia="Calibri" w:hAnsi="Times New Roman"/>
          <w:sz w:val="28"/>
          <w:szCs w:val="28"/>
        </w:rPr>
      </w:pPr>
      <w:r w:rsidRPr="00A8367D">
        <w:rPr>
          <w:rFonts w:ascii="Times New Roman" w:eastAsia="Calibri" w:hAnsi="Times New Roman"/>
          <w:sz w:val="28"/>
          <w:szCs w:val="28"/>
        </w:rPr>
        <w:t xml:space="preserve">о </w:t>
      </w:r>
      <w:r>
        <w:rPr>
          <w:rFonts w:ascii="Times New Roman" w:eastAsia="Calibri" w:hAnsi="Times New Roman"/>
          <w:sz w:val="28"/>
          <w:szCs w:val="28"/>
        </w:rPr>
        <w:t>студенческ</w:t>
      </w:r>
      <w:r w:rsidRPr="00A8367D">
        <w:rPr>
          <w:rFonts w:ascii="Times New Roman" w:eastAsia="Calibri" w:hAnsi="Times New Roman"/>
          <w:sz w:val="28"/>
          <w:szCs w:val="28"/>
        </w:rPr>
        <w:t xml:space="preserve">ом инициативном бюджетировании </w:t>
      </w:r>
    </w:p>
    <w:p w14:paraId="55ECB1F4" w14:textId="77777777" w:rsidR="00677C62" w:rsidRPr="00A8367D" w:rsidRDefault="00677C62" w:rsidP="00677C62">
      <w:pPr>
        <w:jc w:val="center"/>
        <w:rPr>
          <w:rFonts w:ascii="Times New Roman" w:eastAsia="Calibri" w:hAnsi="Times New Roman"/>
          <w:sz w:val="28"/>
          <w:szCs w:val="28"/>
        </w:rPr>
      </w:pPr>
      <w:r w:rsidRPr="00A8367D">
        <w:rPr>
          <w:rFonts w:ascii="Times New Roman" w:eastAsia="Calibri" w:hAnsi="Times New Roman"/>
          <w:sz w:val="28"/>
          <w:szCs w:val="28"/>
        </w:rPr>
        <w:t>в муниципальном образовании город Новороссийск</w:t>
      </w:r>
    </w:p>
    <w:p w14:paraId="7473D2C0" w14:textId="77777777" w:rsidR="00677C62" w:rsidRPr="00A8367D" w:rsidRDefault="00677C62" w:rsidP="00677C62">
      <w:pPr>
        <w:ind w:firstLine="709"/>
        <w:rPr>
          <w:rFonts w:ascii="Times New Roman" w:eastAsia="Calibri" w:hAnsi="Times New Roman"/>
          <w:sz w:val="28"/>
          <w:szCs w:val="28"/>
        </w:rPr>
      </w:pPr>
    </w:p>
    <w:p w14:paraId="1A690C49" w14:textId="77777777" w:rsidR="00677C62" w:rsidRPr="00A8367D" w:rsidRDefault="00677C62" w:rsidP="00677C62">
      <w:pPr>
        <w:contextualSpacing/>
        <w:jc w:val="center"/>
        <w:rPr>
          <w:rFonts w:ascii="Times New Roman" w:eastAsia="Calibri" w:hAnsi="Times New Roman"/>
          <w:sz w:val="28"/>
          <w:szCs w:val="28"/>
        </w:rPr>
      </w:pPr>
      <w:r w:rsidRPr="00A8367D">
        <w:rPr>
          <w:rFonts w:ascii="Times New Roman" w:eastAsia="Calibri" w:hAnsi="Times New Roman"/>
          <w:sz w:val="28"/>
          <w:szCs w:val="28"/>
        </w:rPr>
        <w:t>1.Общие положения</w:t>
      </w:r>
    </w:p>
    <w:p w14:paraId="4B08FBCD" w14:textId="77777777" w:rsidR="00677C62" w:rsidRPr="00A8367D" w:rsidRDefault="00677C62" w:rsidP="00677C62">
      <w:pPr>
        <w:ind w:left="1069"/>
        <w:contextualSpacing/>
        <w:jc w:val="center"/>
        <w:rPr>
          <w:rFonts w:ascii="Times New Roman" w:eastAsia="Calibri" w:hAnsi="Times New Roman"/>
          <w:sz w:val="28"/>
          <w:szCs w:val="28"/>
        </w:rPr>
      </w:pPr>
    </w:p>
    <w:p w14:paraId="32B0B28D" w14:textId="77777777" w:rsidR="00677C62" w:rsidRPr="00E31331" w:rsidRDefault="00677C62" w:rsidP="00677C62">
      <w:pPr>
        <w:tabs>
          <w:tab w:val="left" w:pos="1276"/>
        </w:tabs>
        <w:ind w:firstLine="709"/>
        <w:rPr>
          <w:rFonts w:ascii="Times New Roman" w:eastAsia="Calibri" w:hAnsi="Times New Roman"/>
          <w:sz w:val="28"/>
          <w:szCs w:val="28"/>
        </w:rPr>
      </w:pPr>
      <w:r w:rsidRPr="00E31331">
        <w:rPr>
          <w:rFonts w:ascii="Times New Roman" w:eastAsia="Calibri" w:hAnsi="Times New Roman"/>
          <w:sz w:val="28"/>
          <w:szCs w:val="28"/>
        </w:rPr>
        <w:t>1.1.  Настоящее Положение о студенческом инициативном бюджетировании в муниципальном образовании город Новороссийск (далее по тексту – студенческое инициативное бюджетирование) разработано с целью вовлечения обучающихся студентов, высших и средних специальных учебных заведений, на территории муниципального образования город Новороссийск, путем проведения конкурсного отбора и реализации инициатив, предложенных студентами.</w:t>
      </w:r>
    </w:p>
    <w:p w14:paraId="3FBEA536" w14:textId="77777777" w:rsidR="00677C62" w:rsidRPr="00E31331" w:rsidRDefault="00677C62" w:rsidP="00677C62">
      <w:pPr>
        <w:tabs>
          <w:tab w:val="left" w:pos="1276"/>
        </w:tabs>
        <w:ind w:firstLine="709"/>
        <w:rPr>
          <w:rFonts w:ascii="Times New Roman" w:eastAsia="Calibri" w:hAnsi="Times New Roman"/>
          <w:sz w:val="28"/>
          <w:szCs w:val="28"/>
        </w:rPr>
      </w:pPr>
      <w:r w:rsidRPr="00E31331">
        <w:rPr>
          <w:rFonts w:ascii="Times New Roman" w:eastAsia="Calibri" w:hAnsi="Times New Roman"/>
          <w:sz w:val="28"/>
          <w:szCs w:val="28"/>
        </w:rPr>
        <w:t>1.1.1.  Право на получение денежных средств имеет муниципальное казенное учреждение муниципального образования город Новороссийск «</w:t>
      </w:r>
      <w:r>
        <w:rPr>
          <w:rFonts w:ascii="Times New Roman" w:eastAsia="Calibri" w:hAnsi="Times New Roman"/>
          <w:sz w:val="28"/>
          <w:szCs w:val="28"/>
        </w:rPr>
        <w:t>Молодежный</w:t>
      </w:r>
      <w:r w:rsidRPr="00E31331">
        <w:rPr>
          <w:rFonts w:ascii="Times New Roman" w:eastAsia="Calibri" w:hAnsi="Times New Roman"/>
          <w:sz w:val="28"/>
          <w:szCs w:val="28"/>
        </w:rPr>
        <w:t xml:space="preserve"> центр».</w:t>
      </w:r>
    </w:p>
    <w:p w14:paraId="0FD4E83B" w14:textId="77777777" w:rsidR="00677C62" w:rsidRPr="00E31331" w:rsidRDefault="00677C62" w:rsidP="00677C62">
      <w:pPr>
        <w:tabs>
          <w:tab w:val="left" w:pos="1276"/>
        </w:tabs>
        <w:ind w:firstLine="709"/>
        <w:rPr>
          <w:rFonts w:ascii="Times New Roman" w:eastAsia="Calibri" w:hAnsi="Times New Roman"/>
          <w:sz w:val="28"/>
          <w:szCs w:val="28"/>
        </w:rPr>
      </w:pPr>
      <w:r w:rsidRPr="00E31331">
        <w:rPr>
          <w:rFonts w:ascii="Times New Roman" w:eastAsia="Calibri" w:hAnsi="Times New Roman"/>
          <w:sz w:val="28"/>
          <w:szCs w:val="28"/>
        </w:rPr>
        <w:t xml:space="preserve">1.2.  Целью проекта студенческого инициативного бюджетирования (далее по тексту – проект) является содействие формированию гражданской компетентности и активной жизненной позиции студентов путем организации участия студентов в определении приоритетов расходования средств местного бюджета, направленных на решение вопросов по направлениям, установленным настоящим Положением. </w:t>
      </w:r>
    </w:p>
    <w:p w14:paraId="75DDCA37" w14:textId="77777777" w:rsidR="00677C62" w:rsidRPr="00E31331" w:rsidRDefault="00677C62" w:rsidP="00677C62">
      <w:pPr>
        <w:tabs>
          <w:tab w:val="left" w:pos="1276"/>
        </w:tabs>
        <w:ind w:firstLine="709"/>
        <w:rPr>
          <w:rFonts w:ascii="Times New Roman" w:eastAsia="Calibri" w:hAnsi="Times New Roman"/>
          <w:sz w:val="28"/>
          <w:szCs w:val="28"/>
        </w:rPr>
      </w:pPr>
      <w:r w:rsidRPr="00E31331">
        <w:rPr>
          <w:rFonts w:ascii="Times New Roman" w:eastAsia="Calibri" w:hAnsi="Times New Roman"/>
          <w:sz w:val="28"/>
          <w:szCs w:val="28"/>
        </w:rPr>
        <w:t>1.3.  Задачи студенческого инициативного бюджетирования:</w:t>
      </w:r>
    </w:p>
    <w:p w14:paraId="58A39551" w14:textId="77777777" w:rsidR="00677C62" w:rsidRPr="00E31331" w:rsidRDefault="00677C62" w:rsidP="00677C62">
      <w:pPr>
        <w:tabs>
          <w:tab w:val="left" w:pos="1276"/>
        </w:tabs>
        <w:ind w:firstLine="709"/>
        <w:rPr>
          <w:rFonts w:ascii="Times New Roman" w:eastAsia="Calibri" w:hAnsi="Times New Roman"/>
          <w:sz w:val="28"/>
          <w:szCs w:val="28"/>
        </w:rPr>
      </w:pPr>
      <w:r w:rsidRPr="00E31331">
        <w:rPr>
          <w:rFonts w:ascii="Times New Roman" w:eastAsia="Calibri" w:hAnsi="Times New Roman"/>
          <w:sz w:val="28"/>
          <w:szCs w:val="28"/>
        </w:rPr>
        <w:t>1.3.1. вовлечение студентов в бюджетный процесс муниципального образования город Новороссийск;</w:t>
      </w:r>
    </w:p>
    <w:p w14:paraId="16A42FA7" w14:textId="77777777" w:rsidR="00677C62" w:rsidRPr="00E31331" w:rsidRDefault="00677C62" w:rsidP="00677C62">
      <w:pPr>
        <w:tabs>
          <w:tab w:val="left" w:pos="1276"/>
        </w:tabs>
        <w:ind w:firstLine="709"/>
        <w:rPr>
          <w:rFonts w:ascii="Times New Roman" w:eastAsia="Calibri" w:hAnsi="Times New Roman"/>
          <w:sz w:val="28"/>
          <w:szCs w:val="28"/>
        </w:rPr>
      </w:pPr>
      <w:r w:rsidRPr="00E31331">
        <w:rPr>
          <w:rFonts w:ascii="Times New Roman" w:eastAsia="Calibri" w:hAnsi="Times New Roman"/>
          <w:sz w:val="28"/>
          <w:szCs w:val="28"/>
        </w:rPr>
        <w:lastRenderedPageBreak/>
        <w:t>1.3.2. финансовая и организационная поддержка проектных предложений, выдвинутых и отобранных студентами;</w:t>
      </w:r>
    </w:p>
    <w:p w14:paraId="33C4CA5F" w14:textId="77777777" w:rsidR="00677C62" w:rsidRPr="00E31331" w:rsidRDefault="00677C62" w:rsidP="00677C62">
      <w:pPr>
        <w:tabs>
          <w:tab w:val="left" w:pos="1276"/>
        </w:tabs>
        <w:ind w:firstLine="709"/>
        <w:rPr>
          <w:rFonts w:ascii="Times New Roman" w:eastAsia="Calibri" w:hAnsi="Times New Roman"/>
          <w:sz w:val="28"/>
          <w:szCs w:val="28"/>
        </w:rPr>
      </w:pPr>
      <w:r w:rsidRPr="00E31331">
        <w:rPr>
          <w:rFonts w:ascii="Times New Roman" w:eastAsia="Calibri" w:hAnsi="Times New Roman"/>
          <w:sz w:val="28"/>
          <w:szCs w:val="28"/>
        </w:rPr>
        <w:t>1.3.3.</w:t>
      </w:r>
      <w:r w:rsidRPr="00E31331">
        <w:rPr>
          <w:rFonts w:ascii="Times New Roman" w:eastAsia="Calibri" w:hAnsi="Times New Roman"/>
          <w:sz w:val="28"/>
          <w:szCs w:val="28"/>
        </w:rPr>
        <w:tab/>
        <w:t>стимулирование развития креативных способностей студентов, приобретение навыков коммуникации, умения работать в команде;</w:t>
      </w:r>
    </w:p>
    <w:p w14:paraId="1F947AE7" w14:textId="77777777" w:rsidR="00677C62" w:rsidRPr="00E31331" w:rsidRDefault="00677C62" w:rsidP="00677C62">
      <w:pPr>
        <w:tabs>
          <w:tab w:val="left" w:pos="1276"/>
        </w:tabs>
        <w:ind w:firstLine="709"/>
        <w:rPr>
          <w:rFonts w:ascii="Times New Roman" w:eastAsia="Calibri" w:hAnsi="Times New Roman"/>
          <w:sz w:val="28"/>
          <w:szCs w:val="28"/>
        </w:rPr>
      </w:pPr>
      <w:r w:rsidRPr="00E31331">
        <w:rPr>
          <w:rFonts w:ascii="Times New Roman" w:eastAsia="Calibri" w:hAnsi="Times New Roman"/>
          <w:sz w:val="28"/>
          <w:szCs w:val="28"/>
        </w:rPr>
        <w:t>1.3.4.</w:t>
      </w:r>
      <w:r w:rsidRPr="00E31331">
        <w:rPr>
          <w:rFonts w:ascii="Times New Roman" w:eastAsia="Calibri" w:hAnsi="Times New Roman"/>
          <w:sz w:val="28"/>
          <w:szCs w:val="28"/>
        </w:rPr>
        <w:tab/>
        <w:t>повышение финансовой грамотности студентов;</w:t>
      </w:r>
    </w:p>
    <w:p w14:paraId="1E3BA1F9" w14:textId="77777777" w:rsidR="00677C62" w:rsidRPr="00E31331" w:rsidRDefault="00677C62" w:rsidP="00677C62">
      <w:pPr>
        <w:tabs>
          <w:tab w:val="left" w:pos="1276"/>
        </w:tabs>
        <w:ind w:firstLine="709"/>
        <w:rPr>
          <w:rFonts w:ascii="Times New Roman" w:eastAsia="Calibri" w:hAnsi="Times New Roman"/>
          <w:sz w:val="28"/>
          <w:szCs w:val="28"/>
        </w:rPr>
      </w:pPr>
      <w:r w:rsidRPr="00E31331">
        <w:rPr>
          <w:rFonts w:ascii="Times New Roman" w:eastAsia="Calibri" w:hAnsi="Times New Roman"/>
          <w:sz w:val="28"/>
          <w:szCs w:val="28"/>
        </w:rPr>
        <w:t>1.3.5.</w:t>
      </w:r>
      <w:r w:rsidRPr="00E31331">
        <w:rPr>
          <w:rFonts w:ascii="Times New Roman" w:eastAsia="Calibri" w:hAnsi="Times New Roman"/>
          <w:sz w:val="28"/>
          <w:szCs w:val="28"/>
        </w:rPr>
        <w:tab/>
        <w:t>повышение заинтересованности студентов в решении вопросов местного значения, укрепление взаимного доверия студентов и власти.</w:t>
      </w:r>
    </w:p>
    <w:p w14:paraId="70C18DD1" w14:textId="77777777" w:rsidR="00677C62" w:rsidRPr="00E31331" w:rsidRDefault="00677C62" w:rsidP="00677C62">
      <w:pPr>
        <w:tabs>
          <w:tab w:val="left" w:pos="1276"/>
        </w:tabs>
        <w:ind w:firstLine="709"/>
        <w:rPr>
          <w:rFonts w:ascii="Times New Roman" w:eastAsia="Calibri" w:hAnsi="Times New Roman"/>
          <w:sz w:val="28"/>
          <w:szCs w:val="28"/>
        </w:rPr>
      </w:pPr>
      <w:r w:rsidRPr="00E31331">
        <w:rPr>
          <w:rFonts w:ascii="Times New Roman" w:eastAsia="Calibri" w:hAnsi="Times New Roman"/>
          <w:sz w:val="28"/>
          <w:szCs w:val="28"/>
        </w:rPr>
        <w:t>1.3.6. вовлечение студенческого сообщества в принятие бюджетных решений, позволяющих изменить к лучшему территорию и инфраструктуру муниципального образования город Новороссийск.</w:t>
      </w:r>
    </w:p>
    <w:p w14:paraId="4C6A8C40" w14:textId="77777777" w:rsidR="00677C62" w:rsidRPr="00A8367D" w:rsidRDefault="00677C62" w:rsidP="00677C62">
      <w:pPr>
        <w:tabs>
          <w:tab w:val="left" w:pos="1276"/>
        </w:tabs>
        <w:ind w:firstLine="709"/>
        <w:rPr>
          <w:rFonts w:ascii="Times New Roman" w:eastAsia="Calibri" w:hAnsi="Times New Roman"/>
          <w:sz w:val="28"/>
          <w:szCs w:val="28"/>
        </w:rPr>
      </w:pPr>
      <w:r w:rsidRPr="00A8367D">
        <w:rPr>
          <w:rFonts w:ascii="Times New Roman" w:eastAsia="Calibri" w:hAnsi="Times New Roman"/>
          <w:sz w:val="28"/>
          <w:szCs w:val="28"/>
        </w:rPr>
        <w:t>1.4.</w:t>
      </w:r>
      <w:r w:rsidRPr="00A8367D">
        <w:rPr>
          <w:rFonts w:ascii="Times New Roman" w:eastAsia="Calibri" w:hAnsi="Times New Roman"/>
          <w:sz w:val="28"/>
          <w:szCs w:val="28"/>
        </w:rPr>
        <w:tab/>
        <w:t>Реализация проектных предложений может осуществляться по следующим направлениям:</w:t>
      </w:r>
    </w:p>
    <w:p w14:paraId="2E9360DF" w14:textId="77777777" w:rsidR="00677C62" w:rsidRPr="00E31331" w:rsidRDefault="00677C62" w:rsidP="00677C62">
      <w:pPr>
        <w:ind w:firstLine="709"/>
        <w:rPr>
          <w:rFonts w:ascii="Times New Roman" w:eastAsia="Calibri" w:hAnsi="Times New Roman"/>
          <w:sz w:val="28"/>
          <w:szCs w:val="28"/>
        </w:rPr>
      </w:pPr>
      <w:r w:rsidRPr="00E31331">
        <w:rPr>
          <w:rFonts w:ascii="Times New Roman" w:eastAsia="Calibri" w:hAnsi="Times New Roman"/>
          <w:sz w:val="28"/>
          <w:szCs w:val="28"/>
        </w:rPr>
        <w:t>1.4.1. Создание информационных стендов;</w:t>
      </w:r>
    </w:p>
    <w:p w14:paraId="66F81AE2" w14:textId="77777777" w:rsidR="00677C62" w:rsidRPr="00E31331" w:rsidRDefault="00677C62" w:rsidP="00677C62">
      <w:pPr>
        <w:ind w:firstLine="709"/>
        <w:rPr>
          <w:rFonts w:ascii="Times New Roman" w:eastAsia="Calibri" w:hAnsi="Times New Roman"/>
          <w:sz w:val="28"/>
          <w:szCs w:val="28"/>
        </w:rPr>
      </w:pPr>
      <w:r w:rsidRPr="00E31331">
        <w:rPr>
          <w:rFonts w:ascii="Times New Roman" w:eastAsia="Calibri" w:hAnsi="Times New Roman"/>
          <w:sz w:val="28"/>
          <w:szCs w:val="28"/>
        </w:rPr>
        <w:t>1.4.2. Организация мероприятий образовательного характера;</w:t>
      </w:r>
    </w:p>
    <w:p w14:paraId="572C4211" w14:textId="77777777" w:rsidR="00677C62" w:rsidRPr="00E31331" w:rsidRDefault="00677C62" w:rsidP="00677C62">
      <w:pPr>
        <w:ind w:firstLine="709"/>
        <w:rPr>
          <w:rFonts w:ascii="Times New Roman" w:eastAsia="Calibri" w:hAnsi="Times New Roman"/>
          <w:sz w:val="28"/>
          <w:szCs w:val="28"/>
        </w:rPr>
      </w:pPr>
      <w:r w:rsidRPr="00E31331">
        <w:rPr>
          <w:rFonts w:ascii="Times New Roman" w:eastAsia="Calibri" w:hAnsi="Times New Roman"/>
          <w:sz w:val="28"/>
          <w:szCs w:val="28"/>
        </w:rPr>
        <w:t>1.4.3. Организация и проведение мероприятий, направленных на создание условий для массовых и групповых занятий по различным направлениям обучения;</w:t>
      </w:r>
    </w:p>
    <w:p w14:paraId="57EF6A94" w14:textId="77777777" w:rsidR="00677C62" w:rsidRPr="00E31331" w:rsidRDefault="00677C62" w:rsidP="00677C62">
      <w:pPr>
        <w:ind w:firstLine="709"/>
        <w:rPr>
          <w:rFonts w:ascii="Times New Roman" w:eastAsia="Calibri" w:hAnsi="Times New Roman"/>
          <w:sz w:val="28"/>
          <w:szCs w:val="28"/>
        </w:rPr>
      </w:pPr>
      <w:r w:rsidRPr="00E31331">
        <w:rPr>
          <w:rFonts w:ascii="Times New Roman" w:eastAsia="Calibri" w:hAnsi="Times New Roman"/>
          <w:sz w:val="28"/>
          <w:szCs w:val="28"/>
        </w:rPr>
        <w:t>1.4.4. Повышение качества библиотечного обслуживания на территории муниципального образования город Новороссийск.</w:t>
      </w:r>
    </w:p>
    <w:p w14:paraId="16D898E5" w14:textId="77777777" w:rsidR="00677C62" w:rsidRPr="00E31331" w:rsidRDefault="00677C62" w:rsidP="00677C62">
      <w:pPr>
        <w:ind w:firstLine="709"/>
        <w:rPr>
          <w:rFonts w:ascii="Times New Roman" w:eastAsia="Calibri" w:hAnsi="Times New Roman"/>
          <w:sz w:val="28"/>
          <w:szCs w:val="28"/>
        </w:rPr>
      </w:pPr>
      <w:r w:rsidRPr="00E31331">
        <w:rPr>
          <w:rFonts w:ascii="Times New Roman" w:eastAsia="Calibri" w:hAnsi="Times New Roman"/>
          <w:sz w:val="28"/>
          <w:szCs w:val="28"/>
        </w:rPr>
        <w:t>1.5.  Не допускается направление средств на содержание персонала муниципального казенного учреждения муниципального образования город Новороссийск «</w:t>
      </w:r>
      <w:r w:rsidRPr="00893924">
        <w:rPr>
          <w:rFonts w:ascii="Times New Roman" w:eastAsia="Calibri" w:hAnsi="Times New Roman"/>
          <w:sz w:val="28"/>
          <w:szCs w:val="28"/>
        </w:rPr>
        <w:t>Молодежный</w:t>
      </w:r>
      <w:r w:rsidRPr="00E31331">
        <w:rPr>
          <w:rFonts w:ascii="Times New Roman" w:eastAsia="Calibri" w:hAnsi="Times New Roman"/>
          <w:sz w:val="28"/>
          <w:szCs w:val="28"/>
        </w:rPr>
        <w:t xml:space="preserve"> центр» и коммерческую деятельность.</w:t>
      </w:r>
    </w:p>
    <w:p w14:paraId="0E6E369A" w14:textId="77777777" w:rsidR="00677C62" w:rsidRPr="00E31331" w:rsidRDefault="00677C62" w:rsidP="00677C62">
      <w:pPr>
        <w:ind w:firstLine="709"/>
        <w:rPr>
          <w:rFonts w:ascii="Times New Roman" w:eastAsia="Calibri" w:hAnsi="Times New Roman"/>
          <w:sz w:val="28"/>
          <w:szCs w:val="28"/>
        </w:rPr>
      </w:pPr>
      <w:r w:rsidRPr="00E31331">
        <w:rPr>
          <w:rFonts w:ascii="Times New Roman" w:eastAsia="Calibri" w:hAnsi="Times New Roman"/>
          <w:sz w:val="28"/>
          <w:szCs w:val="28"/>
        </w:rPr>
        <w:t>1.6.  Срок реализации проектного предложения должен ограничиваться годом, в котором осуществляется предоставление средств местного бюджета.</w:t>
      </w:r>
    </w:p>
    <w:p w14:paraId="35316845" w14:textId="77777777" w:rsidR="00677C62" w:rsidRPr="00A8367D" w:rsidRDefault="00677C62" w:rsidP="00677C62">
      <w:pPr>
        <w:ind w:firstLine="709"/>
        <w:rPr>
          <w:rFonts w:ascii="Times New Roman" w:eastAsia="Calibri" w:hAnsi="Times New Roman"/>
          <w:sz w:val="28"/>
          <w:szCs w:val="28"/>
        </w:rPr>
      </w:pPr>
    </w:p>
    <w:p w14:paraId="4379ECFE" w14:textId="77777777" w:rsidR="00677C62" w:rsidRPr="00A8367D" w:rsidRDefault="00677C62" w:rsidP="00677C62">
      <w:pPr>
        <w:jc w:val="center"/>
        <w:rPr>
          <w:rFonts w:ascii="Times New Roman" w:eastAsia="Calibri" w:hAnsi="Times New Roman"/>
          <w:sz w:val="28"/>
          <w:szCs w:val="28"/>
        </w:rPr>
      </w:pPr>
      <w:r w:rsidRPr="00A8367D">
        <w:rPr>
          <w:rFonts w:ascii="Times New Roman" w:eastAsia="Calibri" w:hAnsi="Times New Roman"/>
          <w:sz w:val="28"/>
          <w:szCs w:val="28"/>
        </w:rPr>
        <w:t xml:space="preserve">2. Организация подготовки и реализация </w:t>
      </w:r>
      <w:r>
        <w:rPr>
          <w:rFonts w:ascii="Times New Roman" w:eastAsia="Calibri" w:hAnsi="Times New Roman"/>
          <w:sz w:val="28"/>
          <w:szCs w:val="28"/>
        </w:rPr>
        <w:t>студенческ</w:t>
      </w:r>
      <w:r w:rsidRPr="00A8367D">
        <w:rPr>
          <w:rFonts w:ascii="Times New Roman" w:eastAsia="Calibri" w:hAnsi="Times New Roman"/>
          <w:sz w:val="28"/>
          <w:szCs w:val="28"/>
        </w:rPr>
        <w:t>ого инициативного бюджетирования в муниципальном образовании город Новороссийск</w:t>
      </w:r>
    </w:p>
    <w:p w14:paraId="3785A284" w14:textId="77777777" w:rsidR="00677C62" w:rsidRPr="00A8367D" w:rsidRDefault="00677C62" w:rsidP="00677C62">
      <w:pPr>
        <w:jc w:val="center"/>
        <w:rPr>
          <w:rFonts w:ascii="Times New Roman" w:eastAsia="Calibri" w:hAnsi="Times New Roman"/>
          <w:sz w:val="28"/>
          <w:szCs w:val="28"/>
        </w:rPr>
      </w:pPr>
    </w:p>
    <w:p w14:paraId="1CB87E6B" w14:textId="77777777" w:rsidR="00677C62" w:rsidRPr="00A8367D" w:rsidRDefault="00677C62" w:rsidP="00677C62">
      <w:pPr>
        <w:tabs>
          <w:tab w:val="left" w:pos="1276"/>
        </w:tabs>
        <w:ind w:firstLine="709"/>
        <w:rPr>
          <w:rFonts w:ascii="Times New Roman" w:eastAsia="Calibri" w:hAnsi="Times New Roman"/>
          <w:sz w:val="28"/>
          <w:szCs w:val="28"/>
        </w:rPr>
      </w:pPr>
      <w:r w:rsidRPr="00A8367D">
        <w:rPr>
          <w:rFonts w:ascii="Times New Roman" w:eastAsia="Calibri" w:hAnsi="Times New Roman"/>
          <w:sz w:val="28"/>
          <w:szCs w:val="28"/>
        </w:rPr>
        <w:t>2.1.</w:t>
      </w:r>
      <w:r w:rsidRPr="00A8367D">
        <w:rPr>
          <w:rFonts w:ascii="Times New Roman" w:eastAsia="Calibri" w:hAnsi="Times New Roman"/>
          <w:sz w:val="28"/>
          <w:szCs w:val="28"/>
        </w:rPr>
        <w:tab/>
        <w:t>Отдел по делам молодежи муниципального образования город Новороссийск (далее по тексту – Организатор) в рамках подготовки и реализации проекта на основании Приказа Отдела по делам молодежи:</w:t>
      </w:r>
    </w:p>
    <w:p w14:paraId="6CD687E4"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lastRenderedPageBreak/>
        <w:t>2.1.1. устанавливает размер финансирования проектов, реализуемых в текущем финансовом году в пределах, предусмотренных местным бюджетом лимитов бюджетных обязательств;</w:t>
      </w:r>
    </w:p>
    <w:p w14:paraId="7D28186E"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 xml:space="preserve">2.1.2. организует участие </w:t>
      </w:r>
      <w:r>
        <w:rPr>
          <w:rFonts w:ascii="Times New Roman" w:eastAsia="Calibri" w:hAnsi="Times New Roman"/>
          <w:sz w:val="28"/>
          <w:szCs w:val="28"/>
        </w:rPr>
        <w:t>студентов</w:t>
      </w:r>
      <w:r w:rsidRPr="00A8367D">
        <w:rPr>
          <w:rFonts w:ascii="Times New Roman" w:eastAsia="Calibri" w:hAnsi="Times New Roman"/>
          <w:sz w:val="28"/>
          <w:szCs w:val="28"/>
        </w:rPr>
        <w:t xml:space="preserve"> в мероприятиях Проекта;</w:t>
      </w:r>
    </w:p>
    <w:p w14:paraId="063E35AA"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2.1.3. устанавливает и обеспечивает Порядок проведения процедур, необходимых для отбора проектных предложений;</w:t>
      </w:r>
    </w:p>
    <w:p w14:paraId="1B9D7E6C"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2.1.4. обеспечивает распространение информационных материалов о проекте;</w:t>
      </w:r>
    </w:p>
    <w:p w14:paraId="0407A98A"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2.1.5. осуществляет учет и хранение документов, поступающих в ходе подготовки и реализации проекта;</w:t>
      </w:r>
    </w:p>
    <w:p w14:paraId="34FFBE5E"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2.1.6. осуществляет мониторинг реализации Проекта, информирует участников и общественность о ходе реализации проектных предложений;</w:t>
      </w:r>
    </w:p>
    <w:p w14:paraId="5236EE92"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2.1.7. формирует и опубликовывает извещение о конкурсном отборе;</w:t>
      </w:r>
    </w:p>
    <w:p w14:paraId="206B2963"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 xml:space="preserve">2.1.8. создает комиссию и утверждает положение о работе комиссии по отбору проектных предложений </w:t>
      </w:r>
      <w:r>
        <w:rPr>
          <w:rFonts w:ascii="Times New Roman" w:eastAsia="Calibri" w:hAnsi="Times New Roman"/>
          <w:sz w:val="28"/>
          <w:szCs w:val="28"/>
        </w:rPr>
        <w:t>студенческ</w:t>
      </w:r>
      <w:r w:rsidRPr="00A8367D">
        <w:rPr>
          <w:rFonts w:ascii="Times New Roman" w:eastAsia="Calibri" w:hAnsi="Times New Roman"/>
          <w:sz w:val="28"/>
          <w:szCs w:val="28"/>
        </w:rPr>
        <w:t>ого инициативного бюджетирования на территории муниципального образования город Новороссийск.</w:t>
      </w:r>
    </w:p>
    <w:p w14:paraId="4A1F8658" w14:textId="77777777" w:rsidR="00677C62" w:rsidRPr="00A8367D" w:rsidRDefault="00677C62" w:rsidP="00677C62">
      <w:pPr>
        <w:tabs>
          <w:tab w:val="left" w:pos="1276"/>
        </w:tabs>
        <w:ind w:firstLine="709"/>
        <w:rPr>
          <w:rFonts w:ascii="Times New Roman" w:eastAsia="Calibri" w:hAnsi="Times New Roman"/>
          <w:sz w:val="28"/>
          <w:szCs w:val="28"/>
        </w:rPr>
      </w:pPr>
      <w:r w:rsidRPr="00A8367D">
        <w:rPr>
          <w:rFonts w:ascii="Times New Roman" w:eastAsia="Calibri" w:hAnsi="Times New Roman"/>
          <w:sz w:val="28"/>
          <w:szCs w:val="28"/>
        </w:rPr>
        <w:t>2.2.</w:t>
      </w:r>
      <w:r w:rsidRPr="00A8367D">
        <w:rPr>
          <w:rFonts w:ascii="Times New Roman" w:eastAsia="Calibri" w:hAnsi="Times New Roman"/>
          <w:sz w:val="28"/>
          <w:szCs w:val="28"/>
        </w:rPr>
        <w:tab/>
        <w:t>Организатор в рамках подготовки и реализации Проекта:</w:t>
      </w:r>
    </w:p>
    <w:p w14:paraId="3671AD78"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2.2.1. обеспечивает необходимую методическую и техническую поддержку участникам в ходе реализации Проекта;</w:t>
      </w:r>
    </w:p>
    <w:p w14:paraId="4218A3B8"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 xml:space="preserve">2.2.2. обеспечивает финансирование отобранных для реализации проектов предложений в пределах средств местного бюджета, предусмотренных на реализацию проектов </w:t>
      </w:r>
      <w:r>
        <w:rPr>
          <w:rFonts w:ascii="Times New Roman" w:eastAsia="Calibri" w:hAnsi="Times New Roman"/>
          <w:sz w:val="28"/>
          <w:szCs w:val="28"/>
        </w:rPr>
        <w:t>студенческ</w:t>
      </w:r>
      <w:r w:rsidRPr="00A8367D">
        <w:rPr>
          <w:rFonts w:ascii="Times New Roman" w:eastAsia="Calibri" w:hAnsi="Times New Roman"/>
          <w:sz w:val="28"/>
          <w:szCs w:val="28"/>
        </w:rPr>
        <w:t xml:space="preserve">ого инициативного бюджетирования. </w:t>
      </w:r>
    </w:p>
    <w:p w14:paraId="464D9C7D"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2.3.  Извещение о проведении Конкурсного отбора должно содержать следующую информацию:</w:t>
      </w:r>
    </w:p>
    <w:p w14:paraId="2A794EAA"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2.3.1. наименование и адрес Организатора;</w:t>
      </w:r>
    </w:p>
    <w:p w14:paraId="0ACB8EC7"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2.3.2. перечень вопросов, согласно пункту 1.4. настоящего Положения, на реализацию которых могут быть направлены Проекты;</w:t>
      </w:r>
    </w:p>
    <w:p w14:paraId="3E31128E"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2.3.3. адрес, дату, время начала и окончания приема заявок на участие в Конкурсном отборе;</w:t>
      </w:r>
    </w:p>
    <w:p w14:paraId="7BA19624"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lastRenderedPageBreak/>
        <w:t>2.3.4. состав документации, представляемой на Конкурсный отбор, и требования к ее оформлению;</w:t>
      </w:r>
    </w:p>
    <w:p w14:paraId="0109EB01"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 xml:space="preserve">2.3.5. адрес, дату и время проведения заседания Конкурсных комиссий по Конкурсному отбору Проектов; </w:t>
      </w:r>
    </w:p>
    <w:p w14:paraId="748925A8"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 xml:space="preserve">2.3.6. предельный размер денежных средств, предусмотренный для реализации проектов </w:t>
      </w:r>
      <w:r>
        <w:rPr>
          <w:rFonts w:ascii="Times New Roman" w:eastAsia="Calibri" w:hAnsi="Times New Roman"/>
          <w:sz w:val="28"/>
          <w:szCs w:val="28"/>
        </w:rPr>
        <w:t>студенческ</w:t>
      </w:r>
      <w:r w:rsidRPr="00A8367D">
        <w:rPr>
          <w:rFonts w:ascii="Times New Roman" w:eastAsia="Calibri" w:hAnsi="Times New Roman"/>
          <w:sz w:val="28"/>
          <w:szCs w:val="28"/>
        </w:rPr>
        <w:t>ого инициативного бюджетирования;</w:t>
      </w:r>
    </w:p>
    <w:p w14:paraId="4C7682E3"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2.3.7. контактные данные.</w:t>
      </w:r>
    </w:p>
    <w:p w14:paraId="79881035"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2.4.  Реализация Проекта осуществляется по следующим этапам:</w:t>
      </w:r>
    </w:p>
    <w:p w14:paraId="73E2C7F9"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2.4.1. информационная кампания (проводится руководителем муниципального казенного учреждения муниципального образования город Новороссийск «</w:t>
      </w:r>
      <w:r w:rsidRPr="00A858A2">
        <w:rPr>
          <w:rFonts w:ascii="Times New Roman" w:eastAsia="Calibri" w:hAnsi="Times New Roman"/>
          <w:sz w:val="28"/>
          <w:szCs w:val="28"/>
        </w:rPr>
        <w:t>Молодежный</w:t>
      </w:r>
      <w:r w:rsidRPr="00A8367D">
        <w:rPr>
          <w:rFonts w:ascii="Times New Roman" w:eastAsia="Calibri" w:hAnsi="Times New Roman"/>
          <w:sz w:val="28"/>
          <w:szCs w:val="28"/>
        </w:rPr>
        <w:t xml:space="preserve"> центр» с учетом сроков и условий, указанным в извещении Организатора);</w:t>
      </w:r>
    </w:p>
    <w:p w14:paraId="5E1E8C13"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 xml:space="preserve">2.4.2. В установленные извещением сроки </w:t>
      </w:r>
      <w:r>
        <w:rPr>
          <w:rFonts w:ascii="Times New Roman" w:eastAsia="Calibri" w:hAnsi="Times New Roman"/>
          <w:sz w:val="28"/>
          <w:szCs w:val="28"/>
        </w:rPr>
        <w:t>студенческ</w:t>
      </w:r>
      <w:r w:rsidRPr="00A8367D">
        <w:rPr>
          <w:rFonts w:ascii="Times New Roman" w:eastAsia="Calibri" w:hAnsi="Times New Roman"/>
          <w:sz w:val="28"/>
          <w:szCs w:val="28"/>
        </w:rPr>
        <w:t>ая группа  предоставляет Организатору заявку на участие в конкурсе по форме, согласно приложению № 1 к настоящему Положению (далее – Заявка).</w:t>
      </w:r>
    </w:p>
    <w:p w14:paraId="54F08F0A" w14:textId="77777777" w:rsidR="00677C62" w:rsidRPr="00A8367D" w:rsidRDefault="00677C62" w:rsidP="00677C62">
      <w:pPr>
        <w:tabs>
          <w:tab w:val="left" w:pos="1276"/>
        </w:tabs>
        <w:ind w:firstLine="709"/>
        <w:rPr>
          <w:rFonts w:ascii="Times New Roman" w:eastAsia="Calibri" w:hAnsi="Times New Roman"/>
          <w:sz w:val="28"/>
          <w:szCs w:val="28"/>
        </w:rPr>
      </w:pPr>
      <w:r w:rsidRPr="00A8367D">
        <w:rPr>
          <w:rFonts w:ascii="Times New Roman" w:eastAsia="Calibri" w:hAnsi="Times New Roman"/>
          <w:sz w:val="28"/>
          <w:szCs w:val="28"/>
        </w:rPr>
        <w:t>2.6.</w:t>
      </w:r>
      <w:r w:rsidRPr="00A8367D">
        <w:rPr>
          <w:rFonts w:ascii="Times New Roman" w:eastAsia="Calibri" w:hAnsi="Times New Roman"/>
          <w:sz w:val="28"/>
          <w:szCs w:val="28"/>
        </w:rPr>
        <w:tab/>
        <w:t>Вместе с Заявкой предоставляются следующие материалы:</w:t>
      </w:r>
    </w:p>
    <w:p w14:paraId="2BAC602E"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2.6.1.</w:t>
      </w:r>
      <w:r w:rsidRPr="00A8367D">
        <w:rPr>
          <w:rFonts w:ascii="Times New Roman" w:eastAsia="Calibri" w:hAnsi="Times New Roman"/>
          <w:sz w:val="28"/>
          <w:szCs w:val="28"/>
        </w:rPr>
        <w:tab/>
        <w:t>проектное предложение, оформленное в виде текстового материала объемом не более 10 страниц формата А4;</w:t>
      </w:r>
    </w:p>
    <w:p w14:paraId="0EF28D9F"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2.6.2.</w:t>
      </w:r>
      <w:r w:rsidRPr="00A8367D">
        <w:rPr>
          <w:rFonts w:ascii="Times New Roman" w:eastAsia="Calibri" w:hAnsi="Times New Roman"/>
          <w:sz w:val="28"/>
          <w:szCs w:val="28"/>
        </w:rPr>
        <w:tab/>
        <w:t>предварительная смета расходов на реализацию проектного предложения.</w:t>
      </w:r>
    </w:p>
    <w:p w14:paraId="0A2FB620" w14:textId="77777777" w:rsidR="00677C62" w:rsidRPr="00A8367D" w:rsidRDefault="00677C62" w:rsidP="00677C62">
      <w:pPr>
        <w:tabs>
          <w:tab w:val="left" w:pos="1276"/>
        </w:tabs>
        <w:ind w:firstLine="709"/>
        <w:rPr>
          <w:rFonts w:ascii="Times New Roman" w:eastAsia="Calibri" w:hAnsi="Times New Roman"/>
          <w:sz w:val="28"/>
          <w:szCs w:val="28"/>
        </w:rPr>
      </w:pPr>
      <w:r w:rsidRPr="00A8367D">
        <w:rPr>
          <w:rFonts w:ascii="Times New Roman" w:eastAsia="Calibri" w:hAnsi="Times New Roman"/>
          <w:sz w:val="28"/>
          <w:szCs w:val="28"/>
        </w:rPr>
        <w:t>2.7.</w:t>
      </w:r>
      <w:r w:rsidRPr="00A8367D">
        <w:rPr>
          <w:rFonts w:ascii="Times New Roman" w:eastAsia="Calibri" w:hAnsi="Times New Roman"/>
          <w:sz w:val="28"/>
          <w:szCs w:val="28"/>
        </w:rPr>
        <w:tab/>
        <w:t>Представленные Заявки и материалы по проектным предложениям</w:t>
      </w:r>
    </w:p>
    <w:p w14:paraId="636AA74A"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проверяются комиссией, созданной Отделом по делам молодежи для предварительного отбора проектных предложений (далее – комиссия Организатора).</w:t>
      </w:r>
    </w:p>
    <w:p w14:paraId="0DA0AE88" w14:textId="77777777" w:rsidR="00677C62" w:rsidRPr="00E31331"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2.7.1.</w:t>
      </w:r>
      <w:r w:rsidRPr="00A8367D">
        <w:rPr>
          <w:rFonts w:ascii="Times New Roman" w:eastAsia="Calibri" w:hAnsi="Times New Roman"/>
          <w:sz w:val="28"/>
          <w:szCs w:val="28"/>
        </w:rPr>
        <w:tab/>
        <w:t>Комиссия Организатора проверяет проектные предложения согласно критериям установленным пунктом 2.8. настоящего Положения в течение 5 рабочих дней, с даты окончания приема заявок, установленного извещением.</w:t>
      </w:r>
    </w:p>
    <w:p w14:paraId="6854596A"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2.7.2.</w:t>
      </w:r>
      <w:r w:rsidRPr="00A8367D">
        <w:rPr>
          <w:rFonts w:ascii="Times New Roman" w:eastAsia="Calibri" w:hAnsi="Times New Roman"/>
          <w:sz w:val="28"/>
          <w:szCs w:val="28"/>
        </w:rPr>
        <w:tab/>
        <w:t xml:space="preserve">Для технического анализа проектных предложений, с целью определения их возможной реализации, комиссия при Отделе по делам молодежи имеет право привлекать на безвозмездной основе специалистов </w:t>
      </w:r>
      <w:r w:rsidRPr="00A8367D">
        <w:rPr>
          <w:rFonts w:ascii="Times New Roman" w:eastAsia="Calibri" w:hAnsi="Times New Roman"/>
          <w:sz w:val="28"/>
          <w:szCs w:val="28"/>
        </w:rPr>
        <w:lastRenderedPageBreak/>
        <w:t>отраслевых (функциональных) органов администрации муниципального образования город Новороссийск.</w:t>
      </w:r>
    </w:p>
    <w:p w14:paraId="06F738B0" w14:textId="77777777" w:rsidR="00677C62" w:rsidRPr="00A8367D" w:rsidRDefault="00677C62" w:rsidP="00677C62">
      <w:pPr>
        <w:tabs>
          <w:tab w:val="left" w:pos="1276"/>
        </w:tabs>
        <w:ind w:firstLine="709"/>
        <w:rPr>
          <w:rFonts w:ascii="Times New Roman" w:eastAsia="Calibri" w:hAnsi="Times New Roman"/>
          <w:sz w:val="28"/>
          <w:szCs w:val="28"/>
        </w:rPr>
      </w:pPr>
      <w:r w:rsidRPr="00A8367D">
        <w:rPr>
          <w:rFonts w:ascii="Times New Roman" w:eastAsia="Calibri" w:hAnsi="Times New Roman"/>
          <w:sz w:val="28"/>
          <w:szCs w:val="28"/>
        </w:rPr>
        <w:t>2.8.</w:t>
      </w:r>
      <w:r w:rsidRPr="00A8367D">
        <w:rPr>
          <w:rFonts w:ascii="Times New Roman" w:eastAsia="Calibri" w:hAnsi="Times New Roman"/>
          <w:sz w:val="28"/>
          <w:szCs w:val="28"/>
        </w:rPr>
        <w:tab/>
        <w:t>Оценка проектного предложения состоит из количества набранных баллов по следующим критериям:</w:t>
      </w:r>
    </w:p>
    <w:p w14:paraId="5546711B"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2.8.1. креативная составляющая (оригинальность, новизна) – оценивает от 1 до 5 баллов;</w:t>
      </w:r>
    </w:p>
    <w:p w14:paraId="0A6E095B"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2.8.2. актуальность проектного предложения оценивается от 1 до 5 баллов;</w:t>
      </w:r>
    </w:p>
    <w:p w14:paraId="3A6994CB"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2.8.3. проработанность (наличие эскизов, обоснование социальных эффектов от реализации) - оценивается от 1 до 5 баллов;</w:t>
      </w:r>
    </w:p>
    <w:p w14:paraId="7F7DF414"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2.8.4. качество презентации (наличие презентационных материалов) оценивается от 1 до 5 баллов.</w:t>
      </w:r>
    </w:p>
    <w:p w14:paraId="1E099648" w14:textId="77777777" w:rsidR="00677C62" w:rsidRPr="002D7DBC" w:rsidRDefault="00677C62" w:rsidP="00677C62">
      <w:pPr>
        <w:autoSpaceDE w:val="0"/>
        <w:autoSpaceDN w:val="0"/>
        <w:adjustRightInd w:val="0"/>
        <w:ind w:firstLine="709"/>
        <w:rPr>
          <w:rFonts w:ascii="Times New Roman" w:eastAsia="Calibri" w:hAnsi="Times New Roman"/>
          <w:sz w:val="28"/>
          <w:szCs w:val="28"/>
        </w:rPr>
      </w:pPr>
      <w:r w:rsidRPr="002D7DBC">
        <w:rPr>
          <w:rFonts w:ascii="Times New Roman" w:eastAsia="Calibri" w:hAnsi="Times New Roman"/>
          <w:sz w:val="28"/>
          <w:szCs w:val="28"/>
        </w:rPr>
        <w:t>2.</w:t>
      </w:r>
      <w:r w:rsidRPr="00A8367D">
        <w:rPr>
          <w:rFonts w:ascii="Times New Roman" w:eastAsia="Calibri" w:hAnsi="Times New Roman"/>
          <w:sz w:val="28"/>
          <w:szCs w:val="28"/>
        </w:rPr>
        <w:t>9</w:t>
      </w:r>
      <w:r w:rsidRPr="002D7DBC">
        <w:rPr>
          <w:rFonts w:ascii="Times New Roman" w:eastAsia="Calibri" w:hAnsi="Times New Roman"/>
          <w:sz w:val="28"/>
          <w:szCs w:val="28"/>
        </w:rPr>
        <w:t>. По результатам анализа проектных предложений комиссией Организатора формируется заключение о допуске либо об исключении из итогового отбора.</w:t>
      </w:r>
    </w:p>
    <w:p w14:paraId="70D71B19" w14:textId="77777777" w:rsidR="00677C62" w:rsidRPr="002D7DBC" w:rsidRDefault="00677C62" w:rsidP="00677C62">
      <w:pPr>
        <w:autoSpaceDE w:val="0"/>
        <w:autoSpaceDN w:val="0"/>
        <w:adjustRightInd w:val="0"/>
        <w:ind w:firstLine="709"/>
        <w:rPr>
          <w:rFonts w:ascii="Times New Roman" w:eastAsia="Calibri" w:hAnsi="Times New Roman"/>
          <w:sz w:val="28"/>
          <w:szCs w:val="28"/>
        </w:rPr>
      </w:pPr>
      <w:r w:rsidRPr="002D7DBC">
        <w:rPr>
          <w:rFonts w:ascii="Times New Roman" w:eastAsia="Calibri" w:hAnsi="Times New Roman"/>
          <w:sz w:val="28"/>
          <w:szCs w:val="28"/>
        </w:rPr>
        <w:t>2.</w:t>
      </w:r>
      <w:r w:rsidRPr="00A8367D">
        <w:rPr>
          <w:rFonts w:ascii="Times New Roman" w:eastAsia="Calibri" w:hAnsi="Times New Roman"/>
          <w:sz w:val="28"/>
          <w:szCs w:val="28"/>
        </w:rPr>
        <w:t>9</w:t>
      </w:r>
      <w:r w:rsidRPr="002D7DBC">
        <w:rPr>
          <w:rFonts w:ascii="Times New Roman" w:eastAsia="Calibri" w:hAnsi="Times New Roman"/>
          <w:sz w:val="28"/>
          <w:szCs w:val="28"/>
        </w:rPr>
        <w:t xml:space="preserve">.1. В случае, если проектное предложение получило отрицательное заключение, либо представленное проектное предложение нарушает действующее законодательство Российской Федерации комиссия </w:t>
      </w:r>
      <w:r w:rsidRPr="00A8367D">
        <w:rPr>
          <w:rFonts w:ascii="Times New Roman" w:eastAsia="Calibri" w:hAnsi="Times New Roman"/>
          <w:sz w:val="28"/>
          <w:szCs w:val="28"/>
        </w:rPr>
        <w:t>Организатора</w:t>
      </w:r>
      <w:r w:rsidRPr="002D7DBC">
        <w:rPr>
          <w:rFonts w:ascii="Times New Roman" w:eastAsia="Calibri" w:hAnsi="Times New Roman"/>
          <w:sz w:val="28"/>
          <w:szCs w:val="28"/>
        </w:rPr>
        <w:t xml:space="preserve"> информирует об этом</w:t>
      </w:r>
      <w:r w:rsidRPr="00A8367D">
        <w:rPr>
          <w:rFonts w:ascii="Times New Roman" w:eastAsia="Calibri" w:hAnsi="Times New Roman"/>
          <w:sz w:val="28"/>
          <w:szCs w:val="28"/>
        </w:rPr>
        <w:t xml:space="preserve"> представителя </w:t>
      </w:r>
      <w:r>
        <w:rPr>
          <w:rFonts w:ascii="Times New Roman" w:eastAsia="Calibri" w:hAnsi="Times New Roman"/>
          <w:sz w:val="28"/>
          <w:szCs w:val="28"/>
        </w:rPr>
        <w:t>студенческ</w:t>
      </w:r>
      <w:r w:rsidRPr="00A8367D">
        <w:rPr>
          <w:rFonts w:ascii="Times New Roman" w:eastAsia="Calibri" w:hAnsi="Times New Roman"/>
          <w:sz w:val="28"/>
          <w:szCs w:val="28"/>
        </w:rPr>
        <w:t>ой группы</w:t>
      </w:r>
      <w:r w:rsidRPr="002D7DBC">
        <w:rPr>
          <w:rFonts w:ascii="Times New Roman" w:eastAsia="Calibri" w:hAnsi="Times New Roman"/>
          <w:sz w:val="28"/>
          <w:szCs w:val="28"/>
        </w:rPr>
        <w:t xml:space="preserve"> общеобразовательную организацию и исключает данный проект от итогового голосования.</w:t>
      </w:r>
    </w:p>
    <w:p w14:paraId="07379136" w14:textId="77777777" w:rsidR="00677C62" w:rsidRPr="00A8367D" w:rsidRDefault="00677C62" w:rsidP="00677C62">
      <w:pPr>
        <w:ind w:firstLine="709"/>
        <w:rPr>
          <w:rFonts w:ascii="Times New Roman" w:eastAsia="Calibri" w:hAnsi="Times New Roman"/>
          <w:sz w:val="28"/>
          <w:szCs w:val="28"/>
        </w:rPr>
      </w:pPr>
      <w:r w:rsidRPr="00A8367D">
        <w:rPr>
          <w:rFonts w:ascii="Times New Roman" w:eastAsia="Calibri" w:hAnsi="Times New Roman"/>
          <w:sz w:val="28"/>
          <w:szCs w:val="28"/>
        </w:rPr>
        <w:t xml:space="preserve">2.9.2.  От одной </w:t>
      </w:r>
      <w:r>
        <w:rPr>
          <w:rFonts w:ascii="Times New Roman" w:eastAsia="Calibri" w:hAnsi="Times New Roman"/>
          <w:sz w:val="28"/>
          <w:szCs w:val="28"/>
        </w:rPr>
        <w:t>студенческ</w:t>
      </w:r>
      <w:r w:rsidRPr="00A8367D">
        <w:rPr>
          <w:rFonts w:ascii="Times New Roman" w:eastAsia="Calibri" w:hAnsi="Times New Roman"/>
          <w:sz w:val="28"/>
          <w:szCs w:val="28"/>
        </w:rPr>
        <w:t xml:space="preserve">ой группы допускается не более двух заявок на реализацию проекта </w:t>
      </w:r>
      <w:r>
        <w:rPr>
          <w:rFonts w:ascii="Times New Roman" w:eastAsia="Calibri" w:hAnsi="Times New Roman"/>
          <w:sz w:val="28"/>
          <w:szCs w:val="28"/>
        </w:rPr>
        <w:t>студенческ</w:t>
      </w:r>
      <w:r w:rsidRPr="00A8367D">
        <w:rPr>
          <w:rFonts w:ascii="Times New Roman" w:eastAsia="Calibri" w:hAnsi="Times New Roman"/>
          <w:sz w:val="28"/>
          <w:szCs w:val="28"/>
        </w:rPr>
        <w:t>ого инициативного бюджетирования.</w:t>
      </w:r>
    </w:p>
    <w:p w14:paraId="79CA734B" w14:textId="77777777" w:rsidR="00677C62" w:rsidRPr="006A76F1" w:rsidRDefault="00677C62" w:rsidP="00677C62">
      <w:pPr>
        <w:autoSpaceDE w:val="0"/>
        <w:autoSpaceDN w:val="0"/>
        <w:adjustRightInd w:val="0"/>
        <w:ind w:firstLine="709"/>
        <w:rPr>
          <w:rFonts w:ascii="Times New Roman" w:eastAsia="Calibri" w:hAnsi="Times New Roman"/>
          <w:sz w:val="28"/>
          <w:szCs w:val="28"/>
        </w:rPr>
      </w:pPr>
      <w:r w:rsidRPr="00A8367D">
        <w:rPr>
          <w:rFonts w:ascii="Times New Roman" w:eastAsia="Calibri" w:hAnsi="Times New Roman"/>
          <w:sz w:val="28"/>
          <w:szCs w:val="28"/>
        </w:rPr>
        <w:t>2.10</w:t>
      </w:r>
      <w:r w:rsidRPr="006A76F1">
        <w:rPr>
          <w:rFonts w:ascii="Times New Roman" w:eastAsia="Calibri" w:hAnsi="Times New Roman"/>
          <w:sz w:val="28"/>
          <w:szCs w:val="28"/>
        </w:rPr>
        <w:t xml:space="preserve">. Заявки и материалы по проектным предложениям, получившим положительное заключение, представляются комиссией </w:t>
      </w:r>
      <w:r w:rsidRPr="00A8367D">
        <w:rPr>
          <w:rFonts w:ascii="Times New Roman" w:eastAsia="Calibri" w:hAnsi="Times New Roman"/>
          <w:sz w:val="28"/>
          <w:szCs w:val="28"/>
        </w:rPr>
        <w:t>Организатора</w:t>
      </w:r>
      <w:r w:rsidRPr="006A76F1">
        <w:rPr>
          <w:rFonts w:ascii="Times New Roman" w:eastAsia="Calibri" w:hAnsi="Times New Roman"/>
          <w:sz w:val="28"/>
          <w:szCs w:val="28"/>
        </w:rPr>
        <w:t xml:space="preserve"> на рассмотрение жителей муниципального образования город Новороссийск на сайте администрации муниципального образования город Новороссийск во вкладке «Инициативное бюджетирование» путем проведения голосования. Срок проведения голосования должен составлять не менее 10 (десять) рабочих дней. </w:t>
      </w:r>
    </w:p>
    <w:p w14:paraId="66B60AAA" w14:textId="77777777" w:rsidR="00677C62" w:rsidRPr="006A76F1" w:rsidRDefault="00677C62" w:rsidP="00677C62">
      <w:pPr>
        <w:autoSpaceDE w:val="0"/>
        <w:autoSpaceDN w:val="0"/>
        <w:adjustRightInd w:val="0"/>
        <w:ind w:firstLine="709"/>
        <w:rPr>
          <w:rFonts w:ascii="Times New Roman" w:eastAsia="Calibri" w:hAnsi="Times New Roman"/>
          <w:sz w:val="28"/>
          <w:szCs w:val="28"/>
        </w:rPr>
      </w:pPr>
      <w:r w:rsidRPr="006A76F1">
        <w:rPr>
          <w:rFonts w:ascii="Times New Roman" w:eastAsia="Calibri" w:hAnsi="Times New Roman"/>
          <w:sz w:val="28"/>
          <w:szCs w:val="28"/>
        </w:rPr>
        <w:t>2.</w:t>
      </w:r>
      <w:r w:rsidRPr="00A8367D">
        <w:rPr>
          <w:rFonts w:ascii="Times New Roman" w:eastAsia="Calibri" w:hAnsi="Times New Roman"/>
          <w:sz w:val="28"/>
          <w:szCs w:val="28"/>
        </w:rPr>
        <w:t>11</w:t>
      </w:r>
      <w:r w:rsidRPr="006A76F1">
        <w:rPr>
          <w:rFonts w:ascii="Times New Roman" w:eastAsia="Calibri" w:hAnsi="Times New Roman"/>
          <w:sz w:val="28"/>
          <w:szCs w:val="28"/>
        </w:rPr>
        <w:t xml:space="preserve">. В течение 10 (десяти) рабочих дней после окончания открытого голосования комиссия Организатора назначает заседание комиссии, на которой определяет победителей проектов </w:t>
      </w:r>
      <w:r>
        <w:rPr>
          <w:rFonts w:ascii="Times New Roman" w:eastAsia="Calibri" w:hAnsi="Times New Roman"/>
          <w:sz w:val="28"/>
          <w:szCs w:val="28"/>
        </w:rPr>
        <w:t>студенческ</w:t>
      </w:r>
      <w:r w:rsidRPr="00A8367D">
        <w:rPr>
          <w:rFonts w:ascii="Times New Roman" w:eastAsia="Calibri" w:hAnsi="Times New Roman"/>
          <w:sz w:val="28"/>
          <w:szCs w:val="28"/>
        </w:rPr>
        <w:t>ого</w:t>
      </w:r>
      <w:r w:rsidRPr="006A76F1">
        <w:rPr>
          <w:rFonts w:ascii="Times New Roman" w:eastAsia="Calibri" w:hAnsi="Times New Roman"/>
          <w:sz w:val="28"/>
          <w:szCs w:val="28"/>
        </w:rPr>
        <w:t xml:space="preserve"> инициативного бюджетирования с учетом голосования жителей и публикует результаты в </w:t>
      </w:r>
      <w:r w:rsidRPr="006A76F1">
        <w:rPr>
          <w:rFonts w:ascii="Times New Roman" w:eastAsia="Calibri" w:hAnsi="Times New Roman"/>
          <w:sz w:val="28"/>
          <w:szCs w:val="28"/>
        </w:rPr>
        <w:lastRenderedPageBreak/>
        <w:t>течение 3 (трех) рабочих дней с момента подписания итогового протокола на сайте администрации муниципального образования город Новороссийск во вкладке «Инициативное бюджетирование».</w:t>
      </w:r>
    </w:p>
    <w:p w14:paraId="70C416DD" w14:textId="77777777" w:rsidR="00677C62" w:rsidRPr="006A76F1" w:rsidRDefault="00677C62" w:rsidP="00677C62">
      <w:pPr>
        <w:autoSpaceDE w:val="0"/>
        <w:autoSpaceDN w:val="0"/>
        <w:adjustRightInd w:val="0"/>
        <w:ind w:firstLine="709"/>
        <w:rPr>
          <w:rFonts w:ascii="Times New Roman" w:eastAsia="Calibri" w:hAnsi="Times New Roman"/>
          <w:sz w:val="28"/>
          <w:szCs w:val="28"/>
        </w:rPr>
      </w:pPr>
      <w:r w:rsidRPr="006A76F1">
        <w:rPr>
          <w:rFonts w:ascii="Times New Roman" w:eastAsia="Calibri" w:hAnsi="Times New Roman"/>
          <w:sz w:val="28"/>
          <w:szCs w:val="28"/>
        </w:rPr>
        <w:t>2.1</w:t>
      </w:r>
      <w:r w:rsidRPr="00A8367D">
        <w:rPr>
          <w:rFonts w:ascii="Times New Roman" w:eastAsia="Calibri" w:hAnsi="Times New Roman"/>
          <w:sz w:val="28"/>
          <w:szCs w:val="28"/>
        </w:rPr>
        <w:t>2</w:t>
      </w:r>
      <w:r w:rsidRPr="006A76F1">
        <w:rPr>
          <w:rFonts w:ascii="Times New Roman" w:eastAsia="Calibri" w:hAnsi="Times New Roman"/>
          <w:sz w:val="28"/>
          <w:szCs w:val="28"/>
        </w:rPr>
        <w:t>. В случае если по итогам голосования два и более проектов</w:t>
      </w:r>
      <w:r w:rsidRPr="00A8367D">
        <w:rPr>
          <w:rFonts w:ascii="Times New Roman" w:eastAsia="Calibri" w:hAnsi="Times New Roman"/>
          <w:sz w:val="28"/>
          <w:szCs w:val="28"/>
        </w:rPr>
        <w:t xml:space="preserve">, которые набирают наибольшее </w:t>
      </w:r>
      <w:r w:rsidRPr="006A76F1">
        <w:rPr>
          <w:rFonts w:ascii="Times New Roman" w:eastAsia="Calibri" w:hAnsi="Times New Roman"/>
          <w:sz w:val="28"/>
          <w:szCs w:val="28"/>
        </w:rPr>
        <w:t>одинаковое число голосов, то голосование продлевается на 3 (три) рабочих дня до определения победителя.</w:t>
      </w:r>
    </w:p>
    <w:p w14:paraId="2DAE06D6" w14:textId="77777777" w:rsidR="00677C62" w:rsidRPr="006A76F1" w:rsidRDefault="00677C62" w:rsidP="00677C62">
      <w:pPr>
        <w:autoSpaceDE w:val="0"/>
        <w:autoSpaceDN w:val="0"/>
        <w:adjustRightInd w:val="0"/>
        <w:ind w:firstLine="709"/>
        <w:rPr>
          <w:rFonts w:ascii="Times New Roman" w:eastAsia="Calibri" w:hAnsi="Times New Roman"/>
          <w:sz w:val="28"/>
          <w:szCs w:val="28"/>
        </w:rPr>
      </w:pPr>
      <w:r w:rsidRPr="006A76F1">
        <w:rPr>
          <w:rFonts w:ascii="Times New Roman" w:eastAsia="Calibri" w:hAnsi="Times New Roman"/>
          <w:sz w:val="28"/>
          <w:szCs w:val="28"/>
        </w:rPr>
        <w:t>2.1</w:t>
      </w:r>
      <w:r w:rsidRPr="00A8367D">
        <w:rPr>
          <w:rFonts w:ascii="Times New Roman" w:eastAsia="Calibri" w:hAnsi="Times New Roman"/>
          <w:sz w:val="28"/>
          <w:szCs w:val="28"/>
        </w:rPr>
        <w:t>3</w:t>
      </w:r>
      <w:r w:rsidRPr="006A76F1">
        <w:rPr>
          <w:rFonts w:ascii="Times New Roman" w:eastAsia="Calibri" w:hAnsi="Times New Roman"/>
          <w:sz w:val="28"/>
          <w:szCs w:val="28"/>
        </w:rPr>
        <w:t xml:space="preserve">. </w:t>
      </w:r>
      <w:r w:rsidRPr="00A8367D">
        <w:rPr>
          <w:rFonts w:ascii="Times New Roman" w:eastAsia="Calibri" w:hAnsi="Times New Roman"/>
          <w:sz w:val="28"/>
          <w:szCs w:val="28"/>
        </w:rPr>
        <w:t>Отдел по делам молодежи</w:t>
      </w:r>
      <w:r w:rsidRPr="006A76F1">
        <w:rPr>
          <w:rFonts w:ascii="Times New Roman" w:eastAsia="Calibri" w:hAnsi="Times New Roman"/>
          <w:sz w:val="28"/>
          <w:szCs w:val="28"/>
        </w:rPr>
        <w:t xml:space="preserve"> при соответствующем решении комиссии Организатора, в случае наличия денежных средств, предусмотренных для реализации проектов </w:t>
      </w:r>
      <w:r>
        <w:rPr>
          <w:rFonts w:ascii="Times New Roman" w:eastAsia="Calibri" w:hAnsi="Times New Roman"/>
          <w:sz w:val="28"/>
          <w:szCs w:val="28"/>
        </w:rPr>
        <w:t>студенческ</w:t>
      </w:r>
      <w:r w:rsidRPr="00A8367D">
        <w:rPr>
          <w:rFonts w:ascii="Times New Roman" w:eastAsia="Calibri" w:hAnsi="Times New Roman"/>
          <w:sz w:val="28"/>
          <w:szCs w:val="28"/>
        </w:rPr>
        <w:t>ого</w:t>
      </w:r>
      <w:r w:rsidRPr="006A76F1">
        <w:rPr>
          <w:rFonts w:ascii="Times New Roman" w:eastAsia="Calibri" w:hAnsi="Times New Roman"/>
          <w:sz w:val="28"/>
          <w:szCs w:val="28"/>
        </w:rPr>
        <w:t xml:space="preserve"> инициативного бюджетирования вправе финансировать проекты </w:t>
      </w:r>
      <w:r>
        <w:rPr>
          <w:rFonts w:ascii="Times New Roman" w:eastAsia="Calibri" w:hAnsi="Times New Roman"/>
          <w:sz w:val="28"/>
          <w:szCs w:val="28"/>
        </w:rPr>
        <w:t>студенческ</w:t>
      </w:r>
      <w:r w:rsidRPr="00A8367D">
        <w:rPr>
          <w:rFonts w:ascii="Times New Roman" w:eastAsia="Calibri" w:hAnsi="Times New Roman"/>
          <w:sz w:val="28"/>
          <w:szCs w:val="28"/>
        </w:rPr>
        <w:t>ого</w:t>
      </w:r>
      <w:r w:rsidRPr="006A76F1">
        <w:rPr>
          <w:rFonts w:ascii="Times New Roman" w:eastAsia="Calibri" w:hAnsi="Times New Roman"/>
          <w:sz w:val="28"/>
          <w:szCs w:val="28"/>
        </w:rPr>
        <w:t xml:space="preserve"> инициативного бюджетирования, не занявшие первое место.</w:t>
      </w:r>
    </w:p>
    <w:p w14:paraId="0848FE9C" w14:textId="77777777" w:rsidR="00677C62" w:rsidRPr="00A8367D" w:rsidRDefault="00677C62" w:rsidP="00677C62">
      <w:pPr>
        <w:autoSpaceDE w:val="0"/>
        <w:autoSpaceDN w:val="0"/>
        <w:adjustRightInd w:val="0"/>
        <w:ind w:firstLine="709"/>
        <w:rPr>
          <w:rFonts w:ascii="Times New Roman" w:eastAsia="Calibri" w:hAnsi="Times New Roman"/>
          <w:sz w:val="28"/>
          <w:szCs w:val="28"/>
        </w:rPr>
      </w:pPr>
      <w:r w:rsidRPr="006A76F1">
        <w:rPr>
          <w:rFonts w:ascii="Times New Roman" w:eastAsia="Calibri" w:hAnsi="Times New Roman"/>
          <w:sz w:val="28"/>
          <w:szCs w:val="28"/>
        </w:rPr>
        <w:t>2.1</w:t>
      </w:r>
      <w:r w:rsidRPr="00A8367D">
        <w:rPr>
          <w:rFonts w:ascii="Times New Roman" w:eastAsia="Calibri" w:hAnsi="Times New Roman"/>
          <w:sz w:val="28"/>
          <w:szCs w:val="28"/>
        </w:rPr>
        <w:t>4</w:t>
      </w:r>
      <w:r w:rsidRPr="006A76F1">
        <w:rPr>
          <w:rFonts w:ascii="Times New Roman" w:eastAsia="Calibri" w:hAnsi="Times New Roman"/>
          <w:sz w:val="28"/>
          <w:szCs w:val="28"/>
        </w:rPr>
        <w:t>. Финансовое обеспечение Проектов осуществляется в пределах лимит</w:t>
      </w:r>
      <w:r w:rsidRPr="00A8367D">
        <w:rPr>
          <w:rFonts w:ascii="Times New Roman" w:eastAsia="Calibri" w:hAnsi="Times New Roman"/>
          <w:sz w:val="28"/>
          <w:szCs w:val="28"/>
        </w:rPr>
        <w:t>ов</w:t>
      </w:r>
      <w:r w:rsidRPr="006A76F1">
        <w:rPr>
          <w:rFonts w:ascii="Times New Roman" w:eastAsia="Calibri" w:hAnsi="Times New Roman"/>
          <w:sz w:val="28"/>
          <w:szCs w:val="28"/>
        </w:rPr>
        <w:t xml:space="preserve"> бюджетных обязательств, предусмотренных в бюджете муниципального образования город Новороссийск в рамках реализации соответствующей муниципальной программы утвержденной постановлением администрации муниципального образования город Новороссийск.</w:t>
      </w:r>
    </w:p>
    <w:p w14:paraId="735C695B" w14:textId="77777777" w:rsidR="00677C62" w:rsidRPr="00A8367D" w:rsidRDefault="00677C62" w:rsidP="00677C62">
      <w:pPr>
        <w:autoSpaceDE w:val="0"/>
        <w:autoSpaceDN w:val="0"/>
        <w:adjustRightInd w:val="0"/>
        <w:ind w:firstLine="709"/>
        <w:rPr>
          <w:rFonts w:ascii="Times New Roman" w:eastAsia="Calibri" w:hAnsi="Times New Roman"/>
          <w:sz w:val="28"/>
          <w:szCs w:val="28"/>
        </w:rPr>
      </w:pPr>
      <w:r w:rsidRPr="00A8367D">
        <w:rPr>
          <w:rFonts w:ascii="Times New Roman" w:eastAsia="Calibri" w:hAnsi="Times New Roman"/>
          <w:sz w:val="28"/>
          <w:szCs w:val="28"/>
        </w:rPr>
        <w:t xml:space="preserve">2.14.1.  Отдел по делам молодежи в случае реализации проектов </w:t>
      </w:r>
      <w:r>
        <w:rPr>
          <w:rFonts w:ascii="Times New Roman" w:eastAsia="Calibri" w:hAnsi="Times New Roman"/>
          <w:sz w:val="28"/>
          <w:szCs w:val="28"/>
        </w:rPr>
        <w:t>студенческ</w:t>
      </w:r>
      <w:r w:rsidRPr="00A8367D">
        <w:rPr>
          <w:rFonts w:ascii="Times New Roman" w:eastAsia="Calibri" w:hAnsi="Times New Roman"/>
          <w:sz w:val="28"/>
          <w:szCs w:val="28"/>
        </w:rPr>
        <w:t>ого инициативного бюджетирования вне его компетенции, предусмотренной учредительными документами, перераспределяет денежные средства на главного распорядителя бюджетных средств местного бюджета по направлению реализации проекта на основании соответствующего постановления администрации муниципального образования город Новороссийск.</w:t>
      </w:r>
    </w:p>
    <w:p w14:paraId="3B42BB39" w14:textId="77777777" w:rsidR="00677C62" w:rsidRPr="00A8367D" w:rsidRDefault="00677C62" w:rsidP="00677C62">
      <w:pPr>
        <w:autoSpaceDE w:val="0"/>
        <w:autoSpaceDN w:val="0"/>
        <w:adjustRightInd w:val="0"/>
        <w:ind w:firstLine="709"/>
        <w:rPr>
          <w:rFonts w:ascii="Times New Roman" w:eastAsia="Calibri" w:hAnsi="Times New Roman"/>
          <w:sz w:val="28"/>
          <w:szCs w:val="28"/>
        </w:rPr>
      </w:pPr>
      <w:r w:rsidRPr="00A8367D">
        <w:rPr>
          <w:rFonts w:ascii="Times New Roman" w:eastAsia="Calibri" w:hAnsi="Times New Roman"/>
          <w:sz w:val="28"/>
          <w:szCs w:val="28"/>
        </w:rPr>
        <w:t>2.14.2. Главный распорядитель бюджетных средств местного бюджета (далее по тексту - ГРБС) по направлению реализации проекта и орган муниципального финансового контроля осуществляют обязательную проверку соблюдения условий, целей и порядка финансирования проектов инициативного бюджетирования в рамках полномочий, предусмотренных действующим законодательством Российской Федерации.</w:t>
      </w:r>
    </w:p>
    <w:p w14:paraId="0A155A98" w14:textId="77777777" w:rsidR="00677C62" w:rsidRPr="006A76F1" w:rsidRDefault="00677C62" w:rsidP="00677C62">
      <w:pPr>
        <w:autoSpaceDE w:val="0"/>
        <w:autoSpaceDN w:val="0"/>
        <w:adjustRightInd w:val="0"/>
        <w:ind w:firstLine="709"/>
        <w:rPr>
          <w:rFonts w:ascii="Times New Roman" w:eastAsia="Calibri" w:hAnsi="Times New Roman"/>
          <w:color w:val="000000"/>
          <w:sz w:val="28"/>
          <w:szCs w:val="28"/>
        </w:rPr>
      </w:pPr>
      <w:r w:rsidRPr="006A76F1">
        <w:rPr>
          <w:rFonts w:ascii="Times New Roman" w:eastAsia="Calibri" w:hAnsi="Times New Roman"/>
          <w:color w:val="000000"/>
          <w:sz w:val="28"/>
          <w:szCs w:val="28"/>
        </w:rPr>
        <w:t>2.1</w:t>
      </w:r>
      <w:r w:rsidRPr="00A8367D">
        <w:rPr>
          <w:rFonts w:ascii="Times New Roman" w:eastAsia="Calibri" w:hAnsi="Times New Roman"/>
          <w:color w:val="000000"/>
          <w:sz w:val="28"/>
          <w:szCs w:val="28"/>
        </w:rPr>
        <w:t>5</w:t>
      </w:r>
      <w:r w:rsidRPr="006A76F1">
        <w:rPr>
          <w:rFonts w:ascii="Times New Roman" w:eastAsia="Calibri" w:hAnsi="Times New Roman"/>
          <w:color w:val="000000"/>
          <w:sz w:val="28"/>
          <w:szCs w:val="28"/>
        </w:rPr>
        <w:t xml:space="preserve">. Определение исполнителей (подрядчиков, поставщиков) для реализации проекта </w:t>
      </w:r>
      <w:r>
        <w:rPr>
          <w:rFonts w:ascii="Times New Roman" w:eastAsia="Calibri" w:hAnsi="Times New Roman"/>
          <w:color w:val="000000"/>
          <w:sz w:val="28"/>
          <w:szCs w:val="28"/>
        </w:rPr>
        <w:t>студенческ</w:t>
      </w:r>
      <w:r w:rsidRPr="00A8367D">
        <w:rPr>
          <w:rFonts w:ascii="Times New Roman" w:eastAsia="Calibri" w:hAnsi="Times New Roman"/>
          <w:color w:val="000000"/>
          <w:sz w:val="28"/>
          <w:szCs w:val="28"/>
        </w:rPr>
        <w:t xml:space="preserve">ого </w:t>
      </w:r>
      <w:r w:rsidRPr="006A76F1">
        <w:rPr>
          <w:rFonts w:ascii="Times New Roman" w:eastAsia="Calibri" w:hAnsi="Times New Roman"/>
          <w:color w:val="000000"/>
          <w:sz w:val="28"/>
          <w:szCs w:val="28"/>
        </w:rPr>
        <w:t xml:space="preserve">инициативного бюджетирования осуществляется в порядке, предусмотренном Федеральным </w:t>
      </w:r>
      <w:hyperlink r:id="rId19" w:history="1">
        <w:r w:rsidRPr="006A76F1">
          <w:rPr>
            <w:rFonts w:ascii="Times New Roman" w:eastAsia="Calibri" w:hAnsi="Times New Roman"/>
            <w:color w:val="000000"/>
            <w:sz w:val="28"/>
            <w:szCs w:val="28"/>
          </w:rPr>
          <w:t>законом</w:t>
        </w:r>
      </w:hyperlink>
      <w:r w:rsidRPr="006A76F1">
        <w:rPr>
          <w:rFonts w:ascii="Times New Roman" w:eastAsia="Calibri" w:hAnsi="Times New Roman"/>
          <w:color w:val="000000"/>
          <w:sz w:val="28"/>
          <w:szCs w:val="28"/>
        </w:rPr>
        <w:t xml:space="preserve"> от </w:t>
      </w:r>
      <w:r w:rsidRPr="00A8367D">
        <w:rPr>
          <w:rFonts w:ascii="Times New Roman" w:eastAsia="Calibri" w:hAnsi="Times New Roman"/>
          <w:color w:val="000000"/>
          <w:sz w:val="28"/>
          <w:szCs w:val="28"/>
        </w:rPr>
        <w:t xml:space="preserve">                         </w:t>
      </w:r>
      <w:r w:rsidRPr="006A76F1">
        <w:rPr>
          <w:rFonts w:ascii="Times New Roman" w:eastAsia="Calibri" w:hAnsi="Times New Roman"/>
          <w:color w:val="000000"/>
          <w:sz w:val="28"/>
          <w:szCs w:val="28"/>
        </w:rPr>
        <w:t xml:space="preserve">5 апреля 2013 года № 44-ФЗ «О контрактной системе в сфере закупок товаров, работ, услуг для обеспечения государственных и муниципальных нужд» или Федеральным </w:t>
      </w:r>
      <w:hyperlink r:id="rId20" w:history="1">
        <w:r w:rsidRPr="006A76F1">
          <w:rPr>
            <w:rFonts w:ascii="Times New Roman" w:eastAsia="Calibri" w:hAnsi="Times New Roman"/>
            <w:color w:val="000000"/>
            <w:sz w:val="28"/>
            <w:szCs w:val="28"/>
          </w:rPr>
          <w:t>законом</w:t>
        </w:r>
      </w:hyperlink>
      <w:r w:rsidRPr="006A76F1">
        <w:rPr>
          <w:rFonts w:ascii="Times New Roman" w:eastAsia="Calibri" w:hAnsi="Times New Roman"/>
          <w:color w:val="000000"/>
          <w:sz w:val="28"/>
          <w:szCs w:val="28"/>
        </w:rPr>
        <w:t xml:space="preserve"> от 18 июля 2011 года № 223-ФЗ «О закупках товаров, работ, услуг отдельными видами юридических лиц».</w:t>
      </w:r>
    </w:p>
    <w:p w14:paraId="7041275F" w14:textId="77777777" w:rsidR="00677C62" w:rsidRPr="006A76F1" w:rsidRDefault="00677C62" w:rsidP="00677C62">
      <w:pPr>
        <w:autoSpaceDE w:val="0"/>
        <w:autoSpaceDN w:val="0"/>
        <w:adjustRightInd w:val="0"/>
        <w:ind w:firstLine="709"/>
        <w:rPr>
          <w:rFonts w:ascii="Times New Roman" w:eastAsia="Calibri" w:hAnsi="Times New Roman"/>
          <w:sz w:val="28"/>
          <w:szCs w:val="28"/>
        </w:rPr>
      </w:pPr>
      <w:r w:rsidRPr="006A76F1">
        <w:rPr>
          <w:rFonts w:ascii="Times New Roman" w:eastAsia="Calibri" w:hAnsi="Times New Roman"/>
          <w:sz w:val="28"/>
          <w:szCs w:val="28"/>
        </w:rPr>
        <w:lastRenderedPageBreak/>
        <w:t>2.1</w:t>
      </w:r>
      <w:r w:rsidRPr="00A8367D">
        <w:rPr>
          <w:rFonts w:ascii="Times New Roman" w:eastAsia="Calibri" w:hAnsi="Times New Roman"/>
          <w:sz w:val="28"/>
          <w:szCs w:val="28"/>
        </w:rPr>
        <w:t>6</w:t>
      </w:r>
      <w:r w:rsidRPr="006A76F1">
        <w:rPr>
          <w:rFonts w:ascii="Times New Roman" w:eastAsia="Calibri" w:hAnsi="Times New Roman"/>
          <w:sz w:val="28"/>
          <w:szCs w:val="28"/>
        </w:rPr>
        <w:t>. Остатки денежных средств в случае реализации инициативного проекта, неиспользованные в отчетном финансовом году, подлежат возврату в бюджет муниципального образования город Новороссийск не позднее                   1 марта финансового года, следующего за отчетным, в соответствии с действующим законодательством Российской Федерации.</w:t>
      </w:r>
    </w:p>
    <w:p w14:paraId="0E906385" w14:textId="77777777" w:rsidR="00677C62" w:rsidRPr="00A8367D" w:rsidRDefault="00677C62" w:rsidP="00677C62">
      <w:pPr>
        <w:ind w:firstLine="709"/>
        <w:rPr>
          <w:rFonts w:ascii="Times New Roman" w:eastAsia="Calibri" w:hAnsi="Times New Roman"/>
          <w:sz w:val="28"/>
          <w:szCs w:val="28"/>
        </w:rPr>
      </w:pPr>
    </w:p>
    <w:p w14:paraId="5446B078" w14:textId="77777777" w:rsidR="00677C62" w:rsidRPr="00A8367D" w:rsidRDefault="00677C62" w:rsidP="00677C62">
      <w:pPr>
        <w:ind w:firstLine="709"/>
        <w:rPr>
          <w:rFonts w:ascii="Times New Roman" w:eastAsia="Calibri" w:hAnsi="Times New Roman"/>
          <w:sz w:val="28"/>
          <w:szCs w:val="28"/>
        </w:rPr>
      </w:pPr>
    </w:p>
    <w:p w14:paraId="36ECCC8D" w14:textId="77777777" w:rsidR="00677C62" w:rsidRPr="00A8367D" w:rsidRDefault="00677C62" w:rsidP="00677C62">
      <w:pPr>
        <w:tabs>
          <w:tab w:val="left" w:pos="7425"/>
        </w:tabs>
        <w:rPr>
          <w:rFonts w:ascii="Times New Roman" w:eastAsia="Calibri" w:hAnsi="Times New Roman"/>
          <w:sz w:val="28"/>
          <w:szCs w:val="28"/>
        </w:rPr>
      </w:pPr>
      <w:r w:rsidRPr="00A8367D">
        <w:rPr>
          <w:rFonts w:ascii="Times New Roman" w:eastAsia="Calibri" w:hAnsi="Times New Roman"/>
          <w:sz w:val="28"/>
          <w:szCs w:val="28"/>
        </w:rPr>
        <w:t>Заместитель главы</w:t>
      </w:r>
    </w:p>
    <w:p w14:paraId="357018B6" w14:textId="77777777" w:rsidR="00677C62" w:rsidRPr="00A8367D" w:rsidRDefault="00677C62" w:rsidP="00677C62">
      <w:pPr>
        <w:tabs>
          <w:tab w:val="left" w:pos="7425"/>
        </w:tabs>
        <w:rPr>
          <w:rFonts w:ascii="Times New Roman" w:eastAsia="Calibri" w:hAnsi="Times New Roman"/>
          <w:sz w:val="28"/>
          <w:szCs w:val="28"/>
        </w:rPr>
      </w:pPr>
      <w:r w:rsidRPr="00A8367D">
        <w:rPr>
          <w:rFonts w:ascii="Times New Roman" w:eastAsia="Calibri" w:hAnsi="Times New Roman"/>
          <w:sz w:val="28"/>
          <w:szCs w:val="28"/>
        </w:rPr>
        <w:t>муниципального образования                                                       Н.В. Майорова</w:t>
      </w:r>
    </w:p>
    <w:p w14:paraId="2870CFA4" w14:textId="77777777" w:rsidR="00677C62" w:rsidRPr="00A8367D" w:rsidRDefault="00677C62" w:rsidP="00677C62">
      <w:pPr>
        <w:ind w:right="-3"/>
        <w:rPr>
          <w:rFonts w:ascii="Times New Roman" w:hAnsi="Times New Roman"/>
          <w:sz w:val="28"/>
          <w:szCs w:val="28"/>
          <w:lang w:eastAsia="ru-RU"/>
        </w:rPr>
        <w:sectPr w:rsidR="00677C62" w:rsidRPr="00A8367D" w:rsidSect="00826B61">
          <w:headerReference w:type="even" r:id="rId21"/>
          <w:headerReference w:type="default" r:id="rId22"/>
          <w:pgSz w:w="11906" w:h="16838"/>
          <w:pgMar w:top="1134" w:right="567" w:bottom="993" w:left="1985" w:header="709" w:footer="709" w:gutter="0"/>
          <w:pgNumType w:start="1"/>
          <w:cols w:space="708"/>
          <w:titlePg/>
          <w:docGrid w:linePitch="360"/>
        </w:sectPr>
      </w:pPr>
    </w:p>
    <w:p w14:paraId="0ADA9209" w14:textId="77777777" w:rsidR="00677C62" w:rsidRPr="00A8367D" w:rsidRDefault="00677C62" w:rsidP="00677C62">
      <w:pPr>
        <w:ind w:left="5103"/>
        <w:rPr>
          <w:rFonts w:ascii="Times New Roman" w:hAnsi="Times New Roman"/>
          <w:sz w:val="28"/>
          <w:szCs w:val="28"/>
        </w:rPr>
      </w:pPr>
      <w:r w:rsidRPr="00A8367D">
        <w:rPr>
          <w:rFonts w:ascii="Times New Roman" w:hAnsi="Times New Roman"/>
          <w:sz w:val="28"/>
          <w:szCs w:val="28"/>
        </w:rPr>
        <w:lastRenderedPageBreak/>
        <w:t>Приложение</w:t>
      </w:r>
    </w:p>
    <w:p w14:paraId="7E21135F" w14:textId="77777777" w:rsidR="00677C62" w:rsidRPr="00A8367D" w:rsidRDefault="00677C62" w:rsidP="00677C62">
      <w:pPr>
        <w:autoSpaceDE w:val="0"/>
        <w:autoSpaceDN w:val="0"/>
        <w:adjustRightInd w:val="0"/>
        <w:ind w:left="5103"/>
        <w:rPr>
          <w:rFonts w:ascii="Times New Roman" w:hAnsi="Times New Roman"/>
          <w:bCs/>
          <w:sz w:val="28"/>
          <w:szCs w:val="28"/>
        </w:rPr>
      </w:pPr>
      <w:r w:rsidRPr="00A8367D">
        <w:rPr>
          <w:rFonts w:ascii="Times New Roman" w:hAnsi="Times New Roman"/>
          <w:sz w:val="28"/>
          <w:szCs w:val="28"/>
        </w:rPr>
        <w:t xml:space="preserve">к Положению </w:t>
      </w:r>
      <w:r w:rsidRPr="00A8367D">
        <w:rPr>
          <w:rFonts w:ascii="Times New Roman" w:hAnsi="Times New Roman"/>
          <w:bCs/>
          <w:sz w:val="28"/>
          <w:szCs w:val="28"/>
        </w:rPr>
        <w:t xml:space="preserve">о </w:t>
      </w:r>
      <w:r>
        <w:rPr>
          <w:rFonts w:ascii="Times New Roman" w:hAnsi="Times New Roman"/>
          <w:bCs/>
          <w:sz w:val="28"/>
          <w:szCs w:val="28"/>
        </w:rPr>
        <w:t>студенческ</w:t>
      </w:r>
      <w:r w:rsidRPr="00A8367D">
        <w:rPr>
          <w:rFonts w:ascii="Times New Roman" w:hAnsi="Times New Roman"/>
          <w:bCs/>
          <w:sz w:val="28"/>
          <w:szCs w:val="28"/>
        </w:rPr>
        <w:t xml:space="preserve">ом инициативном бюджетировании </w:t>
      </w:r>
    </w:p>
    <w:p w14:paraId="55F114E1" w14:textId="77777777" w:rsidR="00677C62" w:rsidRPr="00A8367D" w:rsidRDefault="00677C62" w:rsidP="00677C62">
      <w:pPr>
        <w:autoSpaceDE w:val="0"/>
        <w:autoSpaceDN w:val="0"/>
        <w:adjustRightInd w:val="0"/>
        <w:ind w:left="5103"/>
        <w:rPr>
          <w:rFonts w:ascii="Times New Roman" w:hAnsi="Times New Roman"/>
          <w:sz w:val="28"/>
          <w:szCs w:val="28"/>
        </w:rPr>
      </w:pPr>
      <w:r w:rsidRPr="00A8367D">
        <w:rPr>
          <w:rFonts w:ascii="Times New Roman" w:hAnsi="Times New Roman"/>
          <w:bCs/>
          <w:sz w:val="28"/>
          <w:szCs w:val="28"/>
        </w:rPr>
        <w:t>в муниципальном образовании город Новороссийск</w:t>
      </w:r>
    </w:p>
    <w:p w14:paraId="1CBACED6" w14:textId="77777777" w:rsidR="00677C62" w:rsidRPr="00A8367D" w:rsidRDefault="00677C62" w:rsidP="00677C62">
      <w:pPr>
        <w:rPr>
          <w:rFonts w:ascii="Times New Roman" w:hAnsi="Times New Roman"/>
          <w:sz w:val="28"/>
          <w:szCs w:val="28"/>
        </w:rPr>
      </w:pP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r w:rsidRPr="00A8367D">
        <w:rPr>
          <w:rFonts w:ascii="Times New Roman" w:hAnsi="Times New Roman"/>
          <w:sz w:val="28"/>
          <w:szCs w:val="28"/>
        </w:rPr>
        <w:tab/>
      </w:r>
    </w:p>
    <w:p w14:paraId="459DAC14" w14:textId="77777777" w:rsidR="00677C62" w:rsidRPr="00A8367D" w:rsidRDefault="00677C62" w:rsidP="00677C62">
      <w:pPr>
        <w:jc w:val="center"/>
        <w:rPr>
          <w:rFonts w:ascii="Times New Roman" w:eastAsia="Calibri" w:hAnsi="Times New Roman"/>
          <w:bCs/>
          <w:sz w:val="28"/>
          <w:szCs w:val="28"/>
        </w:rPr>
      </w:pPr>
      <w:r w:rsidRPr="00A8367D">
        <w:rPr>
          <w:rFonts w:ascii="Times New Roman" w:eastAsia="Calibri" w:hAnsi="Times New Roman"/>
          <w:bCs/>
          <w:sz w:val="28"/>
          <w:szCs w:val="28"/>
        </w:rPr>
        <w:t>ЗАЯВКА</w:t>
      </w:r>
      <w:r w:rsidRPr="00A8367D">
        <w:rPr>
          <w:rFonts w:ascii="Times New Roman" w:eastAsia="Calibri" w:hAnsi="Times New Roman"/>
          <w:bCs/>
          <w:sz w:val="28"/>
          <w:szCs w:val="28"/>
        </w:rPr>
        <w:br/>
        <w:t xml:space="preserve">на участие в конкурсном отборе проектов </w:t>
      </w:r>
      <w:r>
        <w:rPr>
          <w:rFonts w:ascii="Times New Roman" w:eastAsia="Calibri" w:hAnsi="Times New Roman"/>
          <w:bCs/>
          <w:sz w:val="28"/>
          <w:szCs w:val="28"/>
        </w:rPr>
        <w:t>студенческ</w:t>
      </w:r>
      <w:r w:rsidRPr="00A8367D">
        <w:rPr>
          <w:rFonts w:ascii="Times New Roman" w:eastAsia="Calibri" w:hAnsi="Times New Roman"/>
          <w:bCs/>
          <w:sz w:val="28"/>
          <w:szCs w:val="28"/>
        </w:rPr>
        <w:t>ого инициативного бюджетирования на территории муниципального образования город Новороссийск</w:t>
      </w:r>
    </w:p>
    <w:p w14:paraId="4CDF47EB" w14:textId="77777777" w:rsidR="00677C62" w:rsidRPr="00A8367D" w:rsidRDefault="00677C62" w:rsidP="00677C62">
      <w:pPr>
        <w:rPr>
          <w:rFonts w:ascii="Times New Roman" w:eastAsia="Calibri" w:hAnsi="Times New Roman"/>
          <w:sz w:val="28"/>
          <w:szCs w:val="28"/>
        </w:rPr>
      </w:pPr>
    </w:p>
    <w:p w14:paraId="2CD6D53E"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1. Наименование проекта инициативного бюджетирования (далее – Проект) __________________________________________________________________</w:t>
      </w:r>
    </w:p>
    <w:p w14:paraId="48BF8151" w14:textId="77777777" w:rsidR="00677C62" w:rsidRPr="00A8367D" w:rsidRDefault="00677C62" w:rsidP="00677C62">
      <w:pPr>
        <w:rPr>
          <w:rFonts w:ascii="Times New Roman" w:eastAsia="Calibri" w:hAnsi="Times New Roman"/>
          <w:b/>
          <w:sz w:val="28"/>
          <w:szCs w:val="28"/>
        </w:rPr>
      </w:pPr>
    </w:p>
    <w:p w14:paraId="75D0D970"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2. Сведения об Инициаторе проекта:</w:t>
      </w:r>
    </w:p>
    <w:p w14:paraId="683295CC"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____________________________________________________________________________________________________________________________________</w:t>
      </w:r>
    </w:p>
    <w:p w14:paraId="77A9938A" w14:textId="77777777" w:rsidR="00677C62" w:rsidRPr="00A8367D" w:rsidRDefault="00677C62" w:rsidP="00677C62">
      <w:pPr>
        <w:jc w:val="center"/>
        <w:rPr>
          <w:rFonts w:ascii="Times New Roman" w:eastAsia="Calibri" w:hAnsi="Times New Roman"/>
          <w:sz w:val="28"/>
          <w:szCs w:val="28"/>
        </w:rPr>
      </w:pPr>
      <w:r w:rsidRPr="00A8367D">
        <w:rPr>
          <w:rFonts w:ascii="Times New Roman" w:eastAsia="Calibri" w:hAnsi="Times New Roman"/>
          <w:sz w:val="28"/>
          <w:szCs w:val="28"/>
        </w:rPr>
        <w:t>(название, организационная форма)</w:t>
      </w:r>
    </w:p>
    <w:p w14:paraId="3F8E0C92" w14:textId="77777777" w:rsidR="00677C62" w:rsidRPr="00A8367D" w:rsidRDefault="00677C62" w:rsidP="00677C62">
      <w:pPr>
        <w:rPr>
          <w:rFonts w:ascii="Times New Roman" w:eastAsia="Calibri" w:hAnsi="Times New Roman"/>
          <w:sz w:val="28"/>
          <w:szCs w:val="28"/>
        </w:rPr>
      </w:pPr>
    </w:p>
    <w:p w14:paraId="47850532"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3. Общая стоимость проекта (руб.) __________________________________________________________________</w:t>
      </w:r>
    </w:p>
    <w:p w14:paraId="552525EE"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4. Место реализации проекта __________________________________________________________________</w:t>
      </w:r>
    </w:p>
    <w:p w14:paraId="0D2D0257" w14:textId="77777777" w:rsidR="00677C62" w:rsidRPr="00A8367D" w:rsidRDefault="00677C62" w:rsidP="00677C62">
      <w:pPr>
        <w:jc w:val="center"/>
        <w:rPr>
          <w:rFonts w:ascii="Times New Roman" w:eastAsia="Calibri" w:hAnsi="Times New Roman"/>
          <w:sz w:val="28"/>
          <w:szCs w:val="28"/>
        </w:rPr>
      </w:pPr>
      <w:r w:rsidRPr="00A8367D">
        <w:rPr>
          <w:rFonts w:ascii="Times New Roman" w:eastAsia="Calibri" w:hAnsi="Times New Roman"/>
          <w:sz w:val="28"/>
          <w:szCs w:val="28"/>
        </w:rPr>
        <w:t>(населенный пункт, юридический адрес объекта (при наличии))</w:t>
      </w:r>
    </w:p>
    <w:p w14:paraId="12BF8625" w14:textId="77777777" w:rsidR="00677C62" w:rsidRPr="00A8367D" w:rsidRDefault="00677C62" w:rsidP="00677C62">
      <w:pPr>
        <w:rPr>
          <w:rFonts w:ascii="Times New Roman" w:eastAsia="Calibri" w:hAnsi="Times New Roman"/>
          <w:sz w:val="28"/>
          <w:szCs w:val="28"/>
        </w:rPr>
      </w:pPr>
    </w:p>
    <w:p w14:paraId="5889F84E"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5. Цель и задачи Проекта: __________________________________________________________________</w:t>
      </w:r>
    </w:p>
    <w:p w14:paraId="4007B163"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__________________________________________________________________</w:t>
      </w:r>
    </w:p>
    <w:p w14:paraId="022CEFC5"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lastRenderedPageBreak/>
        <w:t>6. Описание проблемы, на решение которой направлен Проект: __________________________________________________________________</w:t>
      </w:r>
    </w:p>
    <w:p w14:paraId="10F71304" w14:textId="77777777" w:rsidR="00677C62" w:rsidRPr="00A8367D" w:rsidRDefault="00677C62" w:rsidP="00677C62">
      <w:pPr>
        <w:jc w:val="center"/>
        <w:rPr>
          <w:rFonts w:ascii="Times New Roman" w:eastAsia="Calibri" w:hAnsi="Times New Roman"/>
          <w:sz w:val="28"/>
          <w:szCs w:val="28"/>
        </w:rPr>
      </w:pPr>
      <w:r w:rsidRPr="00A8367D">
        <w:rPr>
          <w:rFonts w:ascii="Times New Roman" w:eastAsia="Calibri" w:hAnsi="Times New Roman"/>
          <w:sz w:val="28"/>
          <w:szCs w:val="28"/>
        </w:rPr>
        <w:t xml:space="preserve">__________________________________________________________________          </w:t>
      </w:r>
    </w:p>
    <w:p w14:paraId="71A127A4" w14:textId="77777777" w:rsidR="00677C62" w:rsidRPr="00A8367D" w:rsidRDefault="00677C62" w:rsidP="00677C62">
      <w:pPr>
        <w:rPr>
          <w:rFonts w:ascii="Times New Roman" w:eastAsia="Calibri" w:hAnsi="Times New Roman"/>
          <w:sz w:val="28"/>
          <w:szCs w:val="28"/>
        </w:rPr>
      </w:pPr>
    </w:p>
    <w:p w14:paraId="4E7AAF58" w14:textId="77777777" w:rsidR="00677C62" w:rsidRPr="00A8367D" w:rsidRDefault="00677C62" w:rsidP="00677C62">
      <w:pPr>
        <w:numPr>
          <w:ilvl w:val="0"/>
          <w:numId w:val="2"/>
        </w:numPr>
        <w:tabs>
          <w:tab w:val="left" w:pos="284"/>
        </w:tabs>
        <w:spacing w:after="160" w:line="259" w:lineRule="auto"/>
        <w:ind w:left="0" w:firstLine="0"/>
        <w:contextualSpacing/>
        <w:rPr>
          <w:rFonts w:ascii="Times New Roman" w:eastAsia="Calibri" w:hAnsi="Times New Roman"/>
          <w:sz w:val="28"/>
          <w:szCs w:val="28"/>
        </w:rPr>
      </w:pPr>
      <w:r w:rsidRPr="00A8367D">
        <w:rPr>
          <w:rFonts w:ascii="Times New Roman" w:eastAsia="Calibri" w:hAnsi="Times New Roman"/>
          <w:sz w:val="28"/>
          <w:szCs w:val="28"/>
        </w:rPr>
        <w:t>Ожидаемые результаты:</w:t>
      </w:r>
    </w:p>
    <w:p w14:paraId="53A5AB0B"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__________________________________________________________________</w:t>
      </w:r>
    </w:p>
    <w:p w14:paraId="159FAA4D"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__________________________________________________________________</w:t>
      </w:r>
    </w:p>
    <w:p w14:paraId="295515A1" w14:textId="77777777" w:rsidR="00677C62" w:rsidRPr="00A8367D" w:rsidRDefault="00677C62" w:rsidP="00677C62">
      <w:pPr>
        <w:jc w:val="center"/>
        <w:rPr>
          <w:rFonts w:ascii="Times New Roman" w:eastAsia="Calibri" w:hAnsi="Times New Roman"/>
          <w:sz w:val="28"/>
          <w:szCs w:val="28"/>
        </w:rPr>
      </w:pPr>
      <w:r w:rsidRPr="00A8367D">
        <w:rPr>
          <w:rFonts w:ascii="Times New Roman" w:eastAsia="Calibri" w:hAnsi="Times New Roman"/>
          <w:sz w:val="28"/>
          <w:szCs w:val="28"/>
        </w:rPr>
        <w:t>(указывается, как повлияет реализация Проекта на ситуацию в муниципальном образовании, какой будет получен социально-экономический эффект)</w:t>
      </w:r>
    </w:p>
    <w:p w14:paraId="402B8A2B" w14:textId="77777777" w:rsidR="00677C62" w:rsidRPr="00A8367D" w:rsidRDefault="00677C62" w:rsidP="00677C62">
      <w:pPr>
        <w:rPr>
          <w:rFonts w:ascii="Times New Roman" w:eastAsia="Calibri" w:hAnsi="Times New Roman"/>
          <w:sz w:val="28"/>
          <w:szCs w:val="28"/>
        </w:rPr>
      </w:pPr>
    </w:p>
    <w:p w14:paraId="616074CD"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8.  Прямые благополучатели:</w:t>
      </w:r>
    </w:p>
    <w:p w14:paraId="4C6DCCDD"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Кто получит пользу от реализации проекта: __________________________________________________________________</w:t>
      </w:r>
    </w:p>
    <w:p w14:paraId="2B5925CF"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__________________________________________________________________</w:t>
      </w:r>
    </w:p>
    <w:p w14:paraId="160C42C7" w14:textId="77777777" w:rsidR="00677C62" w:rsidRPr="00A8367D" w:rsidRDefault="00677C62" w:rsidP="00677C62">
      <w:pPr>
        <w:jc w:val="center"/>
        <w:rPr>
          <w:rFonts w:ascii="Times New Roman" w:eastAsia="Calibri" w:hAnsi="Times New Roman"/>
          <w:sz w:val="28"/>
          <w:szCs w:val="28"/>
        </w:rPr>
      </w:pPr>
      <w:r w:rsidRPr="00A8367D">
        <w:rPr>
          <w:rFonts w:ascii="Times New Roman" w:eastAsia="Calibri" w:hAnsi="Times New Roman"/>
          <w:sz w:val="28"/>
          <w:szCs w:val="28"/>
        </w:rPr>
        <w:t>(опишите группы населения, которые регулярно будут пользоваться результатами Проекта)</w:t>
      </w:r>
    </w:p>
    <w:p w14:paraId="6F6A9831" w14:textId="77777777" w:rsidR="00677C62" w:rsidRPr="00A8367D" w:rsidRDefault="00677C62" w:rsidP="00677C62">
      <w:pPr>
        <w:rPr>
          <w:rFonts w:ascii="Times New Roman" w:eastAsia="Calibri" w:hAnsi="Times New Roman"/>
          <w:sz w:val="28"/>
          <w:szCs w:val="28"/>
        </w:rPr>
      </w:pPr>
    </w:p>
    <w:p w14:paraId="675D9013"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Количество прямых благополучателей (человек): __________</w:t>
      </w:r>
    </w:p>
    <w:p w14:paraId="0B6D27E9" w14:textId="77777777" w:rsidR="00677C62" w:rsidRPr="00A8367D" w:rsidRDefault="00677C62" w:rsidP="00677C62">
      <w:pPr>
        <w:rPr>
          <w:rFonts w:ascii="Times New Roman" w:eastAsia="Calibri" w:hAnsi="Times New Roman"/>
          <w:sz w:val="28"/>
          <w:szCs w:val="28"/>
        </w:rPr>
      </w:pPr>
    </w:p>
    <w:p w14:paraId="75A0C48C"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9. Смета расходов по форме согласно приложению 1 к настоящей заявке или в унифицированной форме на электронном носителе.</w:t>
      </w:r>
    </w:p>
    <w:p w14:paraId="33A123D3"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При предоставлении сметы расходов по утвержденной форме к настоящей заявке дополнительно прикладываются документы, подтверждающие заявленные расходы.</w:t>
      </w:r>
    </w:p>
    <w:p w14:paraId="47E81DF5" w14:textId="77777777" w:rsidR="00677C62" w:rsidRPr="00A8367D" w:rsidRDefault="00677C62" w:rsidP="00677C62">
      <w:pPr>
        <w:rPr>
          <w:rFonts w:ascii="Times New Roman" w:eastAsia="Calibri" w:hAnsi="Times New Roman"/>
          <w:sz w:val="28"/>
          <w:szCs w:val="28"/>
        </w:rPr>
      </w:pPr>
    </w:p>
    <w:p w14:paraId="2ED224B5"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10. Дополнительная информация и комментарии: __________________________________________________________________</w:t>
      </w:r>
    </w:p>
    <w:p w14:paraId="4ED71263"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__________________________________________________________________</w:t>
      </w:r>
    </w:p>
    <w:p w14:paraId="2BE9499E" w14:textId="77777777" w:rsidR="00677C62" w:rsidRPr="00A8367D" w:rsidRDefault="00677C62" w:rsidP="00677C62">
      <w:pPr>
        <w:rPr>
          <w:rFonts w:ascii="Times New Roman" w:eastAsia="Calibri" w:hAnsi="Times New Roman"/>
          <w:sz w:val="28"/>
          <w:szCs w:val="28"/>
        </w:rPr>
      </w:pPr>
    </w:p>
    <w:p w14:paraId="2FB9EA39"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Представитель (-и) инициативной группы: ____________________________________________________________________________________________________________________________________</w:t>
      </w:r>
    </w:p>
    <w:p w14:paraId="0A5B4C8D" w14:textId="77777777" w:rsidR="00677C62" w:rsidRPr="00A8367D" w:rsidRDefault="00677C62" w:rsidP="00677C62">
      <w:pPr>
        <w:jc w:val="center"/>
        <w:rPr>
          <w:rFonts w:ascii="Times New Roman" w:eastAsia="Calibri" w:hAnsi="Times New Roman"/>
          <w:sz w:val="28"/>
          <w:szCs w:val="28"/>
        </w:rPr>
      </w:pPr>
      <w:r w:rsidRPr="00A8367D">
        <w:rPr>
          <w:rFonts w:ascii="Times New Roman" w:eastAsia="Calibri" w:hAnsi="Times New Roman"/>
          <w:sz w:val="28"/>
          <w:szCs w:val="28"/>
        </w:rPr>
        <w:t>(Ф.И.О. полностью, подпись)</w:t>
      </w:r>
    </w:p>
    <w:p w14:paraId="6B946768" w14:textId="77777777" w:rsidR="00677C62" w:rsidRPr="00A8367D" w:rsidRDefault="00677C62" w:rsidP="00677C62">
      <w:pPr>
        <w:rPr>
          <w:rFonts w:ascii="Times New Roman" w:eastAsia="Calibri" w:hAnsi="Times New Roman"/>
          <w:sz w:val="28"/>
          <w:szCs w:val="28"/>
        </w:rPr>
      </w:pPr>
    </w:p>
    <w:p w14:paraId="374FE4BD"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Контактный телефон: _____________</w:t>
      </w:r>
    </w:p>
    <w:p w14:paraId="0F06E621"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e-mail: __________________________</w:t>
      </w:r>
    </w:p>
    <w:p w14:paraId="16B72DB3" w14:textId="77777777" w:rsidR="00677C62" w:rsidRPr="00A8367D" w:rsidRDefault="00677C62" w:rsidP="00677C62">
      <w:pPr>
        <w:rPr>
          <w:rFonts w:ascii="Times New Roman" w:eastAsia="Calibri" w:hAnsi="Times New Roman"/>
          <w:sz w:val="28"/>
          <w:szCs w:val="28"/>
        </w:rPr>
      </w:pPr>
    </w:p>
    <w:p w14:paraId="0C60D7DD" w14:textId="77777777" w:rsidR="00677C62" w:rsidRPr="00A8367D" w:rsidRDefault="00677C62" w:rsidP="00677C62">
      <w:pPr>
        <w:rPr>
          <w:rFonts w:ascii="Times New Roman" w:eastAsia="Calibri" w:hAnsi="Times New Roman"/>
          <w:sz w:val="28"/>
          <w:szCs w:val="28"/>
        </w:rPr>
      </w:pPr>
    </w:p>
    <w:p w14:paraId="7A45F6B9" w14:textId="77777777" w:rsidR="00677C62" w:rsidRPr="00A8367D" w:rsidRDefault="00677C62" w:rsidP="00677C62">
      <w:pPr>
        <w:rPr>
          <w:rFonts w:ascii="Times New Roman" w:eastAsia="Calibri" w:hAnsi="Times New Roman"/>
          <w:sz w:val="28"/>
          <w:szCs w:val="28"/>
        </w:rPr>
      </w:pPr>
    </w:p>
    <w:p w14:paraId="6917154F" w14:textId="77777777" w:rsidR="00677C62" w:rsidRPr="00A8367D" w:rsidRDefault="00677C62" w:rsidP="00677C62">
      <w:pPr>
        <w:tabs>
          <w:tab w:val="left" w:pos="7425"/>
        </w:tabs>
        <w:rPr>
          <w:rFonts w:ascii="Times New Roman" w:eastAsia="Calibri" w:hAnsi="Times New Roman"/>
          <w:sz w:val="28"/>
          <w:szCs w:val="28"/>
        </w:rPr>
      </w:pPr>
      <w:r w:rsidRPr="00A8367D">
        <w:rPr>
          <w:rFonts w:ascii="Times New Roman" w:eastAsia="Calibri" w:hAnsi="Times New Roman"/>
          <w:sz w:val="28"/>
          <w:szCs w:val="28"/>
        </w:rPr>
        <w:t>Заместитель главы</w:t>
      </w:r>
    </w:p>
    <w:p w14:paraId="35996C83" w14:textId="77777777" w:rsidR="00677C62" w:rsidRPr="00A8367D" w:rsidRDefault="00677C62" w:rsidP="00677C62">
      <w:pPr>
        <w:tabs>
          <w:tab w:val="left" w:pos="7425"/>
        </w:tabs>
        <w:rPr>
          <w:rFonts w:ascii="Times New Roman" w:eastAsia="Calibri" w:hAnsi="Times New Roman"/>
          <w:sz w:val="28"/>
          <w:szCs w:val="28"/>
        </w:rPr>
      </w:pPr>
      <w:r w:rsidRPr="00A8367D">
        <w:rPr>
          <w:rFonts w:ascii="Times New Roman" w:eastAsia="Calibri" w:hAnsi="Times New Roman"/>
          <w:sz w:val="28"/>
          <w:szCs w:val="28"/>
        </w:rPr>
        <w:t>муниципального образования                                                 Н.В. Майорова</w:t>
      </w:r>
    </w:p>
    <w:p w14:paraId="59E4BE3F" w14:textId="77777777" w:rsidR="00677C62" w:rsidRPr="00A8367D" w:rsidRDefault="00677C62" w:rsidP="00677C62">
      <w:pPr>
        <w:ind w:right="-3"/>
        <w:rPr>
          <w:rFonts w:ascii="Times New Roman" w:hAnsi="Times New Roman"/>
          <w:color w:val="FF0000"/>
          <w:sz w:val="28"/>
          <w:szCs w:val="28"/>
          <w:lang w:eastAsia="ru-RU"/>
        </w:rPr>
        <w:sectPr w:rsidR="00677C62" w:rsidRPr="00A8367D" w:rsidSect="002C35DF">
          <w:pgSz w:w="11906" w:h="16838"/>
          <w:pgMar w:top="1134" w:right="567" w:bottom="1134" w:left="1985" w:header="709" w:footer="709" w:gutter="0"/>
          <w:pgNumType w:start="1"/>
          <w:cols w:space="708"/>
          <w:titlePg/>
          <w:docGrid w:linePitch="360"/>
        </w:sectPr>
      </w:pPr>
    </w:p>
    <w:p w14:paraId="37635CDD" w14:textId="77777777" w:rsidR="00677C62" w:rsidRPr="00A8367D" w:rsidRDefault="00677C62" w:rsidP="00677C62">
      <w:pPr>
        <w:ind w:left="5103"/>
        <w:rPr>
          <w:rFonts w:ascii="Times New Roman" w:hAnsi="Times New Roman"/>
          <w:sz w:val="28"/>
          <w:szCs w:val="28"/>
        </w:rPr>
      </w:pPr>
      <w:r w:rsidRPr="00A8367D">
        <w:rPr>
          <w:rFonts w:ascii="Times New Roman" w:hAnsi="Times New Roman"/>
          <w:sz w:val="28"/>
          <w:szCs w:val="28"/>
        </w:rPr>
        <w:lastRenderedPageBreak/>
        <w:t>Приложение</w:t>
      </w:r>
    </w:p>
    <w:p w14:paraId="79EE6C4A" w14:textId="77777777" w:rsidR="00677C62" w:rsidRPr="00A8367D" w:rsidRDefault="00677C62" w:rsidP="00677C62">
      <w:pPr>
        <w:autoSpaceDE w:val="0"/>
        <w:autoSpaceDN w:val="0"/>
        <w:adjustRightInd w:val="0"/>
        <w:ind w:left="5103"/>
        <w:rPr>
          <w:rFonts w:ascii="Times New Roman" w:hAnsi="Times New Roman"/>
          <w:sz w:val="28"/>
          <w:szCs w:val="28"/>
        </w:rPr>
      </w:pPr>
      <w:r w:rsidRPr="00A8367D">
        <w:rPr>
          <w:rFonts w:ascii="Times New Roman" w:hAnsi="Times New Roman"/>
          <w:sz w:val="28"/>
          <w:szCs w:val="28"/>
        </w:rPr>
        <w:t xml:space="preserve">к Заявке на участие в конкурсном отборе проектов </w:t>
      </w:r>
      <w:r>
        <w:rPr>
          <w:rFonts w:ascii="Times New Roman" w:hAnsi="Times New Roman"/>
          <w:sz w:val="28"/>
          <w:szCs w:val="28"/>
        </w:rPr>
        <w:t>студенческ</w:t>
      </w:r>
      <w:r w:rsidRPr="00A8367D">
        <w:rPr>
          <w:rFonts w:ascii="Times New Roman" w:hAnsi="Times New Roman"/>
          <w:sz w:val="28"/>
          <w:szCs w:val="28"/>
        </w:rPr>
        <w:t>ого инициативного бюджетирования на территории муниципального образования город Новороссийск</w:t>
      </w:r>
    </w:p>
    <w:p w14:paraId="4ABD4333" w14:textId="77777777" w:rsidR="00677C62" w:rsidRPr="00A8367D" w:rsidRDefault="00677C62" w:rsidP="00677C62">
      <w:pPr>
        <w:autoSpaceDE w:val="0"/>
        <w:autoSpaceDN w:val="0"/>
        <w:adjustRightInd w:val="0"/>
        <w:ind w:left="5103"/>
        <w:rPr>
          <w:rFonts w:ascii="Times New Roman" w:hAnsi="Times New Roman"/>
          <w:sz w:val="28"/>
          <w:szCs w:val="28"/>
        </w:rPr>
      </w:pPr>
    </w:p>
    <w:p w14:paraId="59C7E028" w14:textId="77777777" w:rsidR="00677C62" w:rsidRPr="00A8367D" w:rsidRDefault="00677C62" w:rsidP="00677C62">
      <w:pPr>
        <w:jc w:val="center"/>
        <w:rPr>
          <w:rFonts w:ascii="Times New Roman" w:eastAsia="Calibri" w:hAnsi="Times New Roman"/>
          <w:bCs/>
          <w:sz w:val="28"/>
          <w:szCs w:val="28"/>
        </w:rPr>
      </w:pPr>
      <w:r w:rsidRPr="00A8367D">
        <w:rPr>
          <w:rFonts w:ascii="Times New Roman" w:eastAsia="Calibri" w:hAnsi="Times New Roman"/>
          <w:bCs/>
          <w:sz w:val="28"/>
          <w:szCs w:val="28"/>
        </w:rPr>
        <w:t>СМЕТА РАСХОДОВ</w:t>
      </w:r>
    </w:p>
    <w:p w14:paraId="63EF3632" w14:textId="77777777" w:rsidR="00677C62" w:rsidRPr="00A8367D" w:rsidRDefault="00677C62" w:rsidP="00677C62">
      <w:pPr>
        <w:rPr>
          <w:rFonts w:ascii="Times New Roman" w:eastAsia="Calibri" w:hAnsi="Times New Roman"/>
          <w:bCs/>
          <w:sz w:val="28"/>
          <w:szCs w:val="28"/>
        </w:rPr>
      </w:pPr>
    </w:p>
    <w:tbl>
      <w:tblPr>
        <w:tblW w:w="0" w:type="auto"/>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6"/>
        <w:gridCol w:w="4114"/>
        <w:gridCol w:w="1816"/>
        <w:gridCol w:w="3180"/>
      </w:tblGrid>
      <w:tr w:rsidR="00677C62" w:rsidRPr="00A8367D" w14:paraId="57FDF50B" w14:textId="77777777" w:rsidTr="003D0D91">
        <w:tc>
          <w:tcPr>
            <w:tcW w:w="0" w:type="auto"/>
            <w:tcBorders>
              <w:top w:val="single" w:sz="4" w:space="0" w:color="auto"/>
              <w:bottom w:val="single" w:sz="4" w:space="0" w:color="auto"/>
              <w:right w:val="single" w:sz="4" w:space="0" w:color="auto"/>
            </w:tcBorders>
            <w:vAlign w:val="center"/>
          </w:tcPr>
          <w:p w14:paraId="6AFF09EF"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w:t>
            </w:r>
          </w:p>
          <w:p w14:paraId="552CF3A2"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п/п</w:t>
            </w:r>
          </w:p>
        </w:tc>
        <w:tc>
          <w:tcPr>
            <w:tcW w:w="0" w:type="auto"/>
            <w:tcBorders>
              <w:top w:val="single" w:sz="4" w:space="0" w:color="auto"/>
              <w:left w:val="single" w:sz="4" w:space="0" w:color="auto"/>
              <w:bottom w:val="single" w:sz="4" w:space="0" w:color="auto"/>
              <w:right w:val="single" w:sz="4" w:space="0" w:color="auto"/>
            </w:tcBorders>
            <w:vAlign w:val="center"/>
          </w:tcPr>
          <w:p w14:paraId="388B7793"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Виды затрат</w:t>
            </w:r>
          </w:p>
        </w:tc>
        <w:tc>
          <w:tcPr>
            <w:tcW w:w="0" w:type="auto"/>
            <w:tcBorders>
              <w:top w:val="single" w:sz="4" w:space="0" w:color="auto"/>
              <w:left w:val="single" w:sz="4" w:space="0" w:color="auto"/>
              <w:bottom w:val="single" w:sz="4" w:space="0" w:color="auto"/>
              <w:right w:val="single" w:sz="4" w:space="0" w:color="auto"/>
            </w:tcBorders>
            <w:vAlign w:val="center"/>
          </w:tcPr>
          <w:p w14:paraId="5977278E"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Ед. измерения</w:t>
            </w:r>
          </w:p>
        </w:tc>
        <w:tc>
          <w:tcPr>
            <w:tcW w:w="0" w:type="auto"/>
            <w:tcBorders>
              <w:top w:val="single" w:sz="4" w:space="0" w:color="auto"/>
              <w:left w:val="single" w:sz="4" w:space="0" w:color="auto"/>
              <w:bottom w:val="single" w:sz="4" w:space="0" w:color="auto"/>
            </w:tcBorders>
            <w:vAlign w:val="center"/>
          </w:tcPr>
          <w:p w14:paraId="4B3554AB"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Полная стоимость (тыс. руб.)</w:t>
            </w:r>
          </w:p>
        </w:tc>
      </w:tr>
      <w:tr w:rsidR="00677C62" w:rsidRPr="00A8367D" w14:paraId="45AE7FC0" w14:textId="77777777" w:rsidTr="003D0D91">
        <w:tc>
          <w:tcPr>
            <w:tcW w:w="0" w:type="auto"/>
            <w:tcBorders>
              <w:top w:val="single" w:sz="4" w:space="0" w:color="auto"/>
              <w:bottom w:val="single" w:sz="4" w:space="0" w:color="auto"/>
              <w:right w:val="single" w:sz="4" w:space="0" w:color="auto"/>
            </w:tcBorders>
          </w:tcPr>
          <w:p w14:paraId="44AE876E"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14:paraId="768E5808"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14:paraId="4DD41946"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3</w:t>
            </w:r>
          </w:p>
        </w:tc>
        <w:tc>
          <w:tcPr>
            <w:tcW w:w="0" w:type="auto"/>
            <w:tcBorders>
              <w:top w:val="single" w:sz="4" w:space="0" w:color="auto"/>
              <w:left w:val="single" w:sz="4" w:space="0" w:color="auto"/>
              <w:bottom w:val="single" w:sz="4" w:space="0" w:color="auto"/>
            </w:tcBorders>
          </w:tcPr>
          <w:p w14:paraId="5CDA81B2"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4</w:t>
            </w:r>
          </w:p>
        </w:tc>
      </w:tr>
      <w:tr w:rsidR="00677C62" w:rsidRPr="00A8367D" w14:paraId="722A3707" w14:textId="77777777" w:rsidTr="003D0D91">
        <w:tc>
          <w:tcPr>
            <w:tcW w:w="0" w:type="auto"/>
            <w:tcBorders>
              <w:top w:val="single" w:sz="4" w:space="0" w:color="auto"/>
              <w:bottom w:val="single" w:sz="4" w:space="0" w:color="auto"/>
              <w:right w:val="single" w:sz="4" w:space="0" w:color="auto"/>
            </w:tcBorders>
          </w:tcPr>
          <w:p w14:paraId="5267CCC7"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14:paraId="7327DAF0"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Выполнение работ (указать)</w:t>
            </w:r>
          </w:p>
        </w:tc>
        <w:tc>
          <w:tcPr>
            <w:tcW w:w="0" w:type="auto"/>
            <w:tcBorders>
              <w:top w:val="single" w:sz="4" w:space="0" w:color="auto"/>
              <w:left w:val="single" w:sz="4" w:space="0" w:color="auto"/>
              <w:bottom w:val="single" w:sz="4" w:space="0" w:color="auto"/>
              <w:right w:val="single" w:sz="4" w:space="0" w:color="auto"/>
            </w:tcBorders>
          </w:tcPr>
          <w:p w14:paraId="5B071190"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39399C34" w14:textId="77777777" w:rsidR="00677C62" w:rsidRPr="00A8367D" w:rsidRDefault="00677C62" w:rsidP="003D0D91">
            <w:pPr>
              <w:rPr>
                <w:rFonts w:ascii="Times New Roman" w:eastAsia="Calibri" w:hAnsi="Times New Roman"/>
                <w:sz w:val="28"/>
                <w:szCs w:val="28"/>
              </w:rPr>
            </w:pPr>
          </w:p>
        </w:tc>
      </w:tr>
      <w:tr w:rsidR="00677C62" w:rsidRPr="00A8367D" w14:paraId="7E34B16B" w14:textId="77777777" w:rsidTr="003D0D91">
        <w:tc>
          <w:tcPr>
            <w:tcW w:w="0" w:type="auto"/>
            <w:tcBorders>
              <w:top w:val="single" w:sz="4" w:space="0" w:color="auto"/>
              <w:bottom w:val="single" w:sz="4" w:space="0" w:color="auto"/>
              <w:right w:val="single" w:sz="4" w:space="0" w:color="auto"/>
            </w:tcBorders>
          </w:tcPr>
          <w:p w14:paraId="588DF3F7"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1.1.</w:t>
            </w:r>
          </w:p>
        </w:tc>
        <w:tc>
          <w:tcPr>
            <w:tcW w:w="0" w:type="auto"/>
            <w:tcBorders>
              <w:top w:val="single" w:sz="4" w:space="0" w:color="auto"/>
              <w:left w:val="single" w:sz="4" w:space="0" w:color="auto"/>
              <w:bottom w:val="single" w:sz="4" w:space="0" w:color="auto"/>
              <w:right w:val="single" w:sz="4" w:space="0" w:color="auto"/>
            </w:tcBorders>
          </w:tcPr>
          <w:p w14:paraId="58D51E46"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02F75194"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65014EB0" w14:textId="77777777" w:rsidR="00677C62" w:rsidRPr="00A8367D" w:rsidRDefault="00677C62" w:rsidP="003D0D91">
            <w:pPr>
              <w:rPr>
                <w:rFonts w:ascii="Times New Roman" w:eastAsia="Calibri" w:hAnsi="Times New Roman"/>
                <w:sz w:val="28"/>
                <w:szCs w:val="28"/>
              </w:rPr>
            </w:pPr>
          </w:p>
        </w:tc>
      </w:tr>
      <w:tr w:rsidR="00677C62" w:rsidRPr="00A8367D" w14:paraId="02B373EB" w14:textId="77777777" w:rsidTr="003D0D91">
        <w:tc>
          <w:tcPr>
            <w:tcW w:w="0" w:type="auto"/>
            <w:tcBorders>
              <w:top w:val="single" w:sz="4" w:space="0" w:color="auto"/>
              <w:bottom w:val="single" w:sz="4" w:space="0" w:color="auto"/>
              <w:right w:val="single" w:sz="4" w:space="0" w:color="auto"/>
            </w:tcBorders>
          </w:tcPr>
          <w:p w14:paraId="468753E7"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50AA8C79"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39DBE9B4"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44A17FDF" w14:textId="77777777" w:rsidR="00677C62" w:rsidRPr="00A8367D" w:rsidRDefault="00677C62" w:rsidP="003D0D91">
            <w:pPr>
              <w:rPr>
                <w:rFonts w:ascii="Times New Roman" w:eastAsia="Calibri" w:hAnsi="Times New Roman"/>
                <w:sz w:val="28"/>
                <w:szCs w:val="28"/>
              </w:rPr>
            </w:pPr>
          </w:p>
        </w:tc>
      </w:tr>
      <w:tr w:rsidR="00677C62" w:rsidRPr="00A8367D" w14:paraId="54A450A8" w14:textId="77777777" w:rsidTr="003D0D91">
        <w:tc>
          <w:tcPr>
            <w:tcW w:w="0" w:type="auto"/>
            <w:tcBorders>
              <w:top w:val="single" w:sz="4" w:space="0" w:color="auto"/>
              <w:bottom w:val="single" w:sz="4" w:space="0" w:color="auto"/>
              <w:right w:val="single" w:sz="4" w:space="0" w:color="auto"/>
            </w:tcBorders>
          </w:tcPr>
          <w:p w14:paraId="3972B30C"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14:paraId="004BA171"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Приобретение материалов (указать)</w:t>
            </w:r>
          </w:p>
        </w:tc>
        <w:tc>
          <w:tcPr>
            <w:tcW w:w="0" w:type="auto"/>
            <w:tcBorders>
              <w:top w:val="single" w:sz="4" w:space="0" w:color="auto"/>
              <w:left w:val="single" w:sz="4" w:space="0" w:color="auto"/>
              <w:bottom w:val="single" w:sz="4" w:space="0" w:color="auto"/>
              <w:right w:val="single" w:sz="4" w:space="0" w:color="auto"/>
            </w:tcBorders>
          </w:tcPr>
          <w:p w14:paraId="707D1A81"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0A6EB862" w14:textId="77777777" w:rsidR="00677C62" w:rsidRPr="00A8367D" w:rsidRDefault="00677C62" w:rsidP="003D0D91">
            <w:pPr>
              <w:rPr>
                <w:rFonts w:ascii="Times New Roman" w:eastAsia="Calibri" w:hAnsi="Times New Roman"/>
                <w:sz w:val="28"/>
                <w:szCs w:val="28"/>
              </w:rPr>
            </w:pPr>
          </w:p>
        </w:tc>
      </w:tr>
      <w:tr w:rsidR="00677C62" w:rsidRPr="00A8367D" w14:paraId="036C9B94" w14:textId="77777777" w:rsidTr="003D0D91">
        <w:tc>
          <w:tcPr>
            <w:tcW w:w="0" w:type="auto"/>
            <w:tcBorders>
              <w:top w:val="single" w:sz="4" w:space="0" w:color="auto"/>
              <w:bottom w:val="single" w:sz="4" w:space="0" w:color="auto"/>
              <w:right w:val="single" w:sz="4" w:space="0" w:color="auto"/>
            </w:tcBorders>
          </w:tcPr>
          <w:p w14:paraId="3EB71AB1"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2.1.</w:t>
            </w:r>
          </w:p>
        </w:tc>
        <w:tc>
          <w:tcPr>
            <w:tcW w:w="0" w:type="auto"/>
            <w:tcBorders>
              <w:top w:val="single" w:sz="4" w:space="0" w:color="auto"/>
              <w:left w:val="single" w:sz="4" w:space="0" w:color="auto"/>
              <w:bottom w:val="single" w:sz="4" w:space="0" w:color="auto"/>
              <w:right w:val="single" w:sz="4" w:space="0" w:color="auto"/>
            </w:tcBorders>
          </w:tcPr>
          <w:p w14:paraId="1187D417"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22E03D64"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0F9FE04D" w14:textId="77777777" w:rsidR="00677C62" w:rsidRPr="00A8367D" w:rsidRDefault="00677C62" w:rsidP="003D0D91">
            <w:pPr>
              <w:rPr>
                <w:rFonts w:ascii="Times New Roman" w:eastAsia="Calibri" w:hAnsi="Times New Roman"/>
                <w:sz w:val="28"/>
                <w:szCs w:val="28"/>
              </w:rPr>
            </w:pPr>
          </w:p>
        </w:tc>
      </w:tr>
      <w:tr w:rsidR="00677C62" w:rsidRPr="00A8367D" w14:paraId="71B7A3CE" w14:textId="77777777" w:rsidTr="003D0D91">
        <w:tc>
          <w:tcPr>
            <w:tcW w:w="0" w:type="auto"/>
            <w:tcBorders>
              <w:top w:val="single" w:sz="4" w:space="0" w:color="auto"/>
              <w:bottom w:val="single" w:sz="4" w:space="0" w:color="auto"/>
              <w:right w:val="single" w:sz="4" w:space="0" w:color="auto"/>
            </w:tcBorders>
          </w:tcPr>
          <w:p w14:paraId="789939AE"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2946BBE7"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19A351C8"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2985165D" w14:textId="77777777" w:rsidR="00677C62" w:rsidRPr="00A8367D" w:rsidRDefault="00677C62" w:rsidP="003D0D91">
            <w:pPr>
              <w:rPr>
                <w:rFonts w:ascii="Times New Roman" w:eastAsia="Calibri" w:hAnsi="Times New Roman"/>
                <w:sz w:val="28"/>
                <w:szCs w:val="28"/>
              </w:rPr>
            </w:pPr>
          </w:p>
        </w:tc>
      </w:tr>
      <w:tr w:rsidR="00677C62" w:rsidRPr="00A8367D" w14:paraId="3AEE1698" w14:textId="77777777" w:rsidTr="003D0D91">
        <w:tc>
          <w:tcPr>
            <w:tcW w:w="0" w:type="auto"/>
            <w:tcBorders>
              <w:top w:val="single" w:sz="4" w:space="0" w:color="auto"/>
              <w:bottom w:val="single" w:sz="4" w:space="0" w:color="auto"/>
              <w:right w:val="single" w:sz="4" w:space="0" w:color="auto"/>
            </w:tcBorders>
          </w:tcPr>
          <w:p w14:paraId="2D14149E"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14:paraId="7667B1C2"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Приобретение оборудования (указать)</w:t>
            </w:r>
          </w:p>
        </w:tc>
        <w:tc>
          <w:tcPr>
            <w:tcW w:w="0" w:type="auto"/>
            <w:tcBorders>
              <w:top w:val="single" w:sz="4" w:space="0" w:color="auto"/>
              <w:left w:val="single" w:sz="4" w:space="0" w:color="auto"/>
              <w:bottom w:val="single" w:sz="4" w:space="0" w:color="auto"/>
              <w:right w:val="single" w:sz="4" w:space="0" w:color="auto"/>
            </w:tcBorders>
          </w:tcPr>
          <w:p w14:paraId="031B60CF"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4C5D8618" w14:textId="77777777" w:rsidR="00677C62" w:rsidRPr="00A8367D" w:rsidRDefault="00677C62" w:rsidP="003D0D91">
            <w:pPr>
              <w:rPr>
                <w:rFonts w:ascii="Times New Roman" w:eastAsia="Calibri" w:hAnsi="Times New Roman"/>
                <w:sz w:val="28"/>
                <w:szCs w:val="28"/>
              </w:rPr>
            </w:pPr>
          </w:p>
        </w:tc>
      </w:tr>
      <w:tr w:rsidR="00677C62" w:rsidRPr="00A8367D" w14:paraId="11ACA11F" w14:textId="77777777" w:rsidTr="003D0D91">
        <w:tc>
          <w:tcPr>
            <w:tcW w:w="0" w:type="auto"/>
            <w:tcBorders>
              <w:top w:val="single" w:sz="4" w:space="0" w:color="auto"/>
              <w:bottom w:val="single" w:sz="4" w:space="0" w:color="auto"/>
              <w:right w:val="single" w:sz="4" w:space="0" w:color="auto"/>
            </w:tcBorders>
          </w:tcPr>
          <w:p w14:paraId="5AE5A7D3"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3.1.</w:t>
            </w:r>
          </w:p>
        </w:tc>
        <w:tc>
          <w:tcPr>
            <w:tcW w:w="0" w:type="auto"/>
            <w:tcBorders>
              <w:top w:val="single" w:sz="4" w:space="0" w:color="auto"/>
              <w:left w:val="single" w:sz="4" w:space="0" w:color="auto"/>
              <w:bottom w:val="single" w:sz="4" w:space="0" w:color="auto"/>
              <w:right w:val="single" w:sz="4" w:space="0" w:color="auto"/>
            </w:tcBorders>
          </w:tcPr>
          <w:p w14:paraId="376424FE"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17EBE7DD"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502AB69E" w14:textId="77777777" w:rsidR="00677C62" w:rsidRPr="00A8367D" w:rsidRDefault="00677C62" w:rsidP="003D0D91">
            <w:pPr>
              <w:rPr>
                <w:rFonts w:ascii="Times New Roman" w:eastAsia="Calibri" w:hAnsi="Times New Roman"/>
                <w:sz w:val="28"/>
                <w:szCs w:val="28"/>
              </w:rPr>
            </w:pPr>
          </w:p>
        </w:tc>
      </w:tr>
      <w:tr w:rsidR="00677C62" w:rsidRPr="00A8367D" w14:paraId="420A3A7E" w14:textId="77777777" w:rsidTr="003D0D91">
        <w:tc>
          <w:tcPr>
            <w:tcW w:w="0" w:type="auto"/>
            <w:tcBorders>
              <w:top w:val="single" w:sz="4" w:space="0" w:color="auto"/>
              <w:bottom w:val="single" w:sz="4" w:space="0" w:color="auto"/>
              <w:right w:val="single" w:sz="4" w:space="0" w:color="auto"/>
            </w:tcBorders>
          </w:tcPr>
          <w:p w14:paraId="26ADCDF2"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74C292C7"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6785E2A3"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16547B48" w14:textId="77777777" w:rsidR="00677C62" w:rsidRPr="00A8367D" w:rsidRDefault="00677C62" w:rsidP="003D0D91">
            <w:pPr>
              <w:rPr>
                <w:rFonts w:ascii="Times New Roman" w:eastAsia="Calibri" w:hAnsi="Times New Roman"/>
                <w:sz w:val="28"/>
                <w:szCs w:val="28"/>
              </w:rPr>
            </w:pPr>
          </w:p>
        </w:tc>
      </w:tr>
      <w:tr w:rsidR="00677C62" w:rsidRPr="00A8367D" w14:paraId="439098AC" w14:textId="77777777" w:rsidTr="003D0D91">
        <w:tc>
          <w:tcPr>
            <w:tcW w:w="0" w:type="auto"/>
            <w:tcBorders>
              <w:top w:val="single" w:sz="4" w:space="0" w:color="auto"/>
              <w:bottom w:val="single" w:sz="4" w:space="0" w:color="auto"/>
              <w:right w:val="single" w:sz="4" w:space="0" w:color="auto"/>
            </w:tcBorders>
          </w:tcPr>
          <w:p w14:paraId="1D72DC9A"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
          <w:p w14:paraId="5A85B7D7"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Прочие расходы (указать)</w:t>
            </w:r>
          </w:p>
        </w:tc>
        <w:tc>
          <w:tcPr>
            <w:tcW w:w="0" w:type="auto"/>
            <w:tcBorders>
              <w:top w:val="single" w:sz="4" w:space="0" w:color="auto"/>
              <w:left w:val="single" w:sz="4" w:space="0" w:color="auto"/>
              <w:bottom w:val="single" w:sz="4" w:space="0" w:color="auto"/>
              <w:right w:val="single" w:sz="4" w:space="0" w:color="auto"/>
            </w:tcBorders>
          </w:tcPr>
          <w:p w14:paraId="56EAA046"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02139039" w14:textId="77777777" w:rsidR="00677C62" w:rsidRPr="00A8367D" w:rsidRDefault="00677C62" w:rsidP="003D0D91">
            <w:pPr>
              <w:rPr>
                <w:rFonts w:ascii="Times New Roman" w:eastAsia="Calibri" w:hAnsi="Times New Roman"/>
                <w:sz w:val="28"/>
                <w:szCs w:val="28"/>
              </w:rPr>
            </w:pPr>
          </w:p>
        </w:tc>
      </w:tr>
      <w:tr w:rsidR="00677C62" w:rsidRPr="00A8367D" w14:paraId="31FCDFAB" w14:textId="77777777" w:rsidTr="003D0D91">
        <w:tc>
          <w:tcPr>
            <w:tcW w:w="0" w:type="auto"/>
            <w:tcBorders>
              <w:top w:val="single" w:sz="4" w:space="0" w:color="auto"/>
              <w:bottom w:val="single" w:sz="4" w:space="0" w:color="auto"/>
              <w:right w:val="single" w:sz="4" w:space="0" w:color="auto"/>
            </w:tcBorders>
          </w:tcPr>
          <w:p w14:paraId="1D3DE0A5"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4.1.</w:t>
            </w:r>
          </w:p>
        </w:tc>
        <w:tc>
          <w:tcPr>
            <w:tcW w:w="0" w:type="auto"/>
            <w:tcBorders>
              <w:top w:val="single" w:sz="4" w:space="0" w:color="auto"/>
              <w:left w:val="single" w:sz="4" w:space="0" w:color="auto"/>
              <w:bottom w:val="single" w:sz="4" w:space="0" w:color="auto"/>
              <w:right w:val="single" w:sz="4" w:space="0" w:color="auto"/>
            </w:tcBorders>
          </w:tcPr>
          <w:p w14:paraId="69DFE278"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4D000F34"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1654102A" w14:textId="77777777" w:rsidR="00677C62" w:rsidRPr="00A8367D" w:rsidRDefault="00677C62" w:rsidP="003D0D91">
            <w:pPr>
              <w:rPr>
                <w:rFonts w:ascii="Times New Roman" w:eastAsia="Calibri" w:hAnsi="Times New Roman"/>
                <w:sz w:val="28"/>
                <w:szCs w:val="28"/>
              </w:rPr>
            </w:pPr>
          </w:p>
        </w:tc>
      </w:tr>
      <w:tr w:rsidR="00677C62" w:rsidRPr="00A8367D" w14:paraId="764E39B8" w14:textId="77777777" w:rsidTr="003D0D91">
        <w:tc>
          <w:tcPr>
            <w:tcW w:w="0" w:type="auto"/>
            <w:tcBorders>
              <w:top w:val="single" w:sz="4" w:space="0" w:color="auto"/>
              <w:bottom w:val="single" w:sz="4" w:space="0" w:color="auto"/>
              <w:right w:val="single" w:sz="4" w:space="0" w:color="auto"/>
            </w:tcBorders>
          </w:tcPr>
          <w:p w14:paraId="4D1D76BE"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7E6125C5"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6FF2F318" w14:textId="77777777" w:rsidR="00677C62" w:rsidRPr="00A8367D" w:rsidRDefault="00677C62" w:rsidP="003D0D91">
            <w:pPr>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5664DBB9" w14:textId="77777777" w:rsidR="00677C62" w:rsidRPr="00A8367D" w:rsidRDefault="00677C62" w:rsidP="003D0D91">
            <w:pPr>
              <w:rPr>
                <w:rFonts w:ascii="Times New Roman" w:eastAsia="Calibri" w:hAnsi="Times New Roman"/>
                <w:sz w:val="28"/>
                <w:szCs w:val="28"/>
              </w:rPr>
            </w:pPr>
          </w:p>
        </w:tc>
      </w:tr>
      <w:tr w:rsidR="00677C62" w:rsidRPr="00A8367D" w14:paraId="626A05A6" w14:textId="77777777" w:rsidTr="003D0D91">
        <w:tc>
          <w:tcPr>
            <w:tcW w:w="0" w:type="auto"/>
            <w:gridSpan w:val="3"/>
            <w:tcBorders>
              <w:top w:val="single" w:sz="4" w:space="0" w:color="auto"/>
              <w:bottom w:val="single" w:sz="4" w:space="0" w:color="auto"/>
              <w:right w:val="single" w:sz="4" w:space="0" w:color="auto"/>
            </w:tcBorders>
          </w:tcPr>
          <w:p w14:paraId="32094F2A" w14:textId="77777777" w:rsidR="00677C62" w:rsidRPr="00A8367D" w:rsidRDefault="00677C62" w:rsidP="003D0D91">
            <w:pPr>
              <w:rPr>
                <w:rFonts w:ascii="Times New Roman" w:eastAsia="Calibri" w:hAnsi="Times New Roman"/>
                <w:sz w:val="28"/>
                <w:szCs w:val="28"/>
              </w:rPr>
            </w:pPr>
            <w:r w:rsidRPr="00A8367D">
              <w:rPr>
                <w:rFonts w:ascii="Times New Roman" w:eastAsia="Calibri" w:hAnsi="Times New Roman"/>
                <w:sz w:val="28"/>
                <w:szCs w:val="28"/>
              </w:rPr>
              <w:t>ИТОГО</w:t>
            </w:r>
          </w:p>
        </w:tc>
        <w:tc>
          <w:tcPr>
            <w:tcW w:w="0" w:type="auto"/>
            <w:tcBorders>
              <w:top w:val="single" w:sz="4" w:space="0" w:color="auto"/>
              <w:left w:val="single" w:sz="4" w:space="0" w:color="auto"/>
              <w:bottom w:val="single" w:sz="4" w:space="0" w:color="auto"/>
            </w:tcBorders>
          </w:tcPr>
          <w:p w14:paraId="2A2ED9E6" w14:textId="77777777" w:rsidR="00677C62" w:rsidRPr="00A8367D" w:rsidRDefault="00677C62" w:rsidP="003D0D91">
            <w:pPr>
              <w:rPr>
                <w:rFonts w:ascii="Times New Roman" w:eastAsia="Calibri" w:hAnsi="Times New Roman"/>
                <w:b/>
                <w:sz w:val="28"/>
                <w:szCs w:val="28"/>
              </w:rPr>
            </w:pPr>
          </w:p>
        </w:tc>
      </w:tr>
    </w:tbl>
    <w:p w14:paraId="18679AE2" w14:textId="77777777" w:rsidR="00677C62" w:rsidRPr="00A8367D" w:rsidRDefault="00677C62" w:rsidP="00677C62">
      <w:pPr>
        <w:rPr>
          <w:rFonts w:ascii="Times New Roman" w:eastAsia="Calibri" w:hAnsi="Times New Roman"/>
          <w:sz w:val="28"/>
          <w:szCs w:val="28"/>
        </w:rPr>
      </w:pPr>
    </w:p>
    <w:p w14:paraId="59AD80F4"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Представитель (-и) инициативной группы ____________________/Ф.И.О./</w:t>
      </w:r>
    </w:p>
    <w:p w14:paraId="7038FAF6" w14:textId="77777777" w:rsidR="00677C62" w:rsidRPr="00A8367D" w:rsidRDefault="00677C62" w:rsidP="00677C62">
      <w:pPr>
        <w:rPr>
          <w:rFonts w:ascii="Times New Roman" w:eastAsia="Calibri" w:hAnsi="Times New Roman"/>
          <w:sz w:val="28"/>
          <w:szCs w:val="28"/>
        </w:rPr>
      </w:pPr>
      <w:r w:rsidRPr="00A8367D">
        <w:rPr>
          <w:rFonts w:ascii="Times New Roman" w:eastAsia="Calibri" w:hAnsi="Times New Roman"/>
          <w:sz w:val="28"/>
          <w:szCs w:val="28"/>
        </w:rPr>
        <w:t xml:space="preserve">                                                                                    (подпись)</w:t>
      </w:r>
    </w:p>
    <w:p w14:paraId="5500A5E7" w14:textId="77777777" w:rsidR="00677C62" w:rsidRPr="00A8367D" w:rsidRDefault="00677C62" w:rsidP="00677C62">
      <w:pPr>
        <w:rPr>
          <w:rFonts w:ascii="Times New Roman" w:eastAsia="Calibri" w:hAnsi="Times New Roman"/>
          <w:color w:val="FF0000"/>
          <w:sz w:val="28"/>
          <w:szCs w:val="28"/>
        </w:rPr>
      </w:pPr>
    </w:p>
    <w:p w14:paraId="14E9768C" w14:textId="77777777" w:rsidR="00677C62" w:rsidRPr="00A8367D" w:rsidRDefault="00677C62" w:rsidP="00677C62">
      <w:pPr>
        <w:tabs>
          <w:tab w:val="left" w:pos="7425"/>
        </w:tabs>
        <w:rPr>
          <w:rFonts w:ascii="Times New Roman" w:eastAsia="Calibri" w:hAnsi="Times New Roman"/>
          <w:sz w:val="28"/>
          <w:szCs w:val="28"/>
        </w:rPr>
      </w:pPr>
      <w:r w:rsidRPr="00A8367D">
        <w:rPr>
          <w:rFonts w:ascii="Times New Roman" w:eastAsia="Calibri" w:hAnsi="Times New Roman"/>
          <w:sz w:val="28"/>
          <w:szCs w:val="28"/>
        </w:rPr>
        <w:t>Заместитель главы</w:t>
      </w:r>
    </w:p>
    <w:p w14:paraId="5B75945A" w14:textId="77777777" w:rsidR="00677C62" w:rsidRPr="00C2307A" w:rsidRDefault="00677C62" w:rsidP="00677C62">
      <w:pPr>
        <w:tabs>
          <w:tab w:val="left" w:pos="7425"/>
        </w:tabs>
        <w:rPr>
          <w:rFonts w:ascii="Times New Roman" w:eastAsia="Calibri" w:hAnsi="Times New Roman"/>
          <w:sz w:val="28"/>
          <w:szCs w:val="28"/>
        </w:rPr>
      </w:pPr>
      <w:r w:rsidRPr="00A8367D">
        <w:rPr>
          <w:rFonts w:ascii="Times New Roman" w:eastAsia="Calibri" w:hAnsi="Times New Roman"/>
          <w:sz w:val="28"/>
          <w:szCs w:val="28"/>
        </w:rPr>
        <w:t>муниципального образования                                                 Н.В. Майорова</w:t>
      </w:r>
    </w:p>
    <w:p w14:paraId="48C92313" w14:textId="77777777" w:rsidR="00677C62" w:rsidRPr="00405CD0" w:rsidRDefault="00677C62" w:rsidP="00677C62">
      <w:pPr>
        <w:autoSpaceDE w:val="0"/>
        <w:autoSpaceDN w:val="0"/>
        <w:adjustRightInd w:val="0"/>
        <w:rPr>
          <w:rFonts w:ascii="Times New Roman" w:hAnsi="Times New Roman"/>
          <w:color w:val="FF0000"/>
          <w:sz w:val="28"/>
          <w:szCs w:val="28"/>
          <w:lang w:eastAsia="ru-RU"/>
        </w:rPr>
      </w:pPr>
    </w:p>
    <w:p w14:paraId="653EDB69" w14:textId="77777777" w:rsidR="00677C62" w:rsidRDefault="00677C62" w:rsidP="00E41008">
      <w:pPr>
        <w:autoSpaceDE w:val="0"/>
        <w:autoSpaceDN w:val="0"/>
        <w:adjustRightInd w:val="0"/>
        <w:spacing w:after="0" w:line="240" w:lineRule="auto"/>
        <w:jc w:val="both"/>
        <w:outlineLvl w:val="0"/>
        <w:rPr>
          <w:rFonts w:ascii="Times New Roman" w:hAnsi="Times New Roman" w:cs="Times New Roman"/>
          <w:sz w:val="28"/>
          <w:szCs w:val="28"/>
        </w:rPr>
      </w:pPr>
      <w:bookmarkStart w:id="5" w:name="_GoBack"/>
      <w:bookmarkEnd w:id="5"/>
    </w:p>
    <w:sectPr w:rsidR="00677C62" w:rsidSect="00BB1F62">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BD9B8" w14:textId="77777777" w:rsidR="00B438E1" w:rsidRDefault="00B438E1" w:rsidP="0033333A">
      <w:pPr>
        <w:spacing w:after="0" w:line="240" w:lineRule="auto"/>
      </w:pPr>
      <w:r>
        <w:separator/>
      </w:r>
    </w:p>
  </w:endnote>
  <w:endnote w:type="continuationSeparator" w:id="0">
    <w:p w14:paraId="390B7570" w14:textId="77777777" w:rsidR="00B438E1" w:rsidRDefault="00B438E1" w:rsidP="0033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73A9E" w14:textId="77777777" w:rsidR="00B438E1" w:rsidRDefault="00B438E1" w:rsidP="0033333A">
      <w:pPr>
        <w:spacing w:after="0" w:line="240" w:lineRule="auto"/>
      </w:pPr>
      <w:r>
        <w:separator/>
      </w:r>
    </w:p>
  </w:footnote>
  <w:footnote w:type="continuationSeparator" w:id="0">
    <w:p w14:paraId="6A56BB92" w14:textId="77777777" w:rsidR="00B438E1" w:rsidRDefault="00B438E1" w:rsidP="00333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095761"/>
    </w:sdtPr>
    <w:sdtEndPr>
      <w:rPr>
        <w:sz w:val="24"/>
        <w:szCs w:val="24"/>
      </w:rPr>
    </w:sdtEndPr>
    <w:sdtContent>
      <w:p w14:paraId="2E660A70" w14:textId="4F7A2DE1" w:rsidR="00D121EF" w:rsidRPr="00B3508E" w:rsidRDefault="00D121EF">
        <w:pPr>
          <w:pStyle w:val="a7"/>
          <w:jc w:val="center"/>
          <w:rPr>
            <w:sz w:val="24"/>
            <w:szCs w:val="24"/>
          </w:rPr>
        </w:pPr>
        <w:r w:rsidRPr="00B3508E">
          <w:rPr>
            <w:rFonts w:ascii="Times New Roman" w:hAnsi="Times New Roman" w:cs="Times New Roman"/>
            <w:sz w:val="24"/>
            <w:szCs w:val="24"/>
          </w:rPr>
          <w:fldChar w:fldCharType="begin"/>
        </w:r>
        <w:r w:rsidRPr="00B3508E">
          <w:rPr>
            <w:rFonts w:ascii="Times New Roman" w:hAnsi="Times New Roman" w:cs="Times New Roman"/>
            <w:sz w:val="24"/>
            <w:szCs w:val="24"/>
          </w:rPr>
          <w:instrText>PAGE   \* MERGEFORMAT</w:instrText>
        </w:r>
        <w:r w:rsidRPr="00B3508E">
          <w:rPr>
            <w:rFonts w:ascii="Times New Roman" w:hAnsi="Times New Roman" w:cs="Times New Roman"/>
            <w:sz w:val="24"/>
            <w:szCs w:val="24"/>
          </w:rPr>
          <w:fldChar w:fldCharType="separate"/>
        </w:r>
        <w:r w:rsidR="00677C62">
          <w:rPr>
            <w:rFonts w:ascii="Times New Roman" w:hAnsi="Times New Roman" w:cs="Times New Roman"/>
            <w:noProof/>
            <w:sz w:val="24"/>
            <w:szCs w:val="24"/>
          </w:rPr>
          <w:t>2</w:t>
        </w:r>
        <w:r w:rsidRPr="00B3508E">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B3BCD" w14:textId="77777777" w:rsidR="00D121EF" w:rsidRDefault="00D121EF" w:rsidP="00BB1F62">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DF1D3E8" w14:textId="77777777" w:rsidR="00D121EF" w:rsidRDefault="00D121E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0FAF3" w14:textId="77777777" w:rsidR="00D121EF" w:rsidRPr="002C35DF" w:rsidRDefault="00D121EF">
    <w:pPr>
      <w:pStyle w:val="a7"/>
      <w:jc w:val="center"/>
      <w:rPr>
        <w:rFonts w:ascii="Times New Roman" w:hAnsi="Times New Roman"/>
        <w:sz w:val="24"/>
        <w:szCs w:val="24"/>
      </w:rPr>
    </w:pPr>
    <w:r w:rsidRPr="002C35DF">
      <w:rPr>
        <w:rFonts w:ascii="Times New Roman" w:hAnsi="Times New Roman"/>
        <w:sz w:val="24"/>
        <w:szCs w:val="24"/>
      </w:rPr>
      <w:fldChar w:fldCharType="begin"/>
    </w:r>
    <w:r w:rsidRPr="002C35DF">
      <w:rPr>
        <w:rFonts w:ascii="Times New Roman" w:hAnsi="Times New Roman"/>
        <w:sz w:val="24"/>
        <w:szCs w:val="24"/>
      </w:rPr>
      <w:instrText>PAGE   \* MERGEFORMAT</w:instrText>
    </w:r>
    <w:r w:rsidRPr="002C35DF">
      <w:rPr>
        <w:rFonts w:ascii="Times New Roman" w:hAnsi="Times New Roman"/>
        <w:sz w:val="24"/>
        <w:szCs w:val="24"/>
      </w:rPr>
      <w:fldChar w:fldCharType="separate"/>
    </w:r>
    <w:r w:rsidR="00677C62">
      <w:rPr>
        <w:rFonts w:ascii="Times New Roman" w:hAnsi="Times New Roman"/>
        <w:noProof/>
        <w:sz w:val="24"/>
        <w:szCs w:val="24"/>
      </w:rPr>
      <w:t>2</w:t>
    </w:r>
    <w:r w:rsidRPr="002C35DF">
      <w:rPr>
        <w:rFonts w:ascii="Times New Roman" w:hAnsi="Times New Roman"/>
        <w:sz w:val="24"/>
        <w:szCs w:val="24"/>
      </w:rPr>
      <w:fldChar w:fldCharType="end"/>
    </w:r>
  </w:p>
  <w:p w14:paraId="0337E74A" w14:textId="77777777" w:rsidR="00D121EF" w:rsidRDefault="00D121EF">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AF288" w14:textId="77777777" w:rsidR="00677C62" w:rsidRDefault="00677C62" w:rsidP="007031BF">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0D705ED" w14:textId="77777777" w:rsidR="00677C62" w:rsidRDefault="00677C62">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8680A" w14:textId="77777777" w:rsidR="00677C62" w:rsidRPr="002C35DF" w:rsidRDefault="00677C62">
    <w:pPr>
      <w:pStyle w:val="a7"/>
      <w:jc w:val="center"/>
      <w:rPr>
        <w:rFonts w:ascii="Times New Roman" w:hAnsi="Times New Roman"/>
        <w:sz w:val="24"/>
        <w:szCs w:val="24"/>
      </w:rPr>
    </w:pPr>
    <w:r w:rsidRPr="002C35DF">
      <w:rPr>
        <w:rFonts w:ascii="Times New Roman" w:hAnsi="Times New Roman"/>
        <w:sz w:val="24"/>
        <w:szCs w:val="24"/>
      </w:rPr>
      <w:fldChar w:fldCharType="begin"/>
    </w:r>
    <w:r w:rsidRPr="002C35DF">
      <w:rPr>
        <w:rFonts w:ascii="Times New Roman" w:hAnsi="Times New Roman"/>
        <w:sz w:val="24"/>
        <w:szCs w:val="24"/>
      </w:rPr>
      <w:instrText>PAGE   \* MERGEFORMAT</w:instrText>
    </w:r>
    <w:r w:rsidRPr="002C35DF">
      <w:rPr>
        <w:rFonts w:ascii="Times New Roman" w:hAnsi="Times New Roman"/>
        <w:sz w:val="24"/>
        <w:szCs w:val="24"/>
      </w:rPr>
      <w:fldChar w:fldCharType="separate"/>
    </w:r>
    <w:r>
      <w:rPr>
        <w:rFonts w:ascii="Times New Roman" w:hAnsi="Times New Roman"/>
        <w:noProof/>
        <w:sz w:val="24"/>
        <w:szCs w:val="24"/>
      </w:rPr>
      <w:t>3</w:t>
    </w:r>
    <w:r w:rsidRPr="002C35DF">
      <w:rPr>
        <w:rFonts w:ascii="Times New Roman" w:hAnsi="Times New Roman"/>
        <w:sz w:val="24"/>
        <w:szCs w:val="24"/>
      </w:rPr>
      <w:fldChar w:fldCharType="end"/>
    </w:r>
  </w:p>
  <w:p w14:paraId="53CC3926" w14:textId="77777777" w:rsidR="00677C62" w:rsidRDefault="00677C62">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37CB2" w14:textId="77777777" w:rsidR="00677C62" w:rsidRDefault="00677C62" w:rsidP="007031BF">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08E3AEFB" w14:textId="77777777" w:rsidR="00677C62" w:rsidRDefault="00677C62">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FFF9C" w14:textId="77777777" w:rsidR="00677C62" w:rsidRPr="002C35DF" w:rsidRDefault="00677C62">
    <w:pPr>
      <w:pStyle w:val="a7"/>
      <w:jc w:val="center"/>
      <w:rPr>
        <w:rFonts w:ascii="Times New Roman" w:hAnsi="Times New Roman"/>
        <w:sz w:val="24"/>
        <w:szCs w:val="24"/>
      </w:rPr>
    </w:pPr>
    <w:r w:rsidRPr="002C35DF">
      <w:rPr>
        <w:rFonts w:ascii="Times New Roman" w:hAnsi="Times New Roman"/>
        <w:sz w:val="24"/>
        <w:szCs w:val="24"/>
      </w:rPr>
      <w:fldChar w:fldCharType="begin"/>
    </w:r>
    <w:r w:rsidRPr="002C35DF">
      <w:rPr>
        <w:rFonts w:ascii="Times New Roman" w:hAnsi="Times New Roman"/>
        <w:sz w:val="24"/>
        <w:szCs w:val="24"/>
      </w:rPr>
      <w:instrText>PAGE   \* MERGEFORMAT</w:instrText>
    </w:r>
    <w:r w:rsidRPr="002C35DF">
      <w:rPr>
        <w:rFonts w:ascii="Times New Roman" w:hAnsi="Times New Roman"/>
        <w:sz w:val="24"/>
        <w:szCs w:val="24"/>
      </w:rPr>
      <w:fldChar w:fldCharType="separate"/>
    </w:r>
    <w:r>
      <w:rPr>
        <w:rFonts w:ascii="Times New Roman" w:hAnsi="Times New Roman"/>
        <w:noProof/>
        <w:sz w:val="24"/>
        <w:szCs w:val="24"/>
      </w:rPr>
      <w:t>2</w:t>
    </w:r>
    <w:r w:rsidRPr="002C35DF">
      <w:rPr>
        <w:rFonts w:ascii="Times New Roman" w:hAnsi="Times New Roman"/>
        <w:sz w:val="24"/>
        <w:szCs w:val="24"/>
      </w:rPr>
      <w:fldChar w:fldCharType="end"/>
    </w:r>
  </w:p>
  <w:p w14:paraId="7EADED2B" w14:textId="77777777" w:rsidR="00677C62" w:rsidRDefault="00677C6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6B0C84"/>
    <w:multiLevelType w:val="multilevel"/>
    <w:tmpl w:val="3B1605AA"/>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676437B2"/>
    <w:multiLevelType w:val="hybridMultilevel"/>
    <w:tmpl w:val="327C060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346C"/>
    <w:rsid w:val="000037BD"/>
    <w:rsid w:val="00005921"/>
    <w:rsid w:val="000221B8"/>
    <w:rsid w:val="00022259"/>
    <w:rsid w:val="000243F0"/>
    <w:rsid w:val="00027049"/>
    <w:rsid w:val="00031EDC"/>
    <w:rsid w:val="00047F1E"/>
    <w:rsid w:val="000500C9"/>
    <w:rsid w:val="00051E6D"/>
    <w:rsid w:val="0005528B"/>
    <w:rsid w:val="00061703"/>
    <w:rsid w:val="00074089"/>
    <w:rsid w:val="00082386"/>
    <w:rsid w:val="00093E48"/>
    <w:rsid w:val="00094683"/>
    <w:rsid w:val="00094704"/>
    <w:rsid w:val="000A2C30"/>
    <w:rsid w:val="000B4F4B"/>
    <w:rsid w:val="000B5CAE"/>
    <w:rsid w:val="000B68FC"/>
    <w:rsid w:val="000D0094"/>
    <w:rsid w:val="000E0079"/>
    <w:rsid w:val="000E34D1"/>
    <w:rsid w:val="000E3FDE"/>
    <w:rsid w:val="000F032B"/>
    <w:rsid w:val="000F5C6F"/>
    <w:rsid w:val="000F6E08"/>
    <w:rsid w:val="001019C0"/>
    <w:rsid w:val="0010378B"/>
    <w:rsid w:val="0010422C"/>
    <w:rsid w:val="00105108"/>
    <w:rsid w:val="001105EF"/>
    <w:rsid w:val="00115261"/>
    <w:rsid w:val="00122A5F"/>
    <w:rsid w:val="00123203"/>
    <w:rsid w:val="00136031"/>
    <w:rsid w:val="00146F6E"/>
    <w:rsid w:val="0015346C"/>
    <w:rsid w:val="00153C72"/>
    <w:rsid w:val="00154BE3"/>
    <w:rsid w:val="001578BB"/>
    <w:rsid w:val="00160BFD"/>
    <w:rsid w:val="0016100E"/>
    <w:rsid w:val="001653F9"/>
    <w:rsid w:val="00167506"/>
    <w:rsid w:val="00167647"/>
    <w:rsid w:val="00170A9D"/>
    <w:rsid w:val="001728DC"/>
    <w:rsid w:val="00172C2D"/>
    <w:rsid w:val="00182CD4"/>
    <w:rsid w:val="001922F7"/>
    <w:rsid w:val="001926EB"/>
    <w:rsid w:val="001954FA"/>
    <w:rsid w:val="001A2AF4"/>
    <w:rsid w:val="001B330C"/>
    <w:rsid w:val="001B7F78"/>
    <w:rsid w:val="001D478D"/>
    <w:rsid w:val="001E0103"/>
    <w:rsid w:val="001E3B20"/>
    <w:rsid w:val="001E42F0"/>
    <w:rsid w:val="001E501D"/>
    <w:rsid w:val="001F2414"/>
    <w:rsid w:val="001F701B"/>
    <w:rsid w:val="001F7E38"/>
    <w:rsid w:val="00211E2D"/>
    <w:rsid w:val="00212620"/>
    <w:rsid w:val="00221855"/>
    <w:rsid w:val="00227206"/>
    <w:rsid w:val="00231BD1"/>
    <w:rsid w:val="00236E3A"/>
    <w:rsid w:val="002420A6"/>
    <w:rsid w:val="002529CF"/>
    <w:rsid w:val="00260791"/>
    <w:rsid w:val="002677B7"/>
    <w:rsid w:val="002706FA"/>
    <w:rsid w:val="002712FD"/>
    <w:rsid w:val="00275CCE"/>
    <w:rsid w:val="002912EA"/>
    <w:rsid w:val="00292399"/>
    <w:rsid w:val="00294801"/>
    <w:rsid w:val="00295A78"/>
    <w:rsid w:val="00295C51"/>
    <w:rsid w:val="00296CBC"/>
    <w:rsid w:val="002A2CE7"/>
    <w:rsid w:val="002B2F0D"/>
    <w:rsid w:val="002D24E1"/>
    <w:rsid w:val="002D4A10"/>
    <w:rsid w:val="002E0333"/>
    <w:rsid w:val="002E1E43"/>
    <w:rsid w:val="002E4262"/>
    <w:rsid w:val="002F2901"/>
    <w:rsid w:val="002F303E"/>
    <w:rsid w:val="00301C75"/>
    <w:rsid w:val="00312606"/>
    <w:rsid w:val="00320D72"/>
    <w:rsid w:val="003212A2"/>
    <w:rsid w:val="00330DD7"/>
    <w:rsid w:val="0033333A"/>
    <w:rsid w:val="003430E2"/>
    <w:rsid w:val="00345F8A"/>
    <w:rsid w:val="003468BE"/>
    <w:rsid w:val="00370B3F"/>
    <w:rsid w:val="00372B1B"/>
    <w:rsid w:val="00373553"/>
    <w:rsid w:val="00393921"/>
    <w:rsid w:val="003A28D3"/>
    <w:rsid w:val="003B0A56"/>
    <w:rsid w:val="003B1913"/>
    <w:rsid w:val="003C63B5"/>
    <w:rsid w:val="003D0A18"/>
    <w:rsid w:val="003F6108"/>
    <w:rsid w:val="003F71C0"/>
    <w:rsid w:val="00402264"/>
    <w:rsid w:val="00411129"/>
    <w:rsid w:val="0041422A"/>
    <w:rsid w:val="00415452"/>
    <w:rsid w:val="00422182"/>
    <w:rsid w:val="004253BD"/>
    <w:rsid w:val="00427049"/>
    <w:rsid w:val="00430B8A"/>
    <w:rsid w:val="00432B07"/>
    <w:rsid w:val="00433D5E"/>
    <w:rsid w:val="0044162F"/>
    <w:rsid w:val="00453B07"/>
    <w:rsid w:val="004544AD"/>
    <w:rsid w:val="004544CA"/>
    <w:rsid w:val="00454516"/>
    <w:rsid w:val="00465C87"/>
    <w:rsid w:val="0046616C"/>
    <w:rsid w:val="00470AB5"/>
    <w:rsid w:val="00477529"/>
    <w:rsid w:val="0048450F"/>
    <w:rsid w:val="00484C1A"/>
    <w:rsid w:val="004862B1"/>
    <w:rsid w:val="00487275"/>
    <w:rsid w:val="00496698"/>
    <w:rsid w:val="00496BB9"/>
    <w:rsid w:val="004A0311"/>
    <w:rsid w:val="004A059D"/>
    <w:rsid w:val="004A6D9A"/>
    <w:rsid w:val="004A7A67"/>
    <w:rsid w:val="004B015A"/>
    <w:rsid w:val="004B22D1"/>
    <w:rsid w:val="004B240C"/>
    <w:rsid w:val="004B3357"/>
    <w:rsid w:val="004B53C9"/>
    <w:rsid w:val="004B5F48"/>
    <w:rsid w:val="004B63D2"/>
    <w:rsid w:val="004C0203"/>
    <w:rsid w:val="004C58E6"/>
    <w:rsid w:val="004D2094"/>
    <w:rsid w:val="004D44D9"/>
    <w:rsid w:val="004E3EB8"/>
    <w:rsid w:val="004E65AF"/>
    <w:rsid w:val="004E6A7C"/>
    <w:rsid w:val="004E768E"/>
    <w:rsid w:val="004F1349"/>
    <w:rsid w:val="004F1C59"/>
    <w:rsid w:val="00503800"/>
    <w:rsid w:val="00506BF9"/>
    <w:rsid w:val="00507BE6"/>
    <w:rsid w:val="005116A8"/>
    <w:rsid w:val="005146CC"/>
    <w:rsid w:val="005227D4"/>
    <w:rsid w:val="00522F64"/>
    <w:rsid w:val="00525000"/>
    <w:rsid w:val="00527827"/>
    <w:rsid w:val="00533673"/>
    <w:rsid w:val="0053533E"/>
    <w:rsid w:val="00540FFD"/>
    <w:rsid w:val="005414E9"/>
    <w:rsid w:val="00541C1B"/>
    <w:rsid w:val="00543370"/>
    <w:rsid w:val="0055627F"/>
    <w:rsid w:val="00564852"/>
    <w:rsid w:val="00564953"/>
    <w:rsid w:val="00566EAA"/>
    <w:rsid w:val="00577209"/>
    <w:rsid w:val="00590DF9"/>
    <w:rsid w:val="005A29CE"/>
    <w:rsid w:val="005B2207"/>
    <w:rsid w:val="005B4A82"/>
    <w:rsid w:val="005B64F8"/>
    <w:rsid w:val="005D2368"/>
    <w:rsid w:val="005D68D9"/>
    <w:rsid w:val="005D7157"/>
    <w:rsid w:val="005E0768"/>
    <w:rsid w:val="005E31A6"/>
    <w:rsid w:val="005E60C6"/>
    <w:rsid w:val="005E6BD8"/>
    <w:rsid w:val="005E7E75"/>
    <w:rsid w:val="005F17B0"/>
    <w:rsid w:val="005F25CE"/>
    <w:rsid w:val="005F3F65"/>
    <w:rsid w:val="005F5126"/>
    <w:rsid w:val="00601388"/>
    <w:rsid w:val="0061480A"/>
    <w:rsid w:val="00615DFC"/>
    <w:rsid w:val="006228B2"/>
    <w:rsid w:val="006272AA"/>
    <w:rsid w:val="00632F71"/>
    <w:rsid w:val="006373C9"/>
    <w:rsid w:val="00637709"/>
    <w:rsid w:val="00644CAC"/>
    <w:rsid w:val="0064503C"/>
    <w:rsid w:val="00645837"/>
    <w:rsid w:val="00645AA7"/>
    <w:rsid w:val="00646802"/>
    <w:rsid w:val="00652661"/>
    <w:rsid w:val="00653367"/>
    <w:rsid w:val="0065415A"/>
    <w:rsid w:val="00657978"/>
    <w:rsid w:val="0066034A"/>
    <w:rsid w:val="00661214"/>
    <w:rsid w:val="00663840"/>
    <w:rsid w:val="0067090F"/>
    <w:rsid w:val="00677C62"/>
    <w:rsid w:val="006863A9"/>
    <w:rsid w:val="006A1E4C"/>
    <w:rsid w:val="006A30B9"/>
    <w:rsid w:val="006A6337"/>
    <w:rsid w:val="006A7DCD"/>
    <w:rsid w:val="006B22AA"/>
    <w:rsid w:val="006B2E49"/>
    <w:rsid w:val="006C2043"/>
    <w:rsid w:val="006C2DB5"/>
    <w:rsid w:val="006C6328"/>
    <w:rsid w:val="006D6118"/>
    <w:rsid w:val="006D6558"/>
    <w:rsid w:val="006D6D47"/>
    <w:rsid w:val="006E2552"/>
    <w:rsid w:val="006E3960"/>
    <w:rsid w:val="006E7CDD"/>
    <w:rsid w:val="006F4F2D"/>
    <w:rsid w:val="007012AA"/>
    <w:rsid w:val="00702100"/>
    <w:rsid w:val="00713BAC"/>
    <w:rsid w:val="00731ECB"/>
    <w:rsid w:val="00735104"/>
    <w:rsid w:val="00741719"/>
    <w:rsid w:val="00752979"/>
    <w:rsid w:val="007543BB"/>
    <w:rsid w:val="00754EAC"/>
    <w:rsid w:val="00755F68"/>
    <w:rsid w:val="00760C50"/>
    <w:rsid w:val="007753E8"/>
    <w:rsid w:val="00776787"/>
    <w:rsid w:val="0078097A"/>
    <w:rsid w:val="00780EC9"/>
    <w:rsid w:val="00783110"/>
    <w:rsid w:val="007839AA"/>
    <w:rsid w:val="007863A0"/>
    <w:rsid w:val="00786983"/>
    <w:rsid w:val="0078776B"/>
    <w:rsid w:val="0079019D"/>
    <w:rsid w:val="007934BB"/>
    <w:rsid w:val="007A2FCC"/>
    <w:rsid w:val="007A4C63"/>
    <w:rsid w:val="007A6036"/>
    <w:rsid w:val="007B0F40"/>
    <w:rsid w:val="007B11EE"/>
    <w:rsid w:val="007B67FA"/>
    <w:rsid w:val="007C3C44"/>
    <w:rsid w:val="007D15B9"/>
    <w:rsid w:val="007D5868"/>
    <w:rsid w:val="007E206B"/>
    <w:rsid w:val="007F0944"/>
    <w:rsid w:val="007F2BFC"/>
    <w:rsid w:val="00805502"/>
    <w:rsid w:val="00813F99"/>
    <w:rsid w:val="008203BE"/>
    <w:rsid w:val="008318CC"/>
    <w:rsid w:val="00831BB3"/>
    <w:rsid w:val="00846461"/>
    <w:rsid w:val="0085078D"/>
    <w:rsid w:val="00857D71"/>
    <w:rsid w:val="00865B74"/>
    <w:rsid w:val="008735FC"/>
    <w:rsid w:val="0087485F"/>
    <w:rsid w:val="008760AB"/>
    <w:rsid w:val="008872B7"/>
    <w:rsid w:val="008900E5"/>
    <w:rsid w:val="008926CB"/>
    <w:rsid w:val="008952EF"/>
    <w:rsid w:val="00895B5F"/>
    <w:rsid w:val="008967E2"/>
    <w:rsid w:val="008A4C6E"/>
    <w:rsid w:val="008B3886"/>
    <w:rsid w:val="008B51CA"/>
    <w:rsid w:val="008B79AB"/>
    <w:rsid w:val="008C41C5"/>
    <w:rsid w:val="008C7A9C"/>
    <w:rsid w:val="008D19B4"/>
    <w:rsid w:val="008D19E8"/>
    <w:rsid w:val="008D2747"/>
    <w:rsid w:val="0090233C"/>
    <w:rsid w:val="00906697"/>
    <w:rsid w:val="009100AE"/>
    <w:rsid w:val="00910E35"/>
    <w:rsid w:val="00911D77"/>
    <w:rsid w:val="00913F91"/>
    <w:rsid w:val="0091412B"/>
    <w:rsid w:val="00932E4C"/>
    <w:rsid w:val="0094000B"/>
    <w:rsid w:val="009413B2"/>
    <w:rsid w:val="009425F7"/>
    <w:rsid w:val="009449B2"/>
    <w:rsid w:val="009525AF"/>
    <w:rsid w:val="009556F2"/>
    <w:rsid w:val="0095703D"/>
    <w:rsid w:val="00960987"/>
    <w:rsid w:val="00961D50"/>
    <w:rsid w:val="00970A80"/>
    <w:rsid w:val="0097140D"/>
    <w:rsid w:val="00976EBB"/>
    <w:rsid w:val="0098322C"/>
    <w:rsid w:val="00984B1E"/>
    <w:rsid w:val="00990F81"/>
    <w:rsid w:val="00994D13"/>
    <w:rsid w:val="009950DC"/>
    <w:rsid w:val="0099737E"/>
    <w:rsid w:val="009A0F13"/>
    <w:rsid w:val="009A3E7A"/>
    <w:rsid w:val="009A409B"/>
    <w:rsid w:val="009A76D9"/>
    <w:rsid w:val="009B0B20"/>
    <w:rsid w:val="009B1B3F"/>
    <w:rsid w:val="009B3294"/>
    <w:rsid w:val="009B33EE"/>
    <w:rsid w:val="009B45AF"/>
    <w:rsid w:val="009B7042"/>
    <w:rsid w:val="009D7645"/>
    <w:rsid w:val="009E1B89"/>
    <w:rsid w:val="009E6559"/>
    <w:rsid w:val="009E6696"/>
    <w:rsid w:val="009F2DF7"/>
    <w:rsid w:val="009F6A3E"/>
    <w:rsid w:val="009F7773"/>
    <w:rsid w:val="00A01E2F"/>
    <w:rsid w:val="00A05F55"/>
    <w:rsid w:val="00A267A7"/>
    <w:rsid w:val="00A34334"/>
    <w:rsid w:val="00A350CE"/>
    <w:rsid w:val="00A37528"/>
    <w:rsid w:val="00A4546D"/>
    <w:rsid w:val="00A5004F"/>
    <w:rsid w:val="00A501D8"/>
    <w:rsid w:val="00A50DF4"/>
    <w:rsid w:val="00A523B6"/>
    <w:rsid w:val="00A53CAB"/>
    <w:rsid w:val="00A637ED"/>
    <w:rsid w:val="00A753D3"/>
    <w:rsid w:val="00A77C4B"/>
    <w:rsid w:val="00A77DC6"/>
    <w:rsid w:val="00A8266C"/>
    <w:rsid w:val="00A8741A"/>
    <w:rsid w:val="00A87877"/>
    <w:rsid w:val="00AB30FF"/>
    <w:rsid w:val="00AB48ED"/>
    <w:rsid w:val="00AB4B90"/>
    <w:rsid w:val="00AB642D"/>
    <w:rsid w:val="00AB70DC"/>
    <w:rsid w:val="00AC1093"/>
    <w:rsid w:val="00AC2EA3"/>
    <w:rsid w:val="00AC3659"/>
    <w:rsid w:val="00AC3A3A"/>
    <w:rsid w:val="00AC761B"/>
    <w:rsid w:val="00AD2D99"/>
    <w:rsid w:val="00AD57A3"/>
    <w:rsid w:val="00AE7D37"/>
    <w:rsid w:val="00B04C82"/>
    <w:rsid w:val="00B1379A"/>
    <w:rsid w:val="00B138EA"/>
    <w:rsid w:val="00B1467A"/>
    <w:rsid w:val="00B15D2C"/>
    <w:rsid w:val="00B2209A"/>
    <w:rsid w:val="00B22841"/>
    <w:rsid w:val="00B23F33"/>
    <w:rsid w:val="00B2632F"/>
    <w:rsid w:val="00B278CE"/>
    <w:rsid w:val="00B31E58"/>
    <w:rsid w:val="00B34778"/>
    <w:rsid w:val="00B3508E"/>
    <w:rsid w:val="00B36452"/>
    <w:rsid w:val="00B438E1"/>
    <w:rsid w:val="00B43FB1"/>
    <w:rsid w:val="00B52B07"/>
    <w:rsid w:val="00B52FAE"/>
    <w:rsid w:val="00B53588"/>
    <w:rsid w:val="00B55249"/>
    <w:rsid w:val="00B746ED"/>
    <w:rsid w:val="00B871F5"/>
    <w:rsid w:val="00B923C0"/>
    <w:rsid w:val="00BA3577"/>
    <w:rsid w:val="00BA4EB5"/>
    <w:rsid w:val="00BB1F62"/>
    <w:rsid w:val="00BB3E63"/>
    <w:rsid w:val="00BD22DF"/>
    <w:rsid w:val="00BE2DAF"/>
    <w:rsid w:val="00BE7C11"/>
    <w:rsid w:val="00BF7415"/>
    <w:rsid w:val="00C12D88"/>
    <w:rsid w:val="00C13CEC"/>
    <w:rsid w:val="00C14CAE"/>
    <w:rsid w:val="00C14D2C"/>
    <w:rsid w:val="00C24470"/>
    <w:rsid w:val="00C2616D"/>
    <w:rsid w:val="00C2739C"/>
    <w:rsid w:val="00C3388A"/>
    <w:rsid w:val="00C33E28"/>
    <w:rsid w:val="00C351D9"/>
    <w:rsid w:val="00C51084"/>
    <w:rsid w:val="00C67803"/>
    <w:rsid w:val="00C67CAA"/>
    <w:rsid w:val="00C95C84"/>
    <w:rsid w:val="00CA056A"/>
    <w:rsid w:val="00CB2C6E"/>
    <w:rsid w:val="00CB41E0"/>
    <w:rsid w:val="00CB7730"/>
    <w:rsid w:val="00CB7F11"/>
    <w:rsid w:val="00CC1B46"/>
    <w:rsid w:val="00CD11A8"/>
    <w:rsid w:val="00CD3627"/>
    <w:rsid w:val="00CD500F"/>
    <w:rsid w:val="00CE3A1F"/>
    <w:rsid w:val="00CF0306"/>
    <w:rsid w:val="00CF256F"/>
    <w:rsid w:val="00CF327A"/>
    <w:rsid w:val="00D121EF"/>
    <w:rsid w:val="00D216F8"/>
    <w:rsid w:val="00D243F5"/>
    <w:rsid w:val="00D27AD7"/>
    <w:rsid w:val="00D33159"/>
    <w:rsid w:val="00D34D93"/>
    <w:rsid w:val="00D371F8"/>
    <w:rsid w:val="00D41433"/>
    <w:rsid w:val="00D43D55"/>
    <w:rsid w:val="00D500B3"/>
    <w:rsid w:val="00D64E29"/>
    <w:rsid w:val="00D65EE7"/>
    <w:rsid w:val="00D7764C"/>
    <w:rsid w:val="00DA166A"/>
    <w:rsid w:val="00DA1CCB"/>
    <w:rsid w:val="00DB00A0"/>
    <w:rsid w:val="00DB3A75"/>
    <w:rsid w:val="00DB3F95"/>
    <w:rsid w:val="00DC048D"/>
    <w:rsid w:val="00DC22B0"/>
    <w:rsid w:val="00DC46CD"/>
    <w:rsid w:val="00DC54F0"/>
    <w:rsid w:val="00DD4315"/>
    <w:rsid w:val="00DE4D6E"/>
    <w:rsid w:val="00E0456D"/>
    <w:rsid w:val="00E049F5"/>
    <w:rsid w:val="00E229EB"/>
    <w:rsid w:val="00E31D8C"/>
    <w:rsid w:val="00E35122"/>
    <w:rsid w:val="00E359FB"/>
    <w:rsid w:val="00E37287"/>
    <w:rsid w:val="00E41008"/>
    <w:rsid w:val="00E453AB"/>
    <w:rsid w:val="00E56FED"/>
    <w:rsid w:val="00E6498B"/>
    <w:rsid w:val="00E6670F"/>
    <w:rsid w:val="00E6701B"/>
    <w:rsid w:val="00E77410"/>
    <w:rsid w:val="00E84F32"/>
    <w:rsid w:val="00EB18EB"/>
    <w:rsid w:val="00EB1E16"/>
    <w:rsid w:val="00EB4B19"/>
    <w:rsid w:val="00EB59BE"/>
    <w:rsid w:val="00EB7893"/>
    <w:rsid w:val="00EC3A4B"/>
    <w:rsid w:val="00EC443D"/>
    <w:rsid w:val="00EC57B6"/>
    <w:rsid w:val="00ED08B7"/>
    <w:rsid w:val="00EE770E"/>
    <w:rsid w:val="00EF363A"/>
    <w:rsid w:val="00EF543B"/>
    <w:rsid w:val="00EF5559"/>
    <w:rsid w:val="00EF5807"/>
    <w:rsid w:val="00F023C3"/>
    <w:rsid w:val="00F02AF8"/>
    <w:rsid w:val="00F16E75"/>
    <w:rsid w:val="00F236BD"/>
    <w:rsid w:val="00F44CFF"/>
    <w:rsid w:val="00F45AAC"/>
    <w:rsid w:val="00F56A81"/>
    <w:rsid w:val="00F57738"/>
    <w:rsid w:val="00F61C5B"/>
    <w:rsid w:val="00F655E4"/>
    <w:rsid w:val="00F70746"/>
    <w:rsid w:val="00F7229D"/>
    <w:rsid w:val="00F738DA"/>
    <w:rsid w:val="00F80D83"/>
    <w:rsid w:val="00F90734"/>
    <w:rsid w:val="00F90E59"/>
    <w:rsid w:val="00F97F06"/>
    <w:rsid w:val="00FA0533"/>
    <w:rsid w:val="00FB5665"/>
    <w:rsid w:val="00FB703D"/>
    <w:rsid w:val="00FC2BF7"/>
    <w:rsid w:val="00FC3E51"/>
    <w:rsid w:val="00FC49B5"/>
    <w:rsid w:val="00FD1B55"/>
    <w:rsid w:val="00FD1C28"/>
    <w:rsid w:val="00FD32EC"/>
    <w:rsid w:val="00FD501C"/>
    <w:rsid w:val="00FE36A1"/>
    <w:rsid w:val="00FE6395"/>
    <w:rsid w:val="00FF145B"/>
    <w:rsid w:val="00FF66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D654"/>
  <w15:docId w15:val="{BECA1A68-B709-41CD-8E7D-D77CDBB4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9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C1A"/>
    <w:pPr>
      <w:spacing w:after="120" w:line="480" w:lineRule="auto"/>
      <w:ind w:left="283"/>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484C1A"/>
    <w:rPr>
      <w:rFonts w:ascii="Times New Roman" w:eastAsia="Times New Roman" w:hAnsi="Times New Roman" w:cs="Times New Roman"/>
      <w:sz w:val="28"/>
      <w:szCs w:val="20"/>
    </w:rPr>
  </w:style>
  <w:style w:type="paragraph" w:styleId="a3">
    <w:name w:val="Subtitle"/>
    <w:basedOn w:val="a"/>
    <w:link w:val="a4"/>
    <w:qFormat/>
    <w:rsid w:val="00484C1A"/>
    <w:pPr>
      <w:spacing w:after="0" w:line="240" w:lineRule="auto"/>
      <w:jc w:val="center"/>
    </w:pPr>
    <w:rPr>
      <w:rFonts w:ascii="Times New Roman" w:eastAsia="Times New Roman" w:hAnsi="Times New Roman" w:cs="Times New Roman"/>
      <w:b/>
      <w:bCs/>
      <w:sz w:val="28"/>
      <w:szCs w:val="24"/>
    </w:rPr>
  </w:style>
  <w:style w:type="character" w:customStyle="1" w:styleId="a4">
    <w:name w:val="Подзаголовок Знак"/>
    <w:basedOn w:val="a0"/>
    <w:link w:val="a3"/>
    <w:rsid w:val="00484C1A"/>
    <w:rPr>
      <w:rFonts w:ascii="Times New Roman" w:eastAsia="Times New Roman" w:hAnsi="Times New Roman" w:cs="Times New Roman"/>
      <w:b/>
      <w:bCs/>
      <w:sz w:val="28"/>
      <w:szCs w:val="24"/>
    </w:rPr>
  </w:style>
  <w:style w:type="paragraph" w:styleId="a5">
    <w:name w:val="List Paragraph"/>
    <w:basedOn w:val="a"/>
    <w:uiPriority w:val="34"/>
    <w:qFormat/>
    <w:rsid w:val="00D65EE7"/>
    <w:pPr>
      <w:ind w:left="720"/>
      <w:contextualSpacing/>
    </w:pPr>
  </w:style>
  <w:style w:type="paragraph" w:styleId="a6">
    <w:name w:val="No Spacing"/>
    <w:uiPriority w:val="1"/>
    <w:qFormat/>
    <w:rsid w:val="00D65EE7"/>
    <w:pPr>
      <w:spacing w:after="0" w:line="240" w:lineRule="auto"/>
    </w:pPr>
  </w:style>
  <w:style w:type="paragraph" w:styleId="a7">
    <w:name w:val="header"/>
    <w:basedOn w:val="a"/>
    <w:link w:val="a8"/>
    <w:uiPriority w:val="99"/>
    <w:unhideWhenUsed/>
    <w:rsid w:val="003333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333A"/>
  </w:style>
  <w:style w:type="paragraph" w:styleId="a9">
    <w:name w:val="footer"/>
    <w:basedOn w:val="a"/>
    <w:link w:val="aa"/>
    <w:uiPriority w:val="99"/>
    <w:unhideWhenUsed/>
    <w:rsid w:val="003333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333A"/>
  </w:style>
  <w:style w:type="paragraph" w:styleId="ab">
    <w:name w:val="Balloon Text"/>
    <w:basedOn w:val="a"/>
    <w:link w:val="ac"/>
    <w:uiPriority w:val="99"/>
    <w:semiHidden/>
    <w:unhideWhenUsed/>
    <w:rsid w:val="00CD362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D3627"/>
    <w:rPr>
      <w:rFonts w:ascii="Tahoma" w:hAnsi="Tahoma" w:cs="Tahoma"/>
      <w:sz w:val="16"/>
      <w:szCs w:val="16"/>
    </w:rPr>
  </w:style>
  <w:style w:type="paragraph" w:styleId="ad">
    <w:name w:val="Revision"/>
    <w:hidden/>
    <w:uiPriority w:val="99"/>
    <w:semiHidden/>
    <w:rsid w:val="00CD3627"/>
    <w:pPr>
      <w:spacing w:after="0" w:line="240" w:lineRule="auto"/>
    </w:pPr>
  </w:style>
  <w:style w:type="table" w:styleId="ae">
    <w:name w:val="Table Grid"/>
    <w:basedOn w:val="a1"/>
    <w:uiPriority w:val="59"/>
    <w:rsid w:val="00A87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7863A0"/>
    <w:pPr>
      <w:suppressAutoHyphens/>
      <w:spacing w:after="120" w:line="480" w:lineRule="auto"/>
      <w:ind w:left="283"/>
      <w:jc w:val="both"/>
    </w:pPr>
    <w:rPr>
      <w:rFonts w:ascii="Times New Roman" w:eastAsia="Times New Roman" w:hAnsi="Times New Roman" w:cs="Times New Roman"/>
      <w:sz w:val="28"/>
      <w:szCs w:val="20"/>
      <w:lang w:eastAsia="ar-SA"/>
    </w:rPr>
  </w:style>
  <w:style w:type="character" w:styleId="af">
    <w:name w:val="page number"/>
    <w:rsid w:val="003C63B5"/>
  </w:style>
  <w:style w:type="paragraph" w:customStyle="1" w:styleId="formattext">
    <w:name w:val="formattext"/>
    <w:basedOn w:val="a"/>
    <w:rsid w:val="003C63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D121EF"/>
    <w:rPr>
      <w:color w:val="0000FF" w:themeColor="hyperlink"/>
      <w:u w:val="single"/>
    </w:rPr>
  </w:style>
  <w:style w:type="character" w:customStyle="1" w:styleId="UnresolvedMention">
    <w:name w:val="Unresolved Mention"/>
    <w:basedOn w:val="a0"/>
    <w:uiPriority w:val="99"/>
    <w:semiHidden/>
    <w:unhideWhenUsed/>
    <w:rsid w:val="00D12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consultantplus://offline/ref=2AE5F55E2804627460AFD7130A1FE78D2C38AED8F6447B652ACA7D50F4C2D0255DD6A1C7228626D7F99FF2C03BhAbE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2AE5F55E2804627460AFD7130A1FE78D2C38AED8F6447B652ACA7D50F4C2D0255DD6A1C7228626D7F99FF2C03BhAbEL" TargetMode="External"/><Relationship Id="rId20" Type="http://schemas.openxmlformats.org/officeDocument/2006/relationships/hyperlink" Target="consultantplus://offline/ref=2AE5F55E2804627460AFD7130A1FE78D2C38AED8F6447B652ACA7D50F4C2D0255DD6A1C7228626D7F99FF2C03BhAb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E5F55E2804627460AFD7130A1FE78D2C38AFD6F5447B652ACA7D50F4C2D0255DD6A1C7228626D7F99FF2C03BhAbE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AE5F55E2804627460AFD7130A1FE78D2C38AFD6F5447B652ACA7D50F4C2D0255DD6A1C7228626D7F99FF2C03BhAbEL" TargetMode="External"/><Relationship Id="rId23" Type="http://schemas.openxmlformats.org/officeDocument/2006/relationships/fontTable" Target="fontTable.xml"/><Relationship Id="rId10" Type="http://schemas.openxmlformats.org/officeDocument/2006/relationships/hyperlink" Target="consultantplus://offline/ref=2AE5F55E2804627460AFC91E1C73B887283BF9D2F543743774987B07AB92D6700F96FF9E61C535D6FB81F4C931A7E2D4422E0B8747D98E6C58021413h5b6L" TargetMode="External"/><Relationship Id="rId19" Type="http://schemas.openxmlformats.org/officeDocument/2006/relationships/hyperlink" Target="consultantplus://offline/ref=2AE5F55E2804627460AFD7130A1FE78D2C38AFD6F5447B652ACA7D50F4C2D0255DD6A1C7228626D7F99FF2C03BhAbE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F1A1-78C4-435B-A728-2582BDAD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1980</TotalTime>
  <Pages>34</Pages>
  <Words>7410</Words>
  <Characters>42238</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Пермяков Ю.В.</dc:creator>
  <cp:lastModifiedBy>Сангулия К.З.</cp:lastModifiedBy>
  <cp:revision>67</cp:revision>
  <cp:lastPrinted>2022-03-15T12:45:00Z</cp:lastPrinted>
  <dcterms:created xsi:type="dcterms:W3CDTF">2017-06-23T08:12:00Z</dcterms:created>
  <dcterms:modified xsi:type="dcterms:W3CDTF">2022-04-07T11:00:00Z</dcterms:modified>
</cp:coreProperties>
</file>